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PAUL PICKHOLTZ</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welcome... Cathy and I are thrilled to share this very happy moment with all of you.  To those of you that have traveled from near and far... mostly from the </w:t>
      </w:r>
      <w:r>
        <w:rPr>
          <w:sz w:val="24"/>
          <w:szCs w:val="24"/>
          <w:rtl w:val="0"/>
          <w:lang w:val="en-US"/>
        </w:rPr>
        <w:t>“</w:t>
      </w:r>
      <w:r>
        <w:rPr>
          <w:b w:val="1"/>
          <w:bCs w:val="1"/>
          <w:sz w:val="24"/>
          <w:szCs w:val="24"/>
          <w:rtl w:val="0"/>
          <w:lang w:val="en-US"/>
        </w:rPr>
        <w:t>motherland</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and by that I mean the </w:t>
      </w:r>
      <w:r>
        <w:rPr>
          <w:b w:val="1"/>
          <w:bCs w:val="1"/>
          <w:sz w:val="24"/>
          <w:szCs w:val="24"/>
          <w:rtl w:val="0"/>
          <w:lang w:val="en-US"/>
        </w:rPr>
        <w:t>tri-state area</w:t>
      </w:r>
      <w:r>
        <w:rPr>
          <w:sz w:val="24"/>
          <w:szCs w:val="24"/>
          <w:rtl w:val="0"/>
          <w:lang w:val="en-US"/>
        </w:rPr>
        <w:t>, on behalf of Delta, United, JetBlue, and the Pickholtz family, we thank you.  Unfortunately we don</w:t>
      </w:r>
      <w:r>
        <w:rPr>
          <w:sz w:val="24"/>
          <w:szCs w:val="24"/>
          <w:rtl w:val="0"/>
          <w:lang w:val="en-US"/>
        </w:rPr>
        <w:t>’</w:t>
      </w:r>
      <w:r>
        <w:rPr>
          <w:sz w:val="24"/>
          <w:szCs w:val="24"/>
          <w:rtl w:val="0"/>
          <w:lang w:val="en-US"/>
        </w:rPr>
        <w:t>t give miles or bonus points...(</w:t>
      </w:r>
      <w:r>
        <w:rPr>
          <w:b w:val="1"/>
          <w:bCs w:val="1"/>
          <w:color w:val="0061fe"/>
          <w:sz w:val="24"/>
          <w:szCs w:val="24"/>
          <w:rtl w:val="0"/>
          <w:lang w:val="en-US"/>
        </w:rPr>
        <w:t>Do you want to add</w:t>
      </w:r>
      <w:r>
        <w:rPr>
          <w:sz w:val="24"/>
          <w:szCs w:val="24"/>
          <w:rtl w:val="0"/>
          <w:lang w:val="en-US"/>
        </w:rPr>
        <w:t>) ... the best I can do is a couple of antiacids and maybe a glass of seltzer....   (</w:t>
      </w:r>
      <w:r>
        <w:rPr>
          <w:b w:val="1"/>
          <w:bCs w:val="1"/>
          <w:color w:val="0061fe"/>
          <w:sz w:val="24"/>
          <w:szCs w:val="24"/>
          <w:rtl w:val="0"/>
          <w:lang w:val="en-US"/>
        </w:rPr>
        <w:t>Wait for the laugh</w:t>
      </w:r>
      <w:r>
        <w:rPr>
          <w:sz w:val="24"/>
          <w:szCs w:val="24"/>
          <w:rtl w:val="0"/>
          <w:lang w:val="en-US"/>
        </w:rPr>
        <w:t>) I suppose it can be said that we</w:t>
      </w:r>
      <w:r>
        <w:rPr>
          <w:sz w:val="24"/>
          <w:szCs w:val="24"/>
          <w:rtl w:val="0"/>
          <w:lang w:val="en-US"/>
        </w:rPr>
        <w:t>’</w:t>
      </w:r>
      <w:r>
        <w:rPr>
          <w:sz w:val="24"/>
          <w:szCs w:val="24"/>
          <w:rtl w:val="0"/>
          <w:lang w:val="en-US"/>
        </w:rPr>
        <w:t xml:space="preserve">ve waited a lifetime for </w:t>
      </w:r>
      <w:r>
        <w:rPr>
          <w:sz w:val="24"/>
          <w:szCs w:val="24"/>
          <w:rtl w:val="0"/>
          <w:lang w:val="en-US"/>
        </w:rPr>
        <w:t>“</w:t>
      </w:r>
      <w:r>
        <w:rPr>
          <w:sz w:val="24"/>
          <w:szCs w:val="24"/>
          <w:rtl w:val="0"/>
          <w:lang w:val="en-US"/>
        </w:rPr>
        <w:t>a moment like this...</w:t>
      </w:r>
      <w:r>
        <w:rPr>
          <w:sz w:val="24"/>
          <w:szCs w:val="24"/>
          <w:rtl w:val="0"/>
          <w:lang w:val="en-US"/>
        </w:rPr>
        <w:t xml:space="preserve">” </w:t>
      </w:r>
      <w:r>
        <w:rPr>
          <w:sz w:val="24"/>
          <w:szCs w:val="24"/>
          <w:rtl w:val="0"/>
          <w:lang w:val="en-US"/>
        </w:rPr>
        <w:t>from that very first shot of Vitamin K into Chelsea</w:t>
      </w:r>
      <w:r>
        <w:rPr>
          <w:sz w:val="24"/>
          <w:szCs w:val="24"/>
          <w:rtl w:val="0"/>
          <w:lang w:val="en-US"/>
        </w:rPr>
        <w:t>’</w:t>
      </w:r>
      <w:r>
        <w:rPr>
          <w:sz w:val="24"/>
          <w:szCs w:val="24"/>
          <w:rtl w:val="0"/>
          <w:lang w:val="en-US"/>
        </w:rPr>
        <w:t xml:space="preserve">s tiny </w:t>
      </w:r>
      <w:r>
        <w:rPr>
          <w:sz w:val="24"/>
          <w:szCs w:val="24"/>
          <w:rtl w:val="0"/>
          <w:lang w:val="en-US"/>
        </w:rPr>
        <w:t>“</w:t>
      </w:r>
      <w:r>
        <w:rPr>
          <w:sz w:val="24"/>
          <w:szCs w:val="24"/>
          <w:rtl w:val="0"/>
          <w:lang w:val="en-US"/>
        </w:rPr>
        <w:t>pulke</w:t>
      </w:r>
      <w:r>
        <w:rPr>
          <w:sz w:val="24"/>
          <w:szCs w:val="24"/>
          <w:rtl w:val="0"/>
          <w:lang w:val="en-US"/>
        </w:rPr>
        <w:t xml:space="preserve">” </w:t>
      </w:r>
      <w:r>
        <w:rPr>
          <w:sz w:val="24"/>
          <w:szCs w:val="24"/>
          <w:rtl w:val="0"/>
          <w:lang w:val="en-US"/>
        </w:rPr>
        <w:t xml:space="preserve">upon her birth... hey... </w:t>
      </w:r>
      <w:r>
        <w:rPr>
          <w:b w:val="1"/>
          <w:bCs w:val="1"/>
          <w:sz w:val="24"/>
          <w:szCs w:val="24"/>
          <w:rtl w:val="0"/>
          <w:lang w:val="en-US"/>
        </w:rPr>
        <w:t>once a doctor</w:t>
      </w:r>
      <w:r>
        <w:rPr>
          <w:sz w:val="24"/>
          <w:szCs w:val="24"/>
          <w:rtl w:val="0"/>
          <w:lang w:val="en-US"/>
        </w:rPr>
        <w:t>... (</w:t>
      </w:r>
      <w:r>
        <w:rPr>
          <w:b w:val="1"/>
          <w:bCs w:val="1"/>
          <w:color w:val="0061fe"/>
          <w:sz w:val="24"/>
          <w:szCs w:val="24"/>
          <w:rtl w:val="0"/>
          <w:lang w:val="en-US"/>
        </w:rPr>
        <w:t>Wait for the laugh</w:t>
      </w:r>
      <w:r>
        <w:rPr>
          <w:sz w:val="24"/>
          <w:szCs w:val="24"/>
          <w:rtl w:val="0"/>
          <w:lang w:val="en-US"/>
        </w:rPr>
        <w:t>) to the moment we had the privilege to walk her down the aisle just a little while ago, Cathy and I knew... actually we hoped and prayed... that Chelsea would find her partner in life, and she has.  Jeremy, we are happy to welcome you to our family, and to Edward and Dawn, Jeremy</w:t>
      </w:r>
      <w:r>
        <w:rPr>
          <w:sz w:val="24"/>
          <w:szCs w:val="24"/>
          <w:rtl w:val="0"/>
          <w:lang w:val="en-US"/>
        </w:rPr>
        <w:t>’</w:t>
      </w:r>
      <w:r>
        <w:rPr>
          <w:sz w:val="24"/>
          <w:szCs w:val="24"/>
          <w:rtl w:val="0"/>
          <w:lang w:val="en-US"/>
        </w:rPr>
        <w:t>s parents, it</w:t>
      </w:r>
      <w:r>
        <w:rPr>
          <w:sz w:val="24"/>
          <w:szCs w:val="24"/>
          <w:rtl w:val="0"/>
          <w:lang w:val="en-US"/>
        </w:rPr>
        <w:t>’</w:t>
      </w:r>
      <w:r>
        <w:rPr>
          <w:sz w:val="24"/>
          <w:szCs w:val="24"/>
          <w:rtl w:val="0"/>
          <w:lang w:val="en-US"/>
        </w:rPr>
        <w:t xml:space="preserve">s great to share </w:t>
      </w:r>
      <w:r>
        <w:rPr>
          <w:sz w:val="24"/>
          <w:szCs w:val="24"/>
          <w:rtl w:val="0"/>
          <w:lang w:val="en-US"/>
        </w:rPr>
        <w:t>“</w:t>
      </w:r>
      <w:r>
        <w:rPr>
          <w:sz w:val="24"/>
          <w:szCs w:val="24"/>
          <w:rtl w:val="0"/>
          <w:lang w:val="en-US"/>
        </w:rPr>
        <w:t>mutual</w:t>
      </w:r>
      <w:r>
        <w:rPr>
          <w:sz w:val="24"/>
          <w:szCs w:val="24"/>
          <w:rtl w:val="0"/>
          <w:lang w:val="en-US"/>
        </w:rPr>
        <w:t xml:space="preserve">” </w:t>
      </w:r>
      <w:r>
        <w:rPr>
          <w:sz w:val="24"/>
          <w:szCs w:val="24"/>
          <w:rtl w:val="0"/>
          <w:lang w:val="en-US"/>
        </w:rPr>
        <w:t xml:space="preserve">congratulations with you.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have had many blessings in my life... I am filled with gratitude for all of them... of course the two greatest being my daughters, Lisa and Chelsea, and while Lisa led the way down the aisle a few years ago, today Chelsea </w:t>
      </w:r>
      <w:r>
        <w:rPr>
          <w:sz w:val="24"/>
          <w:szCs w:val="24"/>
          <w:rtl w:val="0"/>
          <w:lang w:val="en-US"/>
        </w:rPr>
        <w:t>“</w:t>
      </w:r>
      <w:r>
        <w:rPr>
          <w:sz w:val="24"/>
          <w:szCs w:val="24"/>
          <w:rtl w:val="0"/>
          <w:lang w:val="en-US"/>
        </w:rPr>
        <w:t>bats clean up.</w:t>
      </w:r>
      <w:r>
        <w:rPr>
          <w:sz w:val="24"/>
          <w:szCs w:val="24"/>
          <w:rtl w:val="0"/>
          <w:lang w:val="en-US"/>
        </w:rPr>
        <w:t xml:space="preserve">”  </w:t>
      </w:r>
      <w:r>
        <w:rPr>
          <w:sz w:val="24"/>
          <w:szCs w:val="24"/>
          <w:rtl w:val="0"/>
          <w:lang w:val="en-US"/>
        </w:rPr>
        <w:t>Also in my life, I</w:t>
      </w:r>
      <w:r>
        <w:rPr>
          <w:sz w:val="24"/>
          <w:szCs w:val="24"/>
          <w:rtl w:val="0"/>
          <w:lang w:val="en-US"/>
        </w:rPr>
        <w:t>’</w:t>
      </w:r>
      <w:r>
        <w:rPr>
          <w:sz w:val="24"/>
          <w:szCs w:val="24"/>
          <w:rtl w:val="0"/>
          <w:lang w:val="en-US"/>
        </w:rPr>
        <w:t xml:space="preserve">ve learned the importance of research, preparation, and thoughtful consideration, so, </w:t>
      </w:r>
      <w:r>
        <w:rPr>
          <w:b w:val="1"/>
          <w:bCs w:val="1"/>
          <w:sz w:val="24"/>
          <w:szCs w:val="24"/>
          <w:rtl w:val="0"/>
          <w:lang w:val="en-US"/>
        </w:rPr>
        <w:t>yes</w:t>
      </w:r>
      <w:r>
        <w:rPr>
          <w:sz w:val="24"/>
          <w:szCs w:val="24"/>
          <w:rtl w:val="0"/>
          <w:lang w:val="en-US"/>
        </w:rPr>
        <w:t xml:space="preserve">,  I have been thinking of what I wanted to say as this inevitable... and joyful... and </w:t>
      </w:r>
      <w:r>
        <w:rPr>
          <w:b w:val="1"/>
          <w:bCs w:val="1"/>
          <w:sz w:val="24"/>
          <w:szCs w:val="24"/>
          <w:rtl w:val="0"/>
          <w:lang w:val="en-US"/>
        </w:rPr>
        <w:t>emotional</w:t>
      </w:r>
      <w:r>
        <w:rPr>
          <w:sz w:val="24"/>
          <w:szCs w:val="24"/>
          <w:rtl w:val="0"/>
          <w:lang w:val="en-US"/>
        </w:rPr>
        <w:t xml:space="preserve"> moment has approached.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