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00" w:lineRule="auto"/>
        <w:jc w:val="center"/>
        <w:rPr>
          <w:b w:val="1"/>
          <w:bCs w:val="1"/>
          <w:sz w:val="24"/>
          <w:szCs w:val="24"/>
        </w:rPr>
      </w:pPr>
      <w:r>
        <w:rPr>
          <w:b w:val="1"/>
          <w:bCs w:val="1"/>
          <w:sz w:val="24"/>
          <w:szCs w:val="24"/>
          <w:rtl w:val="0"/>
          <w:lang w:val="en-US"/>
        </w:rPr>
        <w:t xml:space="preserve">BUSINESS SPEECH </w:t>
      </w:r>
    </w:p>
    <w:p>
      <w:pPr>
        <w:pStyle w:val="Body"/>
        <w:spacing w:line="300" w:lineRule="auto"/>
        <w:jc w:val="center"/>
        <w:rPr>
          <w:b w:val="1"/>
          <w:bCs w:val="1"/>
          <w:sz w:val="24"/>
          <w:szCs w:val="24"/>
        </w:rPr>
      </w:pPr>
      <w:r>
        <w:rPr>
          <w:b w:val="1"/>
          <w:bCs w:val="1"/>
          <w:sz w:val="24"/>
          <w:szCs w:val="24"/>
          <w:rtl w:val="0"/>
          <w:lang w:val="en-US"/>
        </w:rPr>
        <w:t xml:space="preserve">FOR </w:t>
      </w:r>
    </w:p>
    <w:p>
      <w:pPr>
        <w:pStyle w:val="Body"/>
        <w:spacing w:line="300" w:lineRule="auto"/>
        <w:jc w:val="center"/>
        <w:rPr>
          <w:b w:val="1"/>
          <w:bCs w:val="1"/>
          <w:sz w:val="24"/>
          <w:szCs w:val="24"/>
        </w:rPr>
      </w:pPr>
      <w:r>
        <w:rPr>
          <w:b w:val="1"/>
          <w:bCs w:val="1"/>
          <w:sz w:val="24"/>
          <w:szCs w:val="24"/>
          <w:rtl w:val="0"/>
          <w:lang w:val="en-US"/>
        </w:rPr>
        <w:t xml:space="preserve">RAJU DATLA </w:t>
      </w:r>
    </w:p>
    <w:p>
      <w:pPr>
        <w:pStyle w:val="Body"/>
        <w:spacing w:line="300" w:lineRule="auto"/>
        <w:jc w:val="center"/>
        <w:rPr>
          <w:b w:val="1"/>
          <w:bCs w:val="1"/>
          <w:sz w:val="24"/>
          <w:szCs w:val="24"/>
        </w:rPr>
      </w:pPr>
    </w:p>
    <w:p>
      <w:pPr>
        <w:pStyle w:val="Body"/>
        <w:spacing w:line="300" w:lineRule="auto"/>
        <w:jc w:val="center"/>
        <w:rPr>
          <w:b w:val="1"/>
          <w:bCs w:val="1"/>
          <w:sz w:val="24"/>
          <w:szCs w:val="24"/>
        </w:rPr>
      </w:pPr>
    </w:p>
    <w:p>
      <w:pPr>
        <w:pStyle w:val="Body"/>
        <w:spacing w:line="300" w:lineRule="auto"/>
        <w:jc w:val="center"/>
        <w:rPr>
          <w:b w:val="1"/>
          <w:bCs w:val="1"/>
          <w:sz w:val="24"/>
          <w:szCs w:val="24"/>
        </w:rPr>
      </w:pPr>
      <w:r>
        <w:rPr>
          <w:b w:val="1"/>
          <w:bCs w:val="1"/>
          <w:outline w:val="0"/>
          <w:color w:val="be38f3"/>
          <w:sz w:val="24"/>
          <w:szCs w:val="24"/>
          <w:rtl w:val="0"/>
          <w:lang w:val="en-US"/>
          <w14:textFill>
            <w14:solidFill>
              <w14:srgbClr w14:val="BE38F3"/>
            </w14:solidFill>
          </w14:textFill>
        </w:rPr>
        <w:t>REVISED</w:t>
      </w:r>
      <w:r>
        <w:rPr>
          <w:b w:val="1"/>
          <w:bCs w:val="1"/>
          <w:sz w:val="24"/>
          <w:szCs w:val="24"/>
          <w:rtl w:val="0"/>
          <w:lang w:val="en-US"/>
        </w:rPr>
        <w:t xml:space="preserve"> </w:t>
      </w: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r>
        <w:rPr>
          <w:b w:val="1"/>
          <w:bCs w:val="1"/>
          <w:sz w:val="24"/>
          <w:szCs w:val="24"/>
          <w:u w:val="single"/>
          <w:rtl w:val="0"/>
          <w:lang w:val="en-US"/>
        </w:rPr>
        <w:t>SLIDE 1</w:t>
      </w:r>
    </w:p>
    <w:p>
      <w:pPr>
        <w:pStyle w:val="Body"/>
        <w:spacing w:line="480" w:lineRule="auto"/>
        <w:jc w:val="left"/>
        <w:rPr>
          <w:b w:val="1"/>
          <w:bCs w:val="1"/>
          <w:sz w:val="24"/>
          <w:szCs w:val="24"/>
          <w:u w:val="single"/>
        </w:rPr>
      </w:pPr>
    </w:p>
    <w:p>
      <w:pPr>
        <w:pStyle w:val="Body"/>
        <w:spacing w:line="480" w:lineRule="auto"/>
        <w:jc w:val="left"/>
        <w:rPr>
          <w:sz w:val="24"/>
          <w:szCs w:val="24"/>
        </w:rPr>
      </w:pPr>
      <w:r>
        <w:rPr>
          <w:sz w:val="24"/>
          <w:szCs w:val="24"/>
          <w:rtl w:val="0"/>
          <w:lang w:val="en-US"/>
        </w:rPr>
        <w:t xml:space="preserve">Good morning! Welcome to our first quarterly meeting of this year.  Lots to discuss... like The Band sang at Woodstock </w:t>
      </w:r>
      <w:r>
        <w:rPr>
          <w:b w:val="1"/>
          <w:bCs w:val="1"/>
          <w:sz w:val="24"/>
          <w:szCs w:val="24"/>
          <w:rtl w:val="0"/>
          <w:lang w:val="en-US"/>
        </w:rPr>
        <w:t>FIFTY</w:t>
      </w:r>
      <w:r>
        <w:rPr>
          <w:sz w:val="24"/>
          <w:szCs w:val="24"/>
          <w:rtl w:val="0"/>
          <w:lang w:val="en-US"/>
        </w:rPr>
        <w:t xml:space="preserve"> years ago... </w:t>
      </w:r>
      <w:r>
        <w:rPr>
          <w:sz w:val="24"/>
          <w:szCs w:val="24"/>
          <w:rtl w:val="0"/>
          <w:lang w:val="en-US"/>
        </w:rPr>
        <w:t>“</w:t>
      </w:r>
      <w:r>
        <w:rPr>
          <w:sz w:val="24"/>
          <w:szCs w:val="24"/>
          <w:rtl w:val="0"/>
          <w:lang w:val="en-US"/>
        </w:rPr>
        <w:t>Life is a carnival</w:t>
      </w:r>
      <w:r>
        <w:rPr>
          <w:sz w:val="24"/>
          <w:szCs w:val="24"/>
          <w:rtl w:val="0"/>
          <w:lang w:val="en-US"/>
        </w:rPr>
        <w:t>”</w:t>
      </w:r>
      <w:r>
        <w:rPr>
          <w:sz w:val="24"/>
          <w:szCs w:val="24"/>
          <w:rtl w:val="0"/>
          <w:lang w:val="en-US"/>
        </w:rPr>
        <w:t xml:space="preserve">... from the trade war  </w:t>
      </w:r>
      <w:r>
        <w:rPr>
          <w:sz w:val="24"/>
          <w:szCs w:val="24"/>
          <w:rtl w:val="0"/>
          <w:lang w:val="en-US"/>
        </w:rPr>
        <w:t>“</w:t>
      </w:r>
      <w:r>
        <w:rPr>
          <w:b w:val="1"/>
          <w:bCs w:val="1"/>
          <w:sz w:val="24"/>
          <w:szCs w:val="24"/>
          <w:rtl w:val="0"/>
          <w:lang w:val="en-US"/>
        </w:rPr>
        <w:t>sack races</w:t>
      </w:r>
      <w:r>
        <w:rPr>
          <w:b w:val="1"/>
          <w:bCs w:val="1"/>
          <w:sz w:val="24"/>
          <w:szCs w:val="24"/>
          <w:rtl w:val="0"/>
          <w:lang w:val="en-US"/>
        </w:rPr>
        <w:t>”</w:t>
      </w:r>
      <w:r>
        <w:rPr>
          <w:sz w:val="24"/>
          <w:szCs w:val="24"/>
          <w:rtl w:val="0"/>
          <w:lang w:val="en-US"/>
        </w:rPr>
        <w:t xml:space="preserve"> ...  the stock market </w:t>
      </w:r>
      <w:r>
        <w:rPr>
          <w:sz w:val="24"/>
          <w:szCs w:val="24"/>
          <w:rtl w:val="0"/>
          <w:lang w:val="en-US"/>
        </w:rPr>
        <w:t>“</w:t>
      </w:r>
      <w:r>
        <w:rPr>
          <w:b w:val="1"/>
          <w:bCs w:val="1"/>
          <w:sz w:val="24"/>
          <w:szCs w:val="24"/>
          <w:rtl w:val="0"/>
          <w:lang w:val="en-US"/>
        </w:rPr>
        <w:t>roller coaster</w:t>
      </w:r>
      <w:r>
        <w:rPr>
          <w:b w:val="1"/>
          <w:bCs w:val="1"/>
          <w:sz w:val="24"/>
          <w:szCs w:val="24"/>
          <w:rtl w:val="0"/>
          <w:lang w:val="en-US"/>
        </w:rPr>
        <w:t>”</w:t>
      </w:r>
      <w:r>
        <w:rPr>
          <w:sz w:val="24"/>
          <w:szCs w:val="24"/>
          <w:rtl w:val="0"/>
          <w:lang w:val="en-US"/>
        </w:rPr>
        <w:t xml:space="preserve">... and some of the wild news that even </w:t>
      </w:r>
      <w:r>
        <w:rPr>
          <w:b w:val="1"/>
          <w:bCs w:val="1"/>
          <w:sz w:val="24"/>
          <w:szCs w:val="24"/>
          <w:rtl w:val="0"/>
          <w:lang w:val="en-US"/>
        </w:rPr>
        <w:t>Zoltar</w:t>
      </w:r>
      <w:r>
        <w:rPr>
          <w:sz w:val="24"/>
          <w:szCs w:val="24"/>
          <w:rtl w:val="0"/>
          <w:lang w:val="en-US"/>
        </w:rPr>
        <w:t xml:space="preserve"> couldn</w:t>
      </w:r>
      <w:r>
        <w:rPr>
          <w:sz w:val="24"/>
          <w:szCs w:val="24"/>
          <w:rtl w:val="0"/>
          <w:lang w:val="en-US"/>
        </w:rPr>
        <w:t>’</w:t>
      </w:r>
      <w:r>
        <w:rPr>
          <w:sz w:val="24"/>
          <w:szCs w:val="24"/>
          <w:rtl w:val="0"/>
          <w:lang w:val="en-US"/>
        </w:rPr>
        <w:t>t have predicted, it feels like business has become a circus!!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 We</w:t>
      </w:r>
      <w:r>
        <w:rPr>
          <w:sz w:val="24"/>
          <w:szCs w:val="24"/>
          <w:rtl w:val="0"/>
          <w:lang w:val="en-US"/>
        </w:rPr>
        <w:t>’</w:t>
      </w:r>
      <w:r>
        <w:rPr>
          <w:sz w:val="24"/>
          <w:szCs w:val="24"/>
          <w:rtl w:val="0"/>
          <w:lang w:val="en-US"/>
        </w:rPr>
        <w:t>re one quarter of the way in... just beginning... let</w:t>
      </w:r>
      <w:r>
        <w:rPr>
          <w:sz w:val="24"/>
          <w:szCs w:val="24"/>
          <w:rtl w:val="0"/>
          <w:lang w:val="en-US"/>
        </w:rPr>
        <w:t>’</w:t>
      </w:r>
      <w:r>
        <w:rPr>
          <w:sz w:val="24"/>
          <w:szCs w:val="24"/>
          <w:rtl w:val="0"/>
          <w:lang w:val="en-US"/>
        </w:rPr>
        <w:t>s see what prizes we</w:t>
      </w:r>
      <w:r>
        <w:rPr>
          <w:sz w:val="24"/>
          <w:szCs w:val="24"/>
          <w:rtl w:val="0"/>
          <w:lang w:val="en-US"/>
        </w:rPr>
        <w:t>’</w:t>
      </w:r>
      <w:r>
        <w:rPr>
          <w:sz w:val="24"/>
          <w:szCs w:val="24"/>
          <w:rtl w:val="0"/>
          <w:lang w:val="en-US"/>
        </w:rPr>
        <w:t xml:space="preserve">ve won so far!!!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Life... and business... is all about </w:t>
      </w:r>
      <w:r>
        <w:rPr>
          <w:b w:val="1"/>
          <w:bCs w:val="1"/>
          <w:sz w:val="24"/>
          <w:szCs w:val="24"/>
          <w:rtl w:val="0"/>
          <w:lang w:val="en-US"/>
        </w:rPr>
        <w:t>perspective</w:t>
      </w:r>
      <w:r>
        <w:rPr>
          <w:sz w:val="24"/>
          <w:szCs w:val="24"/>
          <w:rtl w:val="0"/>
          <w:lang w:val="en-US"/>
        </w:rPr>
        <w:t>... about being present and focused... keeping one</w:t>
      </w:r>
      <w:r>
        <w:rPr>
          <w:sz w:val="24"/>
          <w:szCs w:val="24"/>
          <w:rtl w:val="0"/>
          <w:lang w:val="en-US"/>
        </w:rPr>
        <w:t>’</w:t>
      </w:r>
      <w:r>
        <w:rPr>
          <w:sz w:val="24"/>
          <w:szCs w:val="24"/>
          <w:rtl w:val="0"/>
          <w:lang w:val="en-US"/>
        </w:rPr>
        <w:t xml:space="preserve">s eye on the goal... the endgame... the prize... While Edmund Hillary said, </w:t>
      </w:r>
      <w:r>
        <w:rPr>
          <w:sz w:val="24"/>
          <w:szCs w:val="24"/>
          <w:rtl w:val="0"/>
          <w:lang w:val="en-US"/>
        </w:rPr>
        <w:t>“</w:t>
      </w:r>
      <w:r>
        <w:rPr>
          <w:sz w:val="24"/>
          <w:szCs w:val="24"/>
          <w:rtl w:val="0"/>
          <w:lang w:val="en-US"/>
        </w:rPr>
        <w:t>Life is a bit like mountaineering- never look down,</w:t>
      </w:r>
      <w:r>
        <w:rPr>
          <w:sz w:val="24"/>
          <w:szCs w:val="24"/>
          <w:rtl w:val="0"/>
          <w:lang w:val="en-US"/>
        </w:rPr>
        <w:t xml:space="preserve">” </w:t>
      </w:r>
      <w:r>
        <w:rPr>
          <w:sz w:val="24"/>
          <w:szCs w:val="24"/>
          <w:rtl w:val="0"/>
          <w:lang w:val="en-US"/>
        </w:rPr>
        <w:t>in this meeting we will take a glance back, over our shoulders and examine recent performance and results.  Through our research and review, we</w:t>
      </w:r>
      <w:r>
        <w:rPr>
          <w:sz w:val="24"/>
          <w:szCs w:val="24"/>
          <w:rtl w:val="0"/>
          <w:lang w:val="en-US"/>
        </w:rPr>
        <w:t>’</w:t>
      </w:r>
      <w:r>
        <w:rPr>
          <w:sz w:val="24"/>
          <w:szCs w:val="24"/>
          <w:rtl w:val="0"/>
          <w:lang w:val="en-US"/>
        </w:rPr>
        <w:t>ll identify the cracks and crevasses to conquer in order to exceed our current expectations... We</w:t>
      </w:r>
      <w:r>
        <w:rPr>
          <w:sz w:val="24"/>
          <w:szCs w:val="24"/>
          <w:rtl w:val="0"/>
          <w:lang w:val="en-US"/>
        </w:rPr>
        <w:t>’</w:t>
      </w:r>
      <w:r>
        <w:rPr>
          <w:sz w:val="24"/>
          <w:szCs w:val="24"/>
          <w:rtl w:val="0"/>
          <w:lang w:val="en-US"/>
        </w:rPr>
        <w:t xml:space="preserve">ll find incentives to motivate us, which, I have to say, even tempts </w:t>
      </w:r>
      <w:r>
        <w:rPr>
          <w:b w:val="1"/>
          <w:bCs w:val="1"/>
          <w:sz w:val="24"/>
          <w:szCs w:val="24"/>
          <w:rtl w:val="0"/>
          <w:lang w:val="en-US"/>
        </w:rPr>
        <w:t>ME</w:t>
      </w:r>
      <w:r>
        <w:rPr>
          <w:sz w:val="24"/>
          <w:szCs w:val="24"/>
          <w:rtl w:val="0"/>
          <w:lang w:val="en-US"/>
        </w:rPr>
        <w:t>... M</w:t>
      </w:r>
      <w:r>
        <w:rPr>
          <w:sz w:val="24"/>
          <w:szCs w:val="24"/>
          <w:rtl w:val="0"/>
          <w:lang w:val="en-US"/>
        </w:rPr>
        <w:t xml:space="preserve">ore importantly </w:t>
      </w:r>
      <w:r>
        <w:rPr>
          <w:sz w:val="24"/>
          <w:szCs w:val="24"/>
          <w:rtl w:val="0"/>
          <w:lang w:val="en-US"/>
        </w:rPr>
        <w:t xml:space="preserve">this session </w:t>
      </w:r>
      <w:r>
        <w:rPr>
          <w:sz w:val="24"/>
          <w:szCs w:val="24"/>
          <w:rtl w:val="0"/>
          <w:lang w:val="en-US"/>
        </w:rPr>
        <w:t xml:space="preserve">will </w:t>
      </w:r>
      <w:r>
        <w:rPr>
          <w:sz w:val="24"/>
          <w:szCs w:val="24"/>
          <w:rtl w:val="0"/>
          <w:lang w:val="en-US"/>
        </w:rPr>
        <w:t>reveal</w:t>
      </w:r>
      <w:r>
        <w:rPr>
          <w:sz w:val="24"/>
          <w:szCs w:val="24"/>
          <w:rtl w:val="0"/>
          <w:lang w:val="en-US"/>
        </w:rPr>
        <w:t xml:space="preserve"> clues as to where we </w:t>
      </w:r>
      <w:r>
        <w:rPr>
          <w:sz w:val="24"/>
          <w:szCs w:val="24"/>
          <w:rtl w:val="0"/>
          <w:lang w:val="en-US"/>
        </w:rPr>
        <w:t>might be</w:t>
      </w:r>
      <w:r>
        <w:rPr>
          <w:sz w:val="24"/>
          <w:szCs w:val="24"/>
          <w:rtl w:val="0"/>
          <w:lang w:val="en-US"/>
        </w:rPr>
        <w:t xml:space="preserve"> going for the </w:t>
      </w:r>
      <w:r>
        <w:rPr>
          <w:sz w:val="24"/>
          <w:szCs w:val="24"/>
          <w:rtl w:val="0"/>
          <w:lang w:val="en-US"/>
        </w:rPr>
        <w:t xml:space="preserve">annual </w:t>
      </w:r>
      <w:r>
        <w:rPr>
          <w:sz w:val="24"/>
          <w:szCs w:val="24"/>
          <w:rtl w:val="0"/>
          <w:lang w:val="en-US"/>
        </w:rPr>
        <w:t xml:space="preserve">SDKOM next year  </w:t>
      </w:r>
      <w:r>
        <w:rPr>
          <w:sz w:val="24"/>
          <w:szCs w:val="24"/>
          <w:rtl w:val="0"/>
        </w:rPr>
        <w:t>………</w:t>
      </w:r>
      <w:r>
        <w:rPr>
          <w:sz w:val="24"/>
          <w:szCs w:val="24"/>
          <w:rtl w:val="0"/>
        </w:rPr>
        <w:t xml:space="preserve">.  </w:t>
      </w:r>
      <w:r>
        <w:rPr>
          <w:sz w:val="24"/>
          <w:szCs w:val="24"/>
          <w:rtl w:val="0"/>
          <w:lang w:val="en-US"/>
        </w:rPr>
        <w:t xml:space="preserve">All I can say is... this town will be cold enough when the annual meeting rolls around... </w:t>
      </w:r>
      <w:r>
        <w:rPr>
          <w:b w:val="1"/>
          <w:bCs w:val="1"/>
          <w:sz w:val="24"/>
          <w:szCs w:val="24"/>
          <w:rtl w:val="0"/>
          <w:lang w:val="en-US"/>
        </w:rPr>
        <w:t>hot</w:t>
      </w:r>
      <w:r>
        <w:rPr>
          <w:sz w:val="24"/>
          <w:szCs w:val="24"/>
          <w:rtl w:val="0"/>
          <w:lang w:val="en-US"/>
        </w:rPr>
        <w:t xml:space="preserve"> results breed... </w:t>
      </w:r>
      <w:r>
        <w:rPr>
          <w:b w:val="1"/>
          <w:bCs w:val="1"/>
          <w:sz w:val="24"/>
          <w:szCs w:val="24"/>
          <w:rtl w:val="0"/>
          <w:lang w:val="en-US"/>
        </w:rPr>
        <w:t>hot</w:t>
      </w:r>
      <w:r>
        <w:rPr>
          <w:sz w:val="24"/>
          <w:szCs w:val="24"/>
          <w:rtl w:val="0"/>
          <w:lang w:val="en-US"/>
        </w:rPr>
        <w:t xml:space="preserve"> locales...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wise man once said, </w:t>
      </w:r>
      <w:r>
        <w:rPr>
          <w:sz w:val="24"/>
          <w:szCs w:val="24"/>
          <w:rtl w:val="0"/>
          <w:lang w:val="en-US"/>
        </w:rPr>
        <w:t>“</w:t>
      </w:r>
      <w:r>
        <w:rPr>
          <w:sz w:val="24"/>
          <w:szCs w:val="24"/>
          <w:rtl w:val="0"/>
          <w:lang w:val="en-US"/>
        </w:rPr>
        <w:t>It isn</w:t>
      </w:r>
      <w:r>
        <w:rPr>
          <w:sz w:val="24"/>
          <w:szCs w:val="24"/>
          <w:rtl w:val="0"/>
          <w:lang w:val="en-US"/>
        </w:rPr>
        <w:t>’</w:t>
      </w:r>
      <w:r>
        <w:rPr>
          <w:sz w:val="24"/>
          <w:szCs w:val="24"/>
          <w:rtl w:val="0"/>
          <w:lang w:val="en-US"/>
        </w:rPr>
        <w:t>t the mountain ahead that wears you out, it</w:t>
      </w:r>
      <w:r>
        <w:rPr>
          <w:sz w:val="24"/>
          <w:szCs w:val="24"/>
          <w:rtl w:val="0"/>
          <w:lang w:val="en-US"/>
        </w:rPr>
        <w:t>’</w:t>
      </w:r>
      <w:r>
        <w:rPr>
          <w:sz w:val="24"/>
          <w:szCs w:val="24"/>
          <w:rtl w:val="0"/>
          <w:lang w:val="en-US"/>
        </w:rPr>
        <w:t>s the grain of sand in your shoe....</w:t>
      </w:r>
      <w:r>
        <w:rPr>
          <w:sz w:val="24"/>
          <w:szCs w:val="24"/>
          <w:rtl w:val="0"/>
          <w:lang w:val="en-US"/>
        </w:rPr>
        <w:t xml:space="preserve">”  </w:t>
      </w:r>
      <w:r>
        <w:rPr>
          <w:sz w:val="24"/>
          <w:szCs w:val="24"/>
          <w:rtl w:val="0"/>
          <w:lang w:val="en-US"/>
        </w:rPr>
        <w:t>Strategize accurately, focus, exceed goals, and let those grains of sand distract us!!!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u w:val="single"/>
          <w:rtl w:val="0"/>
          <w:lang w:val="en-US"/>
        </w:rPr>
        <w:t>Slide 2:</w:t>
      </w:r>
      <w:r>
        <w:rPr>
          <w:sz w:val="24"/>
          <w:szCs w:val="24"/>
          <w:rtl w:val="0"/>
          <w:lang w:val="en-US"/>
        </w:rPr>
        <w:t xml:space="preserve"> </w:t>
      </w:r>
    </w:p>
    <w:p>
      <w:pPr>
        <w:pStyle w:val="Body"/>
        <w:spacing w:line="480" w:lineRule="auto"/>
        <w:jc w:val="left"/>
        <w:rPr>
          <w:sz w:val="24"/>
          <w:szCs w:val="24"/>
        </w:rPr>
      </w:pPr>
      <w:r>
        <w:rPr>
          <w:sz w:val="24"/>
          <w:szCs w:val="24"/>
          <w:rtl w:val="0"/>
          <w:lang w:val="en-US"/>
        </w:rPr>
        <w:t>Now let</w:t>
      </w:r>
      <w:r>
        <w:rPr>
          <w:sz w:val="24"/>
          <w:szCs w:val="24"/>
          <w:rtl w:val="0"/>
        </w:rPr>
        <w:t>’</w:t>
      </w:r>
      <w:r>
        <w:rPr>
          <w:sz w:val="24"/>
          <w:szCs w:val="24"/>
          <w:rtl w:val="0"/>
          <w:lang w:val="en-US"/>
        </w:rPr>
        <w:t xml:space="preserve">s look at our half-yearly score card. </w:t>
      </w:r>
      <w:r>
        <w:rPr>
          <w:sz w:val="24"/>
          <w:szCs w:val="24"/>
          <w:rtl w:val="0"/>
          <w:lang w:val="en-US"/>
        </w:rPr>
        <w:t>... I know...put the beach visualization on hold for a minute...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Let</w:t>
      </w:r>
      <w:r>
        <w:rPr>
          <w:sz w:val="24"/>
          <w:szCs w:val="24"/>
          <w:rtl w:val="0"/>
          <w:lang w:val="en-US"/>
        </w:rPr>
        <w:t>’</w:t>
      </w:r>
      <w:r>
        <w:rPr>
          <w:sz w:val="24"/>
          <w:szCs w:val="24"/>
          <w:rtl w:val="0"/>
          <w:lang w:val="en-US"/>
        </w:rPr>
        <w:t xml:space="preserve">s focus and pack our imaginary suitcases after... shall we??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How did we fare in various regions? </w:t>
      </w:r>
    </w:p>
    <w:p>
      <w:pPr>
        <w:pStyle w:val="Body"/>
        <w:spacing w:line="480" w:lineRule="auto"/>
        <w:jc w:val="left"/>
        <w:rPr>
          <w:sz w:val="24"/>
          <w:szCs w:val="24"/>
        </w:rPr>
      </w:pPr>
      <w:r>
        <w:rPr>
          <w:sz w:val="24"/>
          <w:szCs w:val="24"/>
          <w:rtl w:val="0"/>
        </w:rPr>
        <w:t xml:space="preserve"> </w:t>
      </w:r>
    </w:p>
    <w:p>
      <w:pPr>
        <w:pStyle w:val="Body"/>
        <w:spacing w:line="480" w:lineRule="auto"/>
        <w:jc w:val="left"/>
        <w:rPr>
          <w:sz w:val="24"/>
          <w:szCs w:val="24"/>
        </w:rPr>
      </w:pPr>
      <w:r>
        <w:rPr>
          <w:sz w:val="24"/>
          <w:szCs w:val="24"/>
          <w:rtl w:val="0"/>
          <w:lang w:val="en-US"/>
        </w:rPr>
        <w:t xml:space="preserve">North America </w:t>
      </w:r>
      <w:r>
        <w:rPr>
          <w:sz w:val="24"/>
          <w:szCs w:val="24"/>
          <w:rtl w:val="0"/>
        </w:rPr>
        <w:t xml:space="preserve">– </w:t>
      </w:r>
      <w:r>
        <w:rPr>
          <w:sz w:val="24"/>
          <w:szCs w:val="24"/>
          <w:rtl w:val="0"/>
          <w:lang w:val="en-US"/>
        </w:rPr>
        <w:t>we are just a bit shy of $40M</w:t>
      </w:r>
      <w:r>
        <w:rPr>
          <w:sz w:val="24"/>
          <w:szCs w:val="24"/>
          <w:rtl w:val="0"/>
        </w:rPr>
        <w:t xml:space="preserve">… </w:t>
      </w:r>
      <w:r>
        <w:rPr>
          <w:sz w:val="24"/>
          <w:szCs w:val="24"/>
          <w:rtl w:val="0"/>
          <w:lang w:val="en-US"/>
        </w:rPr>
        <w:t>that is 8% higher than last year</w:t>
      </w:r>
      <w:r>
        <w:rPr>
          <w:sz w:val="24"/>
          <w:szCs w:val="24"/>
          <w:rtl w:val="0"/>
        </w:rPr>
        <w:t xml:space="preserve">… </w:t>
      </w:r>
      <w:r>
        <w:rPr>
          <w:sz w:val="24"/>
          <w:szCs w:val="24"/>
          <w:rtl w:val="0"/>
          <w:lang w:val="en-US"/>
        </w:rPr>
        <w:t xml:space="preserve">I think we all </w:t>
      </w:r>
      <w:r>
        <w:rPr>
          <w:sz w:val="24"/>
          <w:szCs w:val="24"/>
          <w:rtl w:val="0"/>
          <w:lang w:val="en-US"/>
        </w:rPr>
        <w:t>would have liked to see double digit growth</w:t>
      </w:r>
      <w:r>
        <w:rPr>
          <w:sz w:val="24"/>
          <w:szCs w:val="24"/>
          <w:rtl w:val="0"/>
          <w:lang w:val="en-US"/>
        </w:rPr>
        <w:t xml:space="preserve">... this is a </w:t>
      </w:r>
      <w:r>
        <w:rPr>
          <w:b w:val="1"/>
          <w:bCs w:val="1"/>
          <w:sz w:val="24"/>
          <w:szCs w:val="24"/>
          <w:rtl w:val="0"/>
          <w:lang w:val="en-US"/>
        </w:rPr>
        <w:t>molehill</w:t>
      </w:r>
      <w:r>
        <w:rPr>
          <w:sz w:val="24"/>
          <w:szCs w:val="24"/>
          <w:rtl w:val="0"/>
          <w:lang w:val="en-US"/>
        </w:rPr>
        <w:t xml:space="preserve">.... that needs to grow to a mountain...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Both LATAM &amp; APJ are putting up a great show. Their base is low but good to see 30 </w:t>
      </w:r>
      <w:r>
        <w:rPr>
          <w:sz w:val="24"/>
          <w:szCs w:val="24"/>
          <w:rtl w:val="0"/>
        </w:rPr>
        <w:t xml:space="preserve">– </w:t>
      </w:r>
      <w:r>
        <w:rPr>
          <w:sz w:val="24"/>
          <w:szCs w:val="24"/>
          <w:rtl w:val="0"/>
          <w:lang w:val="en-US"/>
        </w:rPr>
        <w:t>40% growth there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APJ especially helped by Japan. I will share some details on it shortly </w:t>
      </w:r>
    </w:p>
    <w:p>
      <w:pPr>
        <w:pStyle w:val="Body"/>
        <w:spacing w:line="480" w:lineRule="auto"/>
        <w:jc w:val="left"/>
        <w:rPr>
          <w:sz w:val="24"/>
          <w:szCs w:val="24"/>
        </w:rPr>
      </w:pPr>
      <w:r>
        <w:rPr>
          <w:sz w:val="24"/>
          <w:szCs w:val="24"/>
          <w:rtl w:val="0"/>
          <w:lang w:val="en-US"/>
        </w:rPr>
        <w:t>Our biggest disappointment this year has been EMEA. We are down 19% year over year. There are a couple of reasons for the drop</w:t>
      </w:r>
      <w:r>
        <w:rPr>
          <w:sz w:val="24"/>
          <w:szCs w:val="24"/>
          <w:rtl w:val="0"/>
        </w:rPr>
        <w:t>…</w:t>
      </w:r>
      <w:r>
        <w:rPr>
          <w:sz w:val="24"/>
          <w:szCs w:val="24"/>
          <w:rtl w:val="0"/>
        </w:rPr>
        <w:t xml:space="preserve">.. </w:t>
      </w:r>
    </w:p>
    <w:p>
      <w:pPr>
        <w:pStyle w:val="Body"/>
        <w:numPr>
          <w:ilvl w:val="0"/>
          <w:numId w:val="2"/>
        </w:numPr>
        <w:spacing w:line="480" w:lineRule="auto"/>
        <w:jc w:val="left"/>
        <w:rPr>
          <w:sz w:val="24"/>
          <w:szCs w:val="24"/>
          <w:lang w:val="en-US"/>
        </w:rPr>
      </w:pPr>
      <w:r>
        <w:rPr>
          <w:sz w:val="24"/>
          <w:szCs w:val="24"/>
          <w:rtl w:val="0"/>
          <w:lang w:val="en-US"/>
        </w:rPr>
        <w:t xml:space="preserve">For </w:t>
      </w:r>
      <w:r>
        <w:rPr>
          <w:sz w:val="24"/>
          <w:szCs w:val="24"/>
          <w:rtl w:val="0"/>
        </w:rPr>
        <w:t>one</w:t>
      </w:r>
      <w:r>
        <w:rPr>
          <w:sz w:val="24"/>
          <w:szCs w:val="24"/>
          <w:rtl w:val="0"/>
          <w:lang w:val="en-US"/>
        </w:rPr>
        <w:t>,</w:t>
      </w:r>
      <w:r>
        <w:rPr>
          <w:sz w:val="24"/>
          <w:szCs w:val="24"/>
          <w:rtl w:val="0"/>
          <w:lang w:val="en-US"/>
        </w:rPr>
        <w:t xml:space="preserve"> we are comparing </w:t>
      </w:r>
      <w:r>
        <w:rPr>
          <w:sz w:val="24"/>
          <w:szCs w:val="24"/>
          <w:rtl w:val="0"/>
          <w:lang w:val="en-US"/>
        </w:rPr>
        <w:t xml:space="preserve">this number </w:t>
      </w:r>
      <w:r>
        <w:rPr>
          <w:sz w:val="24"/>
          <w:szCs w:val="24"/>
          <w:rtl w:val="0"/>
          <w:lang w:val="en-US"/>
        </w:rPr>
        <w:t>against a much higher base. Last year we recorded 70% growth in the first half</w:t>
      </w:r>
      <w:r>
        <w:rPr>
          <w:sz w:val="24"/>
          <w:szCs w:val="24"/>
          <w:rtl w:val="0"/>
          <w:lang w:val="en-US"/>
        </w:rPr>
        <w:t xml:space="preserve">, which yielded </w:t>
      </w:r>
      <w:r>
        <w:rPr>
          <w:sz w:val="24"/>
          <w:szCs w:val="24"/>
          <w:rtl w:val="0"/>
          <w:lang w:val="en-US"/>
        </w:rPr>
        <w:t>some pullback</w:t>
      </w:r>
    </w:p>
    <w:p>
      <w:pPr>
        <w:pStyle w:val="Body"/>
        <w:numPr>
          <w:ilvl w:val="0"/>
          <w:numId w:val="2"/>
        </w:numPr>
        <w:spacing w:line="480" w:lineRule="auto"/>
        <w:jc w:val="left"/>
        <w:rPr>
          <w:sz w:val="24"/>
          <w:szCs w:val="24"/>
          <w:lang w:val="en-US"/>
        </w:rPr>
      </w:pPr>
      <w:r>
        <w:rPr>
          <w:sz w:val="24"/>
          <w:szCs w:val="24"/>
          <w:rtl w:val="0"/>
          <w:lang w:val="en-US"/>
        </w:rPr>
        <w:t xml:space="preserve">Secondly, </w:t>
      </w:r>
      <w:r>
        <w:rPr>
          <w:sz w:val="24"/>
          <w:szCs w:val="24"/>
          <w:rtl w:val="0"/>
          <w:lang w:val="en-US"/>
        </w:rPr>
        <w:t xml:space="preserve">the </w:t>
      </w:r>
      <w:r>
        <w:rPr>
          <w:sz w:val="24"/>
          <w:szCs w:val="24"/>
          <w:rtl w:val="0"/>
          <w:lang w:val="en-US"/>
        </w:rPr>
        <w:t xml:space="preserve">Euro has depreciated by almost 10% between first quarter last year to first quarter </w:t>
      </w:r>
      <w:r>
        <w:rPr>
          <w:sz w:val="24"/>
          <w:szCs w:val="24"/>
          <w:rtl w:val="0"/>
          <w:lang w:val="en-US"/>
        </w:rPr>
        <w:t xml:space="preserve">of </w:t>
      </w:r>
      <w:r>
        <w:rPr>
          <w:sz w:val="24"/>
          <w:szCs w:val="24"/>
          <w:rtl w:val="0"/>
          <w:lang w:val="en-US"/>
        </w:rPr>
        <w:t xml:space="preserve">this year. That had </w:t>
      </w:r>
      <w:r>
        <w:rPr>
          <w:sz w:val="24"/>
          <w:szCs w:val="24"/>
          <w:rtl w:val="0"/>
          <w:lang w:val="en-US"/>
        </w:rPr>
        <w:t xml:space="preserve">to have </w:t>
      </w:r>
      <w:r>
        <w:rPr>
          <w:sz w:val="24"/>
          <w:szCs w:val="24"/>
          <w:rtl w:val="0"/>
          <w:lang w:val="en-US"/>
        </w:rPr>
        <w:t>some impact. If</w:t>
      </w:r>
      <w:r>
        <w:rPr>
          <w:sz w:val="24"/>
          <w:szCs w:val="24"/>
          <w:rtl w:val="0"/>
          <w:lang w:val="en-US"/>
        </w:rPr>
        <w:t xml:space="preserve"> level the field and </w:t>
      </w:r>
      <w:r>
        <w:rPr>
          <w:sz w:val="24"/>
          <w:szCs w:val="24"/>
          <w:rtl w:val="0"/>
          <w:lang w:val="en-US"/>
        </w:rPr>
        <w:t xml:space="preserve"> compare on a constant currency basis, the decline would be more like 10% not 20%</w:t>
      </w:r>
      <w:r>
        <w:rPr>
          <w:sz w:val="24"/>
          <w:szCs w:val="24"/>
          <w:rtl w:val="0"/>
          <w:lang w:val="en-US"/>
        </w:rPr>
        <w:t xml:space="preserve">... not much consolation... we aim for growth... </w:t>
      </w:r>
    </w:p>
    <w:p>
      <w:pPr>
        <w:pStyle w:val="Body"/>
        <w:spacing w:line="480" w:lineRule="auto"/>
        <w:jc w:val="left"/>
        <w:rPr>
          <w:sz w:val="24"/>
          <w:szCs w:val="24"/>
        </w:rPr>
      </w:pPr>
      <w:r>
        <w:rPr>
          <w:sz w:val="24"/>
          <w:szCs w:val="24"/>
          <w:rtl w:val="0"/>
          <w:lang w:val="en-US"/>
        </w:rPr>
        <w:t>On the up side</w:t>
      </w:r>
      <w:r>
        <w:rPr>
          <w:sz w:val="24"/>
          <w:szCs w:val="24"/>
          <w:rtl w:val="0"/>
          <w:lang w:val="en-US"/>
        </w:rPr>
        <w:t xml:space="preserve">, Fionan and our European team </w:t>
      </w:r>
      <w:r>
        <w:rPr>
          <w:sz w:val="24"/>
          <w:szCs w:val="24"/>
          <w:rtl w:val="0"/>
          <w:lang w:val="en-US"/>
        </w:rPr>
        <w:t xml:space="preserve">are still </w:t>
      </w:r>
      <w:r>
        <w:rPr>
          <w:sz w:val="24"/>
          <w:szCs w:val="24"/>
          <w:rtl w:val="0"/>
          <w:lang w:val="en-US"/>
        </w:rPr>
        <w:t>bullish and they believe they can bounce back in the second half and bridge the gap</w:t>
      </w:r>
    </w:p>
    <w:p>
      <w:pPr>
        <w:pStyle w:val="Body"/>
        <w:spacing w:line="480" w:lineRule="auto"/>
        <w:jc w:val="left"/>
        <w:rPr>
          <w:sz w:val="24"/>
          <w:szCs w:val="24"/>
        </w:rPr>
      </w:pPr>
      <w:r>
        <w:rPr>
          <w:sz w:val="24"/>
          <w:szCs w:val="24"/>
          <w:rtl w:val="0"/>
          <w:lang w:val="en-US"/>
        </w:rPr>
        <w:t>Where does it put our overall global services</w:t>
      </w:r>
      <w:r>
        <w:rPr>
          <w:sz w:val="24"/>
          <w:szCs w:val="24"/>
          <w:rtl w:val="0"/>
        </w:rPr>
        <w:t>…</w:t>
      </w:r>
      <w:r>
        <w:rPr>
          <w:sz w:val="24"/>
          <w:szCs w:val="24"/>
          <w:rtl w:val="0"/>
          <w:lang w:val="en-US"/>
        </w:rPr>
        <w:t>..we are more or less flat</w:t>
      </w:r>
      <w:r>
        <w:rPr>
          <w:sz w:val="24"/>
          <w:szCs w:val="24"/>
          <w:rtl w:val="0"/>
        </w:rPr>
        <w:t xml:space="preserve">… </w:t>
      </w:r>
      <w:r>
        <w:rPr>
          <w:sz w:val="24"/>
          <w:szCs w:val="24"/>
          <w:rtl w:val="0"/>
          <w:lang w:val="en-US"/>
        </w:rPr>
        <w:t xml:space="preserve">just a small 3% growth </w:t>
      </w:r>
      <w:r>
        <w:rPr>
          <w:sz w:val="24"/>
          <w:szCs w:val="24"/>
          <w:rtl w:val="0"/>
          <w:lang w:val="en-US"/>
        </w:rPr>
        <w:t xml:space="preserve">.... a molehill would literally be a step up...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3:</w:t>
      </w:r>
    </w:p>
    <w:p>
      <w:pPr>
        <w:pStyle w:val="Body"/>
        <w:spacing w:line="480" w:lineRule="auto"/>
        <w:jc w:val="left"/>
        <w:rPr>
          <w:sz w:val="24"/>
          <w:szCs w:val="24"/>
        </w:rPr>
      </w:pPr>
      <w:r>
        <w:rPr>
          <w:sz w:val="24"/>
          <w:szCs w:val="24"/>
          <w:rtl w:val="0"/>
        </w:rPr>
        <w:t>Our</w:t>
      </w:r>
      <w:r>
        <w:rPr>
          <w:sz w:val="24"/>
          <w:szCs w:val="24"/>
          <w:rtl w:val="0"/>
          <w:lang w:val="en-US"/>
        </w:rPr>
        <w:t xml:space="preserve"> global</w:t>
      </w:r>
      <w:r>
        <w:rPr>
          <w:sz w:val="24"/>
          <w:szCs w:val="24"/>
          <w:rtl w:val="0"/>
          <w:lang w:val="en-US"/>
        </w:rPr>
        <w:t xml:space="preserve"> target is cross over $110</w:t>
      </w:r>
      <w:r>
        <w:rPr>
          <w:sz w:val="24"/>
          <w:szCs w:val="24"/>
          <w:rtl w:val="0"/>
          <w:lang w:val="en-US"/>
        </w:rPr>
        <w:t>M</w:t>
      </w:r>
      <w:r>
        <w:rPr>
          <w:sz w:val="24"/>
          <w:szCs w:val="24"/>
          <w:rtl w:val="0"/>
          <w:lang w:val="en-US"/>
        </w:rPr>
        <w:t xml:space="preserve"> this year. We are less than half-way there.</w:t>
      </w:r>
      <w:r>
        <w:rPr>
          <w:sz w:val="24"/>
          <w:szCs w:val="24"/>
          <w:rtl w:val="0"/>
          <w:lang w:val="en-US"/>
        </w:rPr>
        <w:t xml:space="preserve"> I</w:t>
      </w:r>
      <w:r>
        <w:rPr>
          <w:sz w:val="24"/>
          <w:szCs w:val="24"/>
          <w:rtl w:val="0"/>
          <w:lang w:val="en-US"/>
        </w:rPr>
        <w:t>’</w:t>
      </w:r>
      <w:r>
        <w:rPr>
          <w:sz w:val="24"/>
          <w:szCs w:val="24"/>
          <w:rtl w:val="0"/>
          <w:lang w:val="en-US"/>
        </w:rPr>
        <w:t xml:space="preserve">m not saying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t put that suitcase away....</w:t>
      </w:r>
      <w:r>
        <w:rPr>
          <w:sz w:val="24"/>
          <w:szCs w:val="24"/>
          <w:rtl w:val="0"/>
          <w:lang w:val="en-US"/>
        </w:rPr>
        <w:t xml:space="preserve">” </w:t>
      </w:r>
      <w:r>
        <w:rPr>
          <w:sz w:val="24"/>
          <w:szCs w:val="24"/>
          <w:rtl w:val="0"/>
          <w:lang w:val="en-US"/>
        </w:rPr>
        <w:t>just don</w:t>
      </w:r>
      <w:r>
        <w:rPr>
          <w:sz w:val="24"/>
          <w:szCs w:val="24"/>
          <w:rtl w:val="0"/>
          <w:lang w:val="en-US"/>
        </w:rPr>
        <w:t>’</w:t>
      </w:r>
      <w:r>
        <w:rPr>
          <w:sz w:val="24"/>
          <w:szCs w:val="24"/>
          <w:rtl w:val="0"/>
          <w:lang w:val="en-US"/>
        </w:rPr>
        <w:t xml:space="preserve">t grab that warm weather wardrobe... </w:t>
      </w:r>
      <w:r>
        <w:rPr>
          <w:b w:val="1"/>
          <w:bCs w:val="1"/>
          <w:sz w:val="24"/>
          <w:szCs w:val="24"/>
          <w:rtl w:val="0"/>
          <w:lang w:val="en-US"/>
        </w:rPr>
        <w:t>YET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paraphrase Robert Browning, </w:t>
      </w:r>
      <w:r>
        <w:rPr>
          <w:sz w:val="24"/>
          <w:szCs w:val="24"/>
          <w:rtl w:val="0"/>
          <w:lang w:val="en-US"/>
        </w:rPr>
        <w:t>“</w:t>
      </w:r>
      <w:r>
        <w:rPr>
          <w:sz w:val="24"/>
          <w:szCs w:val="24"/>
          <w:rtl w:val="0"/>
          <w:lang w:val="en-US"/>
        </w:rPr>
        <w:t>A man</w:t>
      </w:r>
      <w:r>
        <w:rPr>
          <w:sz w:val="24"/>
          <w:szCs w:val="24"/>
          <w:rtl w:val="0"/>
          <w:lang w:val="en-US"/>
        </w:rPr>
        <w:t>’</w:t>
      </w:r>
      <w:r>
        <w:rPr>
          <w:sz w:val="24"/>
          <w:szCs w:val="24"/>
          <w:rtl w:val="0"/>
          <w:lang w:val="en-US"/>
        </w:rPr>
        <w:t>s reach should exceed his grasp... or what are these quarterly meetings for?</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in all honesty... THIS is exactly what these meetings are for... not to rest on our laurels but to identify the pits and ruts on the path and implement corrective measures while there</w:t>
      </w:r>
      <w:r>
        <w:rPr>
          <w:sz w:val="24"/>
          <w:szCs w:val="24"/>
          <w:rtl w:val="0"/>
          <w:lang w:val="en-US"/>
        </w:rPr>
        <w:t>’</w:t>
      </w:r>
      <w:r>
        <w:rPr>
          <w:sz w:val="24"/>
          <w:szCs w:val="24"/>
          <w:rtl w:val="0"/>
          <w:lang w:val="en-US"/>
        </w:rPr>
        <w:t xml:space="preserve">s room to course correct...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4:</w:t>
      </w:r>
    </w:p>
    <w:p>
      <w:pPr>
        <w:pStyle w:val="Body"/>
        <w:spacing w:line="480" w:lineRule="auto"/>
        <w:jc w:val="left"/>
        <w:rPr>
          <w:sz w:val="24"/>
          <w:szCs w:val="24"/>
        </w:rPr>
      </w:pPr>
      <w:r>
        <w:rPr>
          <w:sz w:val="24"/>
          <w:szCs w:val="24"/>
          <w:rtl w:val="0"/>
          <w:lang w:val="en-US"/>
        </w:rPr>
        <w:t>Let</w:t>
      </w:r>
      <w:r>
        <w:rPr>
          <w:sz w:val="24"/>
          <w:szCs w:val="24"/>
          <w:rtl w:val="0"/>
          <w:lang w:val="en-US"/>
        </w:rPr>
        <w:t>’</w:t>
      </w:r>
      <w:r>
        <w:rPr>
          <w:sz w:val="24"/>
          <w:szCs w:val="24"/>
          <w:rtl w:val="0"/>
          <w:lang w:val="en-US"/>
        </w:rPr>
        <w:t>s check performance in other</w:t>
      </w:r>
      <w:r>
        <w:rPr>
          <w:sz w:val="24"/>
          <w:szCs w:val="24"/>
          <w:rtl w:val="0"/>
          <w:lang w:val="en-US"/>
        </w:rPr>
        <w:t xml:space="preserve"> lines of businesses </w:t>
      </w:r>
      <w:r>
        <w:rPr>
          <w:sz w:val="24"/>
          <w:szCs w:val="24"/>
          <w:rtl w:val="0"/>
        </w:rPr>
        <w:t xml:space="preserve">– </w:t>
      </w:r>
    </w:p>
    <w:p>
      <w:pPr>
        <w:pStyle w:val="Body"/>
        <w:spacing w:line="480" w:lineRule="auto"/>
        <w:jc w:val="left"/>
        <w:rPr>
          <w:sz w:val="24"/>
          <w:szCs w:val="24"/>
        </w:rPr>
      </w:pPr>
      <w:r>
        <w:rPr>
          <w:sz w:val="24"/>
          <w:szCs w:val="24"/>
          <w:rtl w:val="0"/>
          <w:lang w:val="en-US"/>
        </w:rPr>
        <w:t>Software revenue was healthy. We recorded 15% growth YoY</w:t>
      </w:r>
    </w:p>
    <w:p>
      <w:pPr>
        <w:pStyle w:val="Body"/>
        <w:spacing w:line="480" w:lineRule="auto"/>
        <w:jc w:val="left"/>
        <w:rPr>
          <w:sz w:val="24"/>
          <w:szCs w:val="24"/>
        </w:rPr>
      </w:pPr>
      <w:r>
        <w:rPr>
          <w:sz w:val="24"/>
          <w:szCs w:val="24"/>
          <w:rtl w:val="0"/>
          <w:lang w:val="en-US"/>
        </w:rPr>
        <w:t>Channel continues to maintain its consistent performance clocking 18% growth</w:t>
      </w:r>
    </w:p>
    <w:p>
      <w:pPr>
        <w:pStyle w:val="Body"/>
        <w:spacing w:line="480" w:lineRule="auto"/>
        <w:jc w:val="left"/>
        <w:rPr>
          <w:sz w:val="24"/>
          <w:szCs w:val="24"/>
        </w:rPr>
      </w:pPr>
      <w:r>
        <w:rPr>
          <w:sz w:val="24"/>
          <w:szCs w:val="24"/>
          <w:rtl w:val="0"/>
          <w:lang w:val="en-US"/>
        </w:rPr>
        <w:t xml:space="preserve">Overall, we had a healthy growth of 8% </w:t>
      </w:r>
      <w:r>
        <w:rPr>
          <w:sz w:val="24"/>
          <w:szCs w:val="24"/>
          <w:rtl w:val="0"/>
          <w:lang w:val="en-US"/>
        </w:rPr>
        <w:t xml:space="preserve">.... yet I still hear the phrase </w:t>
      </w:r>
      <w:r>
        <w:rPr>
          <w:sz w:val="24"/>
          <w:szCs w:val="24"/>
          <w:rtl w:val="0"/>
          <w:lang w:val="en-US"/>
        </w:rPr>
        <w:t>“</w:t>
      </w:r>
      <w:r>
        <w:rPr>
          <w:sz w:val="24"/>
          <w:szCs w:val="24"/>
          <w:rtl w:val="0"/>
          <w:lang w:val="en-US"/>
        </w:rPr>
        <w:t>double digit growth</w:t>
      </w:r>
      <w:r>
        <w:rPr>
          <w:sz w:val="24"/>
          <w:szCs w:val="24"/>
          <w:rtl w:val="0"/>
          <w:lang w:val="en-US"/>
        </w:rPr>
        <w:t xml:space="preserve">” </w:t>
      </w:r>
      <w:r>
        <w:rPr>
          <w:sz w:val="24"/>
          <w:szCs w:val="24"/>
          <w:rtl w:val="0"/>
          <w:lang w:val="en-US"/>
        </w:rPr>
        <w:t xml:space="preserve">echo through the </w:t>
      </w:r>
      <w:r>
        <w:rPr>
          <w:sz w:val="24"/>
          <w:szCs w:val="24"/>
          <w:rtl w:val="0"/>
          <w:lang w:val="en-US"/>
        </w:rPr>
        <w:t>“</w:t>
      </w:r>
      <w:r>
        <w:rPr>
          <w:sz w:val="24"/>
          <w:szCs w:val="24"/>
          <w:rtl w:val="0"/>
          <w:lang w:val="en-US"/>
        </w:rPr>
        <w:t>canyons only my mind...</w:t>
      </w:r>
      <w:r>
        <w:rPr>
          <w:sz w:val="24"/>
          <w:szCs w:val="24"/>
          <w:rtl w:val="0"/>
          <w:lang w:val="en-US"/>
        </w:rPr>
        <w:t>”</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5:</w:t>
      </w:r>
    </w:p>
    <w:p>
      <w:pPr>
        <w:pStyle w:val="Body"/>
        <w:spacing w:line="480" w:lineRule="auto"/>
        <w:jc w:val="left"/>
        <w:rPr>
          <w:sz w:val="24"/>
          <w:szCs w:val="24"/>
        </w:rPr>
      </w:pPr>
      <w:r>
        <w:rPr>
          <w:sz w:val="24"/>
          <w:szCs w:val="24"/>
          <w:rtl w:val="0"/>
          <w:lang w:val="en-US"/>
        </w:rPr>
        <w:t>We added several new logos to the Vistex family</w:t>
      </w:r>
      <w:r>
        <w:rPr>
          <w:sz w:val="24"/>
          <w:szCs w:val="24"/>
          <w:rtl w:val="0"/>
        </w:rPr>
        <w:t xml:space="preserve">… </w:t>
      </w:r>
      <w:r>
        <w:rPr>
          <w:sz w:val="24"/>
          <w:szCs w:val="24"/>
          <w:rtl w:val="0"/>
          <w:lang w:val="en-US"/>
        </w:rPr>
        <w:t>I have included only the ones with significant services component</w:t>
      </w:r>
      <w:r>
        <w:rPr>
          <w:sz w:val="24"/>
          <w:szCs w:val="24"/>
          <w:rtl w:val="0"/>
          <w:lang w:val="en-US"/>
        </w:rPr>
        <w:t xml:space="preserve">s </w:t>
      </w:r>
      <w:r>
        <w:rPr>
          <w:sz w:val="24"/>
          <w:szCs w:val="24"/>
          <w:rtl w:val="0"/>
          <w:lang w:val="en-US"/>
        </w:rPr>
        <w:t>tied to them</w:t>
      </w:r>
    </w:p>
    <w:p>
      <w:pPr>
        <w:pStyle w:val="Body"/>
        <w:spacing w:line="480" w:lineRule="auto"/>
        <w:jc w:val="left"/>
        <w:rPr>
          <w:sz w:val="24"/>
          <w:szCs w:val="24"/>
        </w:rPr>
      </w:pPr>
      <w:r>
        <w:rPr>
          <w:sz w:val="24"/>
          <w:szCs w:val="24"/>
          <w:rtl w:val="0"/>
          <w:lang w:val="en-US"/>
        </w:rPr>
        <w:t>The one that stands out of the pack is Warner Music Group</w:t>
      </w:r>
      <w:r>
        <w:rPr>
          <w:sz w:val="24"/>
          <w:szCs w:val="24"/>
          <w:rtl w:val="0"/>
        </w:rPr>
        <w:t xml:space="preserve">… </w:t>
      </w:r>
      <w:r>
        <w:rPr>
          <w:sz w:val="24"/>
          <w:szCs w:val="24"/>
          <w:rtl w:val="0"/>
          <w:lang w:val="en-US"/>
        </w:rPr>
        <w:t>We signed the largest SOW so far in our history $8.5M</w:t>
      </w:r>
      <w:r>
        <w:rPr>
          <w:sz w:val="24"/>
          <w:szCs w:val="24"/>
          <w:rtl w:val="0"/>
          <w:lang w:val="en-US"/>
        </w:rPr>
        <w:t>... the bar has been raised...I know this team looks forward to beating even this accomplishment...</w:t>
      </w:r>
    </w:p>
    <w:p>
      <w:pPr>
        <w:pStyle w:val="Body"/>
        <w:spacing w:line="480" w:lineRule="auto"/>
        <w:jc w:val="left"/>
        <w:rPr>
          <w:sz w:val="24"/>
          <w:szCs w:val="24"/>
        </w:rPr>
      </w:pPr>
      <w:r>
        <w:rPr>
          <w:sz w:val="24"/>
          <w:szCs w:val="24"/>
          <w:rtl w:val="0"/>
          <w:lang w:val="en-US"/>
        </w:rPr>
        <w:t>The other ones that are noteworthy</w:t>
      </w:r>
    </w:p>
    <w:p>
      <w:pPr>
        <w:pStyle w:val="Body"/>
        <w:numPr>
          <w:ilvl w:val="0"/>
          <w:numId w:val="2"/>
        </w:numPr>
        <w:spacing w:line="480" w:lineRule="auto"/>
        <w:jc w:val="left"/>
        <w:rPr>
          <w:sz w:val="24"/>
          <w:szCs w:val="24"/>
          <w:lang w:val="da-DK"/>
        </w:rPr>
      </w:pPr>
      <w:r>
        <w:rPr>
          <w:b w:val="1"/>
          <w:bCs w:val="1"/>
          <w:sz w:val="24"/>
          <w:szCs w:val="24"/>
          <w:rtl w:val="0"/>
          <w:lang w:val="da-DK"/>
        </w:rPr>
        <w:t>Medtronic</w:t>
      </w:r>
      <w:r>
        <w:rPr>
          <w:sz w:val="24"/>
          <w:szCs w:val="24"/>
          <w:rtl w:val="0"/>
        </w:rPr>
        <w:t xml:space="preserve"> – </w:t>
      </w:r>
      <w:r>
        <w:rPr>
          <w:sz w:val="24"/>
          <w:szCs w:val="24"/>
          <w:rtl w:val="0"/>
          <w:lang w:val="en-US"/>
        </w:rPr>
        <w:t xml:space="preserve">was very elusive to us. </w:t>
      </w:r>
      <w:r>
        <w:rPr>
          <w:sz w:val="24"/>
          <w:szCs w:val="24"/>
          <w:rtl w:val="0"/>
          <w:lang w:val="en-US"/>
        </w:rPr>
        <w:t>It took TEN YEARS OF OUR TIME and MULTIPLE attempts... the INVESTMENT</w:t>
      </w:r>
      <w:r>
        <w:rPr>
          <w:sz w:val="24"/>
          <w:szCs w:val="24"/>
          <w:rtl w:val="0"/>
        </w:rPr>
        <w:t xml:space="preserve"> </w:t>
      </w:r>
      <w:r>
        <w:rPr>
          <w:sz w:val="24"/>
          <w:szCs w:val="24"/>
          <w:rtl w:val="0"/>
          <w:lang w:val="en-US"/>
        </w:rPr>
        <w:t>in this achievement is noteworthy... and our efforts yielded success...</w:t>
      </w:r>
      <w:r>
        <w:rPr>
          <w:sz w:val="24"/>
          <w:szCs w:val="24"/>
        </w:rPr>
        <w:tab/>
      </w:r>
    </w:p>
    <w:p>
      <w:pPr>
        <w:pStyle w:val="Body"/>
        <w:numPr>
          <w:ilvl w:val="0"/>
          <w:numId w:val="2"/>
        </w:numPr>
        <w:spacing w:line="480" w:lineRule="auto"/>
        <w:jc w:val="left"/>
        <w:rPr>
          <w:sz w:val="24"/>
          <w:szCs w:val="24"/>
          <w:lang w:val="en-US"/>
        </w:rPr>
      </w:pPr>
      <w:r>
        <w:rPr>
          <w:sz w:val="24"/>
          <w:szCs w:val="24"/>
          <w:rtl w:val="0"/>
          <w:lang w:val="en-US"/>
        </w:rPr>
        <w:t xml:space="preserve"> </w:t>
      </w:r>
      <w:r>
        <w:rPr>
          <w:b w:val="1"/>
          <w:bCs w:val="1"/>
          <w:sz w:val="24"/>
          <w:szCs w:val="24"/>
          <w:rtl w:val="0"/>
          <w:lang w:val="it-IT"/>
        </w:rPr>
        <w:t>Elanco</w:t>
      </w:r>
      <w:r>
        <w:rPr>
          <w:sz w:val="24"/>
          <w:szCs w:val="24"/>
          <w:rtl w:val="0"/>
        </w:rPr>
        <w:t xml:space="preserve"> – </w:t>
      </w:r>
      <w:r>
        <w:rPr>
          <w:sz w:val="24"/>
          <w:szCs w:val="24"/>
          <w:rtl w:val="0"/>
          <w:lang w:val="en-US"/>
        </w:rPr>
        <w:t>animal health company similar to Zoetis and a spin off from Eli Lilly</w:t>
      </w:r>
    </w:p>
    <w:p>
      <w:pPr>
        <w:pStyle w:val="Body"/>
        <w:numPr>
          <w:ilvl w:val="0"/>
          <w:numId w:val="2"/>
        </w:numPr>
        <w:spacing w:line="480" w:lineRule="auto"/>
        <w:jc w:val="left"/>
        <w:rPr>
          <w:sz w:val="24"/>
          <w:szCs w:val="24"/>
          <w:lang w:val="en-US"/>
        </w:rPr>
      </w:pPr>
      <w:r>
        <w:rPr>
          <w:sz w:val="24"/>
          <w:szCs w:val="24"/>
          <w:rtl w:val="0"/>
          <w:lang w:val="en-US"/>
        </w:rPr>
        <w:t>The p</w:t>
      </w:r>
      <w:r>
        <w:rPr>
          <w:sz w:val="24"/>
          <w:szCs w:val="24"/>
          <w:rtl w:val="0"/>
          <w:lang w:val="en-US"/>
        </w:rPr>
        <w:t xml:space="preserve">ricing project at GE Aviation </w:t>
      </w:r>
    </w:p>
    <w:p>
      <w:pPr>
        <w:pStyle w:val="Body"/>
        <w:numPr>
          <w:ilvl w:val="0"/>
          <w:numId w:val="2"/>
        </w:numPr>
        <w:spacing w:line="480" w:lineRule="auto"/>
        <w:jc w:val="left"/>
        <w:rPr>
          <w:sz w:val="24"/>
          <w:szCs w:val="24"/>
        </w:rPr>
      </w:pPr>
      <w:r>
        <w:rPr>
          <w:b w:val="1"/>
          <w:bCs w:val="1"/>
          <w:sz w:val="24"/>
          <w:szCs w:val="24"/>
          <w:rtl w:val="0"/>
        </w:rPr>
        <w:t>ConvaTec</w:t>
      </w:r>
      <w:r>
        <w:rPr>
          <w:sz w:val="24"/>
          <w:szCs w:val="24"/>
          <w:rtl w:val="0"/>
        </w:rPr>
        <w:t xml:space="preserve"> – </w:t>
      </w:r>
      <w:r>
        <w:rPr>
          <w:sz w:val="24"/>
          <w:szCs w:val="24"/>
          <w:rtl w:val="0"/>
          <w:lang w:val="en-US"/>
        </w:rPr>
        <w:t>London</w:t>
      </w:r>
      <w:r>
        <w:rPr>
          <w:sz w:val="24"/>
          <w:szCs w:val="24"/>
          <w:rtl w:val="0"/>
          <w:lang w:val="en-US"/>
        </w:rPr>
        <w:t xml:space="preserve"> based medical supplies company </w:t>
      </w:r>
    </w:p>
    <w:p>
      <w:pPr>
        <w:pStyle w:val="Body"/>
        <w:numPr>
          <w:ilvl w:val="0"/>
          <w:numId w:val="2"/>
        </w:numPr>
        <w:spacing w:line="480" w:lineRule="auto"/>
        <w:jc w:val="left"/>
        <w:rPr>
          <w:sz w:val="24"/>
          <w:szCs w:val="24"/>
          <w:lang w:val="en-US"/>
        </w:rPr>
      </w:pPr>
      <w:r>
        <w:rPr>
          <w:sz w:val="24"/>
          <w:szCs w:val="24"/>
          <w:rtl w:val="0"/>
          <w:lang w:val="en-US"/>
        </w:rPr>
        <w:t>And a surprise addition</w:t>
      </w:r>
      <w:r>
        <w:rPr>
          <w:sz w:val="24"/>
          <w:szCs w:val="24"/>
          <w:rtl w:val="0"/>
          <w:lang w:val="en-US"/>
        </w:rPr>
        <w:t>,</w:t>
      </w:r>
      <w:r>
        <w:rPr>
          <w:sz w:val="24"/>
          <w:szCs w:val="24"/>
          <w:rtl w:val="0"/>
        </w:rPr>
        <w:t xml:space="preserve"> </w:t>
      </w:r>
      <w:r>
        <w:rPr>
          <w:sz w:val="24"/>
          <w:szCs w:val="24"/>
          <w:rtl w:val="0"/>
          <w:lang w:val="en-US"/>
        </w:rPr>
        <w:t xml:space="preserve">The </w:t>
      </w:r>
      <w:r>
        <w:rPr>
          <w:b w:val="1"/>
          <w:bCs w:val="1"/>
          <w:sz w:val="24"/>
          <w:szCs w:val="24"/>
          <w:rtl w:val="0"/>
        </w:rPr>
        <w:t>Royal Mail</w:t>
      </w:r>
      <w:r>
        <w:rPr>
          <w:sz w:val="24"/>
          <w:szCs w:val="24"/>
          <w:rtl w:val="0"/>
        </w:rPr>
        <w:t xml:space="preserve"> – </w:t>
      </w:r>
      <w:r>
        <w:rPr>
          <w:sz w:val="24"/>
          <w:szCs w:val="24"/>
          <w:rtl w:val="0"/>
          <w:lang w:val="en-US"/>
        </w:rPr>
        <w:t xml:space="preserve">this is </w:t>
      </w:r>
      <w:r>
        <w:rPr>
          <w:b w:val="1"/>
          <w:bCs w:val="1"/>
          <w:sz w:val="24"/>
          <w:szCs w:val="24"/>
          <w:rtl w:val="0"/>
          <w:lang w:val="en-US"/>
        </w:rPr>
        <w:t>THE</w:t>
      </w:r>
      <w:r>
        <w:rPr>
          <w:sz w:val="24"/>
          <w:szCs w:val="24"/>
          <w:rtl w:val="0"/>
          <w:lang w:val="en-US"/>
        </w:rPr>
        <w:t xml:space="preserve"> British postal service</w:t>
      </w:r>
      <w:r>
        <w:rPr>
          <w:sz w:val="24"/>
          <w:szCs w:val="24"/>
          <w:rtl w:val="0"/>
        </w:rPr>
        <w:t xml:space="preserve">… </w:t>
      </w:r>
      <w:r>
        <w:rPr>
          <w:sz w:val="24"/>
          <w:szCs w:val="24"/>
          <w:rtl w:val="0"/>
          <w:lang w:val="en-US"/>
        </w:rPr>
        <w:t>who would have thought our solution</w:t>
      </w:r>
      <w:r>
        <w:rPr>
          <w:sz w:val="24"/>
          <w:szCs w:val="24"/>
          <w:rtl w:val="0"/>
          <w:lang w:val="en-US"/>
        </w:rPr>
        <w:t xml:space="preserve"> systems would be</w:t>
      </w:r>
      <w:r>
        <w:rPr>
          <w:sz w:val="24"/>
          <w:szCs w:val="24"/>
          <w:rtl w:val="0"/>
          <w:lang w:val="en-US"/>
        </w:rPr>
        <w:t xml:space="preserve"> applicable for a mail and parcel delivery company</w:t>
      </w:r>
      <w:r>
        <w:rPr>
          <w:sz w:val="24"/>
          <w:szCs w:val="24"/>
          <w:rtl w:val="0"/>
          <w:lang w:val="en-US"/>
        </w:rPr>
        <w:t xml:space="preserve">? </w:t>
      </w:r>
      <w:r>
        <w:rPr>
          <w:sz w:val="24"/>
          <w:szCs w:val="24"/>
          <w:rtl w:val="0"/>
          <w:lang w:val="pt-PT"/>
        </w:rPr>
        <w:t>Our solution is used for streamlining their purchase pricing process</w:t>
      </w:r>
      <w:r>
        <w:rPr>
          <w:sz w:val="24"/>
          <w:szCs w:val="24"/>
          <w:rtl w:val="0"/>
          <w:lang w:val="en-US"/>
        </w:rPr>
        <w:t xml:space="preserve">... and pardon the pun... knowing our systems are capable of </w:t>
      </w:r>
      <w:r>
        <w:rPr>
          <w:b w:val="1"/>
          <w:bCs w:val="1"/>
          <w:sz w:val="24"/>
          <w:szCs w:val="24"/>
          <w:rtl w:val="0"/>
          <w:lang w:val="en-US"/>
        </w:rPr>
        <w:t>DELIVERING</w:t>
      </w:r>
      <w:r>
        <w:rPr>
          <w:sz w:val="24"/>
          <w:szCs w:val="24"/>
          <w:rtl w:val="0"/>
          <w:lang w:val="en-US"/>
        </w:rPr>
        <w:t xml:space="preserve"> benefit to applications for the Royal Mail highlights the potential for an entirely new revenue stream</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 xml:space="preserve">Slide 6: </w:t>
      </w:r>
    </w:p>
    <w:p>
      <w:pPr>
        <w:pStyle w:val="Body"/>
        <w:spacing w:line="480" w:lineRule="auto"/>
        <w:jc w:val="left"/>
        <w:rPr>
          <w:sz w:val="24"/>
          <w:szCs w:val="24"/>
        </w:rPr>
      </w:pPr>
      <w:r>
        <w:rPr>
          <w:sz w:val="24"/>
          <w:szCs w:val="24"/>
          <w:rtl w:val="0"/>
        </w:rPr>
        <w:t>W</w:t>
      </w:r>
      <w:r>
        <w:rPr>
          <w:sz w:val="24"/>
          <w:szCs w:val="24"/>
          <w:rtl w:val="0"/>
          <w:lang w:val="en-US"/>
        </w:rPr>
        <w:t>ith the belief that industry diversity is an important key to success, I want to point out that w</w:t>
      </w:r>
      <w:r>
        <w:rPr>
          <w:sz w:val="24"/>
          <w:szCs w:val="24"/>
          <w:rtl w:val="0"/>
          <w:lang w:val="en-US"/>
        </w:rPr>
        <w:t xml:space="preserve">e are seeing an uptick in S/4 migrations. The recent ones jumping on S/4 bandwagon </w:t>
      </w:r>
      <w:r>
        <w:rPr>
          <w:sz w:val="24"/>
          <w:szCs w:val="24"/>
          <w:rtl w:val="0"/>
          <w:lang w:val="en-US"/>
        </w:rPr>
        <w:t xml:space="preserve">are a mixed group indeed, and </w:t>
      </w:r>
      <w:r>
        <w:rPr>
          <w:sz w:val="24"/>
          <w:szCs w:val="24"/>
          <w:rtl w:val="0"/>
          <w:lang w:val="en-US"/>
        </w:rPr>
        <w:t xml:space="preserve">include </w:t>
      </w:r>
      <w:r>
        <w:rPr>
          <w:sz w:val="24"/>
          <w:szCs w:val="24"/>
          <w:rtl w:val="0"/>
        </w:rPr>
        <w:t xml:space="preserve">– </w:t>
      </w:r>
    </w:p>
    <w:p>
      <w:pPr>
        <w:pStyle w:val="Body"/>
        <w:numPr>
          <w:ilvl w:val="0"/>
          <w:numId w:val="2"/>
        </w:numPr>
        <w:spacing w:line="480" w:lineRule="auto"/>
        <w:jc w:val="left"/>
        <w:rPr>
          <w:sz w:val="24"/>
          <w:szCs w:val="24"/>
        </w:rPr>
      </w:pPr>
      <w:r>
        <w:rPr>
          <w:b w:val="1"/>
          <w:bCs w:val="1"/>
          <w:sz w:val="24"/>
          <w:szCs w:val="24"/>
          <w:rtl w:val="0"/>
        </w:rPr>
        <w:t>Costco</w:t>
      </w:r>
      <w:r>
        <w:rPr>
          <w:sz w:val="24"/>
          <w:szCs w:val="24"/>
          <w:rtl w:val="0"/>
        </w:rPr>
        <w:t xml:space="preserve"> – </w:t>
      </w:r>
      <w:r>
        <w:rPr>
          <w:sz w:val="24"/>
          <w:szCs w:val="24"/>
          <w:rtl w:val="0"/>
          <w:lang w:val="en-US"/>
        </w:rPr>
        <w:t>just went live with Vistex migration onto S/4 HANA in Europe. This is a larger brown field implementation</w:t>
      </w:r>
    </w:p>
    <w:p>
      <w:pPr>
        <w:pStyle w:val="Body"/>
        <w:numPr>
          <w:ilvl w:val="0"/>
          <w:numId w:val="2"/>
        </w:numPr>
        <w:spacing w:line="480" w:lineRule="auto"/>
        <w:jc w:val="left"/>
        <w:rPr>
          <w:sz w:val="24"/>
          <w:szCs w:val="24"/>
        </w:rPr>
      </w:pPr>
      <w:r>
        <w:rPr>
          <w:b w:val="1"/>
          <w:bCs w:val="1"/>
          <w:sz w:val="24"/>
          <w:szCs w:val="24"/>
          <w:rtl w:val="0"/>
        </w:rPr>
        <w:t>McCormick</w:t>
      </w:r>
      <w:r>
        <w:rPr>
          <w:sz w:val="24"/>
          <w:szCs w:val="24"/>
          <w:rtl w:val="0"/>
        </w:rPr>
        <w:t xml:space="preserve"> – </w:t>
      </w:r>
      <w:r>
        <w:rPr>
          <w:sz w:val="24"/>
          <w:szCs w:val="24"/>
          <w:rtl w:val="0"/>
          <w:lang w:val="en-US"/>
        </w:rPr>
        <w:t xml:space="preserve">started a new greenfield S/4 Hana implementation and we are big part of their roadmap similar to Georgia pacific last year. </w:t>
      </w:r>
    </w:p>
    <w:p>
      <w:pPr>
        <w:pStyle w:val="Body"/>
        <w:numPr>
          <w:ilvl w:val="0"/>
          <w:numId w:val="2"/>
        </w:numPr>
        <w:spacing w:line="480" w:lineRule="auto"/>
        <w:jc w:val="left"/>
        <w:rPr>
          <w:sz w:val="24"/>
          <w:szCs w:val="24"/>
          <w:lang w:val="de-DE"/>
        </w:rPr>
      </w:pPr>
      <w:r>
        <w:rPr>
          <w:b w:val="1"/>
          <w:bCs w:val="1"/>
          <w:sz w:val="24"/>
          <w:szCs w:val="24"/>
          <w:rtl w:val="0"/>
          <w:lang w:val="de-DE"/>
        </w:rPr>
        <w:t>CHS</w:t>
      </w:r>
      <w:r>
        <w:rPr>
          <w:sz w:val="24"/>
          <w:szCs w:val="24"/>
          <w:rtl w:val="0"/>
        </w:rPr>
        <w:t xml:space="preserve"> – </w:t>
      </w:r>
      <w:r>
        <w:rPr>
          <w:sz w:val="24"/>
          <w:szCs w:val="24"/>
          <w:rtl w:val="0"/>
          <w:lang w:val="en-US"/>
        </w:rPr>
        <w:t>is another S/4 HANA migration. They did a huge implementation a couple of years ago and now SAP convinced them to move to S4. This is also a fairly large size opportunity for us</w:t>
      </w:r>
    </w:p>
    <w:p>
      <w:pPr>
        <w:pStyle w:val="Body"/>
        <w:numPr>
          <w:ilvl w:val="0"/>
          <w:numId w:val="2"/>
        </w:numPr>
        <w:spacing w:line="480" w:lineRule="auto"/>
        <w:jc w:val="left"/>
        <w:rPr>
          <w:sz w:val="24"/>
          <w:szCs w:val="24"/>
        </w:rPr>
      </w:pPr>
      <w:r>
        <w:rPr>
          <w:b w:val="1"/>
          <w:bCs w:val="1"/>
          <w:sz w:val="24"/>
          <w:szCs w:val="24"/>
          <w:rtl w:val="0"/>
        </w:rPr>
        <w:t>Hasbro</w:t>
      </w:r>
      <w:r>
        <w:rPr>
          <w:sz w:val="24"/>
          <w:szCs w:val="24"/>
          <w:rtl w:val="0"/>
        </w:rPr>
        <w:t xml:space="preserve"> &amp; </w:t>
      </w:r>
      <w:r>
        <w:rPr>
          <w:b w:val="1"/>
          <w:bCs w:val="1"/>
          <w:sz w:val="24"/>
          <w:szCs w:val="24"/>
          <w:rtl w:val="0"/>
          <w:lang w:val="de-DE"/>
        </w:rPr>
        <w:t>Siemens</w:t>
      </w:r>
      <w:r>
        <w:rPr>
          <w:sz w:val="24"/>
          <w:szCs w:val="24"/>
          <w:rtl w:val="0"/>
          <w:lang w:val="en-US"/>
        </w:rPr>
        <w:t xml:space="preserve"> also going down the S4 journey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take a moment and point out just how critical it is to find health in serving diverse industries.  With the evolution and revolution that has been taking place in all phases of business: retail, manufacturing... soft goods... hard goods... it</w:t>
      </w:r>
      <w:r>
        <w:rPr>
          <w:sz w:val="24"/>
          <w:szCs w:val="24"/>
          <w:rtl w:val="0"/>
          <w:lang w:val="en-US"/>
        </w:rPr>
        <w:t>’</w:t>
      </w:r>
      <w:r>
        <w:rPr>
          <w:sz w:val="24"/>
          <w:szCs w:val="24"/>
          <w:rtl w:val="0"/>
          <w:lang w:val="en-US"/>
        </w:rPr>
        <w:t xml:space="preserve">s more urgent than ever to be able to address the needs of </w:t>
      </w:r>
      <w:r>
        <w:rPr>
          <w:b w:val="1"/>
          <w:bCs w:val="1"/>
          <w:sz w:val="24"/>
          <w:szCs w:val="24"/>
          <w:rtl w:val="0"/>
          <w:lang w:val="en-US"/>
        </w:rPr>
        <w:t>ANY</w:t>
      </w:r>
      <w:r>
        <w:rPr>
          <w:sz w:val="24"/>
          <w:szCs w:val="24"/>
          <w:rtl w:val="0"/>
          <w:lang w:val="en-US"/>
        </w:rPr>
        <w:t xml:space="preserve"> industry or sector.  In 2018, it was estimated that </w:t>
      </w:r>
      <w:r>
        <w:rPr>
          <w:b w:val="1"/>
          <w:bCs w:val="1"/>
          <w:sz w:val="24"/>
          <w:szCs w:val="24"/>
          <w:rtl w:val="0"/>
          <w:lang w:val="en-US"/>
        </w:rPr>
        <w:t>THOUSANDS</w:t>
      </w:r>
      <w:r>
        <w:rPr>
          <w:sz w:val="24"/>
          <w:szCs w:val="24"/>
          <w:rtl w:val="0"/>
          <w:lang w:val="en-US"/>
        </w:rPr>
        <w:t xml:space="preserve"> of retail establishments closed their doors...and forecasts for 2019 are equally as alarming.  In order to maintain our own corporate health, we need to be aware of the issues and offset the challenges... we need the agility to turn challenge to opportunity. With clients like the Royal Mail, we can begin to think about packing those flip flops...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7:</w:t>
      </w:r>
    </w:p>
    <w:p>
      <w:pPr>
        <w:pStyle w:val="Body"/>
        <w:spacing w:line="480" w:lineRule="auto"/>
        <w:jc w:val="left"/>
        <w:rPr>
          <w:sz w:val="24"/>
          <w:szCs w:val="24"/>
        </w:rPr>
      </w:pPr>
      <w:r>
        <w:rPr>
          <w:sz w:val="24"/>
          <w:szCs w:val="24"/>
          <w:rtl w:val="0"/>
          <w:lang w:val="en-US"/>
        </w:rPr>
        <w:t>Strength in diversity continued to be highlighted with s</w:t>
      </w:r>
      <w:r>
        <w:rPr>
          <w:sz w:val="24"/>
          <w:szCs w:val="24"/>
          <w:rtl w:val="0"/>
          <w:lang w:val="en-US"/>
        </w:rPr>
        <w:t xml:space="preserve">ome </w:t>
      </w:r>
      <w:r>
        <w:rPr>
          <w:sz w:val="24"/>
          <w:szCs w:val="24"/>
          <w:rtl w:val="0"/>
          <w:lang w:val="en-US"/>
        </w:rPr>
        <w:t xml:space="preserve">of the </w:t>
      </w:r>
      <w:r>
        <w:rPr>
          <w:sz w:val="24"/>
          <w:szCs w:val="24"/>
          <w:rtl w:val="0"/>
          <w:lang w:val="en-US"/>
        </w:rPr>
        <w:t xml:space="preserve">notable go-lives in the recent past </w:t>
      </w:r>
      <w:r>
        <w:rPr>
          <w:sz w:val="24"/>
          <w:szCs w:val="24"/>
          <w:rtl w:val="0"/>
        </w:rPr>
        <w:t xml:space="preserve">– </w:t>
      </w:r>
    </w:p>
    <w:p>
      <w:pPr>
        <w:pStyle w:val="Body"/>
        <w:numPr>
          <w:ilvl w:val="0"/>
          <w:numId w:val="2"/>
        </w:numPr>
        <w:spacing w:line="480" w:lineRule="auto"/>
        <w:jc w:val="left"/>
        <w:rPr>
          <w:sz w:val="24"/>
          <w:szCs w:val="24"/>
          <w:lang w:val="nl-NL"/>
        </w:rPr>
      </w:pPr>
      <w:r>
        <w:rPr>
          <w:b w:val="1"/>
          <w:bCs w:val="1"/>
          <w:sz w:val="24"/>
          <w:szCs w:val="24"/>
          <w:rtl w:val="0"/>
          <w:lang w:val="nl-NL"/>
        </w:rPr>
        <w:t>Amgen</w:t>
      </w:r>
      <w:r>
        <w:rPr>
          <w:sz w:val="24"/>
          <w:szCs w:val="24"/>
          <w:rtl w:val="0"/>
        </w:rPr>
        <w:t xml:space="preserve"> – </w:t>
      </w:r>
      <w:r>
        <w:rPr>
          <w:sz w:val="24"/>
          <w:szCs w:val="24"/>
          <w:rtl w:val="0"/>
          <w:lang w:val="en-US"/>
        </w:rPr>
        <w:t xml:space="preserve">one of the most challenging deployments this year. They went live simultaneously </w:t>
      </w:r>
      <w:r>
        <w:rPr>
          <w:sz w:val="24"/>
          <w:szCs w:val="24"/>
          <w:rtl w:val="0"/>
          <w:lang w:val="en-US"/>
        </w:rPr>
        <w:t>in</w:t>
      </w:r>
      <w:r>
        <w:rPr>
          <w:sz w:val="24"/>
          <w:szCs w:val="24"/>
          <w:rtl w:val="0"/>
          <w:lang w:val="en-US"/>
        </w:rPr>
        <w:t xml:space="preserve"> 140 countries outside the US in just 2 deployments. The go-lives were very smooth. We received accolades from the customer. Our team in Europe did a tremendous job with this</w:t>
      </w:r>
      <w:r>
        <w:rPr>
          <w:sz w:val="24"/>
          <w:szCs w:val="24"/>
          <w:rtl w:val="0"/>
          <w:lang w:val="en-US"/>
        </w:rPr>
        <w:t>.</w:t>
      </w:r>
    </w:p>
    <w:p>
      <w:pPr>
        <w:pStyle w:val="Body"/>
        <w:numPr>
          <w:ilvl w:val="0"/>
          <w:numId w:val="2"/>
        </w:numPr>
        <w:spacing w:line="480" w:lineRule="auto"/>
        <w:jc w:val="left"/>
        <w:rPr>
          <w:sz w:val="24"/>
          <w:szCs w:val="24"/>
          <w:lang w:val="fr-FR"/>
        </w:rPr>
      </w:pPr>
      <w:r>
        <w:rPr>
          <w:b w:val="1"/>
          <w:bCs w:val="1"/>
          <w:sz w:val="24"/>
          <w:szCs w:val="24"/>
          <w:rtl w:val="0"/>
          <w:lang w:val="fr-FR"/>
        </w:rPr>
        <w:t>UMG</w:t>
      </w:r>
      <w:r>
        <w:rPr>
          <w:sz w:val="24"/>
          <w:szCs w:val="24"/>
          <w:rtl w:val="0"/>
        </w:rPr>
        <w:t xml:space="preserve"> – </w:t>
      </w:r>
      <w:r>
        <w:rPr>
          <w:sz w:val="24"/>
          <w:szCs w:val="24"/>
          <w:rtl w:val="0"/>
          <w:lang w:val="en-US"/>
        </w:rPr>
        <w:t xml:space="preserve">the </w:t>
      </w:r>
      <w:r>
        <w:rPr>
          <w:sz w:val="24"/>
          <w:szCs w:val="24"/>
          <w:rtl w:val="0"/>
          <w:lang w:val="en-US"/>
        </w:rPr>
        <w:t xml:space="preserve">next significant one is UMG. Although the project went live last year, we had major challenges handling their volumes. It is the first time that we had to process upwards of half a billion transactions and 1500 files each month.  </w:t>
      </w:r>
      <w:r>
        <w:rPr>
          <w:sz w:val="24"/>
          <w:szCs w:val="24"/>
          <w:rtl w:val="0"/>
          <w:lang w:val="en-US"/>
        </w:rPr>
        <w:t xml:space="preserve">We finally </w:t>
      </w:r>
      <w:r>
        <w:rPr>
          <w:sz w:val="24"/>
          <w:szCs w:val="24"/>
          <w:rtl w:val="0"/>
        </w:rPr>
        <w:t>stabilize</w:t>
      </w:r>
      <w:r>
        <w:rPr>
          <w:sz w:val="24"/>
          <w:szCs w:val="24"/>
          <w:rtl w:val="0"/>
          <w:lang w:val="en-US"/>
        </w:rPr>
        <w:t>d</w:t>
      </w:r>
      <w:r>
        <w:rPr>
          <w:sz w:val="24"/>
          <w:szCs w:val="24"/>
          <w:rtl w:val="0"/>
          <w:lang w:val="en-US"/>
        </w:rPr>
        <w:t xml:space="preserve"> it and went live with their Phase-2 in March</w:t>
      </w:r>
    </w:p>
    <w:p>
      <w:pPr>
        <w:pStyle w:val="Body"/>
        <w:numPr>
          <w:ilvl w:val="0"/>
          <w:numId w:val="2"/>
        </w:numPr>
        <w:spacing w:line="480" w:lineRule="auto"/>
        <w:jc w:val="left"/>
        <w:rPr>
          <w:sz w:val="24"/>
          <w:szCs w:val="24"/>
        </w:rPr>
      </w:pPr>
      <w:r>
        <w:rPr>
          <w:b w:val="1"/>
          <w:bCs w:val="1"/>
          <w:sz w:val="24"/>
          <w:szCs w:val="24"/>
          <w:rtl w:val="0"/>
        </w:rPr>
        <w:t xml:space="preserve">GP &amp; Tyson </w:t>
      </w:r>
      <w:r>
        <w:rPr>
          <w:sz w:val="24"/>
          <w:szCs w:val="24"/>
          <w:rtl w:val="0"/>
          <w:lang w:val="en-US"/>
        </w:rPr>
        <w:t>were large S/4 transformation project</w:t>
      </w:r>
      <w:r>
        <w:rPr>
          <w:sz w:val="24"/>
          <w:szCs w:val="24"/>
          <w:rtl w:val="0"/>
          <w:lang w:val="en-US"/>
        </w:rPr>
        <w:t>s</w:t>
      </w:r>
      <w:r>
        <w:rPr>
          <w:sz w:val="24"/>
          <w:szCs w:val="24"/>
          <w:rtl w:val="0"/>
          <w:lang w:val="en-US"/>
        </w:rPr>
        <w:t xml:space="preserve"> that went live in June</w:t>
      </w:r>
    </w:p>
    <w:p>
      <w:pPr>
        <w:pStyle w:val="Body"/>
        <w:numPr>
          <w:ilvl w:val="0"/>
          <w:numId w:val="2"/>
        </w:numPr>
        <w:spacing w:line="480" w:lineRule="auto"/>
        <w:jc w:val="left"/>
        <w:rPr>
          <w:sz w:val="24"/>
          <w:szCs w:val="24"/>
          <w:lang w:val="en-US"/>
        </w:rPr>
      </w:pPr>
      <w:r>
        <w:rPr>
          <w:b w:val="1"/>
          <w:bCs w:val="1"/>
          <w:sz w:val="24"/>
          <w:szCs w:val="24"/>
          <w:rtl w:val="0"/>
          <w:lang w:val="en-US"/>
        </w:rPr>
        <w:t>PepsiCo</w:t>
      </w:r>
      <w:r>
        <w:rPr>
          <w:sz w:val="24"/>
          <w:szCs w:val="24"/>
          <w:rtl w:val="0"/>
          <w:lang w:val="en-US"/>
        </w:rPr>
        <w:t xml:space="preserve"> -  is our flagship Agribusiness customer in Asia Pac for our ABS solution. They chose our platform as a foundation to the sustainability initiative to support the small potato growers in Asia. They fully deployed our project</w:t>
      </w:r>
      <w:r>
        <w:rPr>
          <w:sz w:val="24"/>
          <w:szCs w:val="24"/>
          <w:rtl w:val="0"/>
          <w:lang w:val="en-US"/>
        </w:rPr>
        <w:t>,</w:t>
      </w:r>
      <w:r>
        <w:rPr>
          <w:sz w:val="24"/>
          <w:szCs w:val="24"/>
          <w:rtl w:val="0"/>
          <w:lang w:val="en-US"/>
        </w:rPr>
        <w:t xml:space="preserve"> went live in India &amp; Thailand</w:t>
      </w:r>
      <w:r>
        <w:rPr>
          <w:sz w:val="24"/>
          <w:szCs w:val="24"/>
          <w:rtl w:val="0"/>
          <w:lang w:val="en-US"/>
        </w:rPr>
        <w:t>,</w:t>
      </w:r>
      <w:r>
        <w:rPr>
          <w:sz w:val="24"/>
          <w:szCs w:val="24"/>
          <w:rtl w:val="0"/>
          <w:lang w:val="en-US"/>
        </w:rPr>
        <w:t xml:space="preserve"> and Pepsico became a highly reference</w:t>
      </w:r>
      <w:r>
        <w:rPr>
          <w:sz w:val="24"/>
          <w:szCs w:val="24"/>
          <w:rtl w:val="0"/>
          <w:lang w:val="en-US"/>
        </w:rPr>
        <w:t>d</w:t>
      </w:r>
      <w:r>
        <w:rPr>
          <w:sz w:val="24"/>
          <w:szCs w:val="24"/>
          <w:rtl w:val="0"/>
          <w:lang w:val="en-US"/>
        </w:rPr>
        <w:t xml:space="preserve"> customer for </w:t>
      </w:r>
      <w:r>
        <w:rPr>
          <w:sz w:val="24"/>
          <w:szCs w:val="24"/>
          <w:rtl w:val="0"/>
          <w:lang w:val="en-US"/>
        </w:rPr>
        <w:t>Agribusiness</w:t>
      </w:r>
      <w:r>
        <w:rPr>
          <w:sz w:val="24"/>
          <w:szCs w:val="24"/>
          <w:rtl w:val="0"/>
          <w:lang w:val="fr-FR"/>
        </w:rPr>
        <w:t xml:space="preserve"> suite.</w:t>
        <w:tab/>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8:</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 call difficult projects challenges, I like to think of them as </w:t>
      </w:r>
      <w:r>
        <w:rPr>
          <w:sz w:val="24"/>
          <w:szCs w:val="24"/>
          <w:rtl w:val="0"/>
          <w:lang w:val="en-US"/>
        </w:rPr>
        <w:t>“</w:t>
      </w:r>
      <w:r>
        <w:rPr>
          <w:b w:val="1"/>
          <w:bCs w:val="1"/>
          <w:sz w:val="24"/>
          <w:szCs w:val="24"/>
          <w:rtl w:val="0"/>
          <w:lang w:val="en-US"/>
        </w:rPr>
        <w:t>growth opportunities</w:t>
      </w:r>
      <w:r>
        <w:rPr>
          <w:sz w:val="24"/>
          <w:szCs w:val="24"/>
          <w:rtl w:val="0"/>
          <w:lang w:val="en-US"/>
        </w:rPr>
        <w:t>...</w:t>
      </w:r>
      <w:r>
        <w:rPr>
          <w:sz w:val="24"/>
          <w:szCs w:val="24"/>
          <w:rtl w:val="0"/>
          <w:lang w:val="en-US"/>
        </w:rPr>
        <w:t xml:space="preserve">” </w:t>
      </w:r>
      <w:r>
        <w:rPr>
          <w:b w:val="1"/>
          <w:bCs w:val="1"/>
          <w:sz w:val="24"/>
          <w:szCs w:val="24"/>
          <w:rtl w:val="0"/>
          <w:lang w:val="en-US"/>
        </w:rPr>
        <w:t>BOY</w:t>
      </w:r>
      <w:r>
        <w:rPr>
          <w:sz w:val="24"/>
          <w:szCs w:val="24"/>
          <w:rtl w:val="0"/>
          <w:lang w:val="en-US"/>
        </w:rPr>
        <w:t>... have we grown this past year!!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rPr>
        <w:t xml:space="preserve"> </w:t>
      </w:r>
      <w:r>
        <w:rPr>
          <w:sz w:val="24"/>
          <w:szCs w:val="24"/>
          <w:rtl w:val="0"/>
          <w:lang w:val="en-US"/>
        </w:rPr>
        <w:t>L</w:t>
      </w:r>
      <w:r>
        <w:rPr>
          <w:sz w:val="24"/>
          <w:szCs w:val="24"/>
          <w:rtl w:val="0"/>
          <w:lang w:val="en-US"/>
        </w:rPr>
        <w:t>atest addition</w:t>
      </w:r>
      <w:r>
        <w:rPr>
          <w:sz w:val="24"/>
          <w:szCs w:val="24"/>
          <w:rtl w:val="0"/>
          <w:lang w:val="en-US"/>
        </w:rPr>
        <w:t>s</w:t>
      </w:r>
      <w:r>
        <w:rPr>
          <w:sz w:val="24"/>
          <w:szCs w:val="24"/>
          <w:rtl w:val="0"/>
          <w:lang w:val="en-US"/>
        </w:rPr>
        <w:t xml:space="preserve"> to the </w:t>
      </w:r>
      <w:r>
        <w:rPr>
          <w:sz w:val="24"/>
          <w:szCs w:val="24"/>
          <w:rtl w:val="0"/>
          <w:lang w:val="en-US"/>
        </w:rPr>
        <w:t>“</w:t>
      </w:r>
      <w:r>
        <w:rPr>
          <w:sz w:val="24"/>
          <w:szCs w:val="24"/>
          <w:rtl w:val="0"/>
          <w:lang w:val="en-US"/>
        </w:rPr>
        <w:t>troubled project list</w:t>
      </w:r>
      <w:r>
        <w:rPr>
          <w:sz w:val="24"/>
          <w:szCs w:val="24"/>
          <w:rtl w:val="0"/>
          <w:lang w:val="en-US"/>
        </w:rPr>
        <w:t>”</w:t>
      </w:r>
      <w:r>
        <w:rPr>
          <w:sz w:val="24"/>
          <w:szCs w:val="24"/>
          <w:rtl w:val="0"/>
        </w:rPr>
        <w:t xml:space="preserve"> </w:t>
      </w:r>
      <w:r>
        <w:rPr>
          <w:sz w:val="24"/>
          <w:szCs w:val="24"/>
          <w:rtl w:val="0"/>
          <w:lang w:val="en-US"/>
        </w:rPr>
        <w:t xml:space="preserve">:  </w:t>
      </w:r>
      <w:r>
        <w:rPr>
          <w:sz w:val="24"/>
          <w:szCs w:val="24"/>
          <w:rtl w:val="0"/>
        </w:rPr>
        <w:t xml:space="preserve"> Stemcell, Medtronic &amp; Novolex</w:t>
      </w:r>
    </w:p>
    <w:p>
      <w:pPr>
        <w:pStyle w:val="Body"/>
        <w:spacing w:line="480" w:lineRule="auto"/>
        <w:jc w:val="left"/>
        <w:rPr>
          <w:sz w:val="24"/>
          <w:szCs w:val="24"/>
        </w:rPr>
      </w:pPr>
      <w:r>
        <w:rPr>
          <w:sz w:val="24"/>
          <w:szCs w:val="24"/>
          <w:rtl w:val="0"/>
        </w:rPr>
        <w:t xml:space="preserve"> </w:t>
      </w:r>
    </w:p>
    <w:p>
      <w:pPr>
        <w:pStyle w:val="Body"/>
        <w:spacing w:line="480" w:lineRule="auto"/>
        <w:jc w:val="left"/>
        <w:rPr>
          <w:sz w:val="24"/>
          <w:szCs w:val="24"/>
        </w:rPr>
      </w:pPr>
      <w:r>
        <w:rPr>
          <w:sz w:val="24"/>
          <w:szCs w:val="24"/>
          <w:rtl w:val="0"/>
          <w:lang w:val="en-US"/>
        </w:rPr>
        <w:t>Some</w:t>
      </w:r>
      <w:r>
        <w:rPr>
          <w:sz w:val="24"/>
          <w:szCs w:val="24"/>
          <w:rtl w:val="0"/>
        </w:rPr>
        <w:t xml:space="preserve"> </w:t>
      </w:r>
      <w:r>
        <w:rPr>
          <w:sz w:val="24"/>
          <w:szCs w:val="24"/>
          <w:rtl w:val="0"/>
          <w:lang w:val="en-US"/>
        </w:rPr>
        <w:t>“</w:t>
      </w:r>
      <w:r>
        <w:rPr>
          <w:sz w:val="24"/>
          <w:szCs w:val="24"/>
          <w:rtl w:val="0"/>
          <w:lang w:val="en-US"/>
        </w:rPr>
        <w:t>troublemakers</w:t>
      </w:r>
      <w:r>
        <w:rPr>
          <w:sz w:val="24"/>
          <w:szCs w:val="24"/>
          <w:rtl w:val="0"/>
          <w:lang w:val="en-US"/>
        </w:rPr>
        <w:t>”</w:t>
      </w:r>
      <w:r>
        <w:rPr>
          <w:sz w:val="24"/>
          <w:szCs w:val="24"/>
          <w:rtl w:val="0"/>
          <w:lang w:val="it-IT"/>
        </w:rPr>
        <w:t xml:space="preserve"> ran into escalation</w:t>
      </w:r>
      <w:r>
        <w:rPr>
          <w:sz w:val="24"/>
          <w:szCs w:val="24"/>
          <w:rtl w:val="0"/>
          <w:lang w:val="en-US"/>
        </w:rPr>
        <w:t>,</w:t>
      </w:r>
      <w:r>
        <w:rPr>
          <w:sz w:val="24"/>
          <w:szCs w:val="24"/>
          <w:rtl w:val="0"/>
          <w:lang w:val="en-US"/>
        </w:rPr>
        <w:t xml:space="preserve"> leading to severe customer dissatisfaction for various reasons</w:t>
      </w:r>
      <w:r>
        <w:rPr>
          <w:sz w:val="24"/>
          <w:szCs w:val="24"/>
          <w:rtl w:val="0"/>
          <w:lang w:val="en-US"/>
        </w:rPr>
        <w:t>:</w:t>
      </w:r>
    </w:p>
    <w:p>
      <w:pPr>
        <w:pStyle w:val="Body"/>
        <w:numPr>
          <w:ilvl w:val="0"/>
          <w:numId w:val="2"/>
        </w:numPr>
        <w:spacing w:line="480" w:lineRule="auto"/>
        <w:jc w:val="left"/>
        <w:rPr>
          <w:sz w:val="24"/>
          <w:szCs w:val="24"/>
          <w:lang w:val="en-US"/>
        </w:rPr>
      </w:pPr>
      <w:r>
        <w:rPr>
          <w:sz w:val="24"/>
          <w:szCs w:val="24"/>
          <w:rtl w:val="0"/>
          <w:lang w:val="en-US"/>
        </w:rPr>
        <w:t>W</w:t>
      </w:r>
      <w:r>
        <w:rPr>
          <w:sz w:val="24"/>
          <w:szCs w:val="24"/>
          <w:rtl w:val="0"/>
          <w:lang w:val="en-US"/>
        </w:rPr>
        <w:t xml:space="preserve">e failed to </w:t>
      </w:r>
      <w:r>
        <w:rPr>
          <w:sz w:val="24"/>
          <w:szCs w:val="24"/>
          <w:rtl w:val="0"/>
          <w:lang w:val="en-US"/>
        </w:rPr>
        <w:t xml:space="preserve">intuitively </w:t>
      </w:r>
      <w:r>
        <w:rPr>
          <w:sz w:val="24"/>
          <w:szCs w:val="24"/>
          <w:rtl w:val="0"/>
          <w:lang w:val="en-US"/>
        </w:rPr>
        <w:t xml:space="preserve">manage these clients, </w:t>
      </w:r>
      <w:r>
        <w:rPr>
          <w:sz w:val="24"/>
          <w:szCs w:val="24"/>
          <w:rtl w:val="0"/>
          <w:lang w:val="en-US"/>
        </w:rPr>
        <w:t>we weren</w:t>
      </w:r>
      <w:r>
        <w:rPr>
          <w:sz w:val="24"/>
          <w:szCs w:val="24"/>
          <w:rtl w:val="0"/>
          <w:lang w:val="en-US"/>
        </w:rPr>
        <w:t>’</w:t>
      </w:r>
      <w:r>
        <w:rPr>
          <w:sz w:val="24"/>
          <w:szCs w:val="24"/>
          <w:rtl w:val="0"/>
          <w:lang w:val="en-US"/>
        </w:rPr>
        <w:t xml:space="preserve">t </w:t>
      </w:r>
      <w:r>
        <w:rPr>
          <w:sz w:val="24"/>
          <w:szCs w:val="24"/>
          <w:rtl w:val="0"/>
          <w:lang w:val="en-US"/>
        </w:rPr>
        <w:t xml:space="preserve">able to set </w:t>
      </w:r>
      <w:r>
        <w:rPr>
          <w:sz w:val="24"/>
          <w:szCs w:val="24"/>
          <w:rtl w:val="0"/>
          <w:lang w:val="en-US"/>
        </w:rPr>
        <w:t xml:space="preserve">supportive </w:t>
      </w:r>
      <w:r>
        <w:rPr>
          <w:sz w:val="24"/>
          <w:szCs w:val="24"/>
          <w:rtl w:val="0"/>
          <w:lang w:val="en-US"/>
        </w:rPr>
        <w:t xml:space="preserve">expectations, </w:t>
      </w:r>
      <w:r>
        <w:rPr>
          <w:sz w:val="24"/>
          <w:szCs w:val="24"/>
          <w:rtl w:val="0"/>
          <w:lang w:val="en-US"/>
        </w:rPr>
        <w:t>we lacked team ownership,</w:t>
      </w:r>
      <w:r>
        <w:rPr>
          <w:sz w:val="24"/>
          <w:szCs w:val="24"/>
          <w:rtl w:val="0"/>
          <w:lang w:val="en-US"/>
        </w:rPr>
        <w:t xml:space="preserve"> and proper communication</w:t>
      </w:r>
      <w:r>
        <w:rPr>
          <w:sz w:val="24"/>
          <w:szCs w:val="24"/>
          <w:rtl w:val="0"/>
          <w:lang w:val="en-US"/>
        </w:rPr>
        <w:t xml:space="preserve"> was MIA.</w:t>
      </w:r>
    </w:p>
    <w:p>
      <w:pPr>
        <w:pStyle w:val="Body"/>
        <w:spacing w:line="480" w:lineRule="auto"/>
        <w:jc w:val="left"/>
        <w:rPr>
          <w:sz w:val="24"/>
          <w:szCs w:val="24"/>
        </w:rPr>
      </w:pPr>
    </w:p>
    <w:p>
      <w:pPr>
        <w:pStyle w:val="Body"/>
        <w:numPr>
          <w:ilvl w:val="0"/>
          <w:numId w:val="2"/>
        </w:numPr>
        <w:spacing w:line="480" w:lineRule="auto"/>
        <w:jc w:val="left"/>
        <w:rPr>
          <w:sz w:val="24"/>
          <w:szCs w:val="24"/>
          <w:lang w:val="en-US"/>
        </w:rPr>
      </w:pPr>
      <w:r>
        <w:rPr>
          <w:sz w:val="24"/>
          <w:szCs w:val="24"/>
          <w:rtl w:val="0"/>
          <w:lang w:val="en-US"/>
        </w:rPr>
        <w:t>Isuzu &amp; Federal Mogul are escalated projects from last  year</w:t>
      </w:r>
      <w:r>
        <w:rPr>
          <w:sz w:val="24"/>
          <w:szCs w:val="24"/>
          <w:rtl w:val="0"/>
          <w:lang w:val="en-US"/>
        </w:rPr>
        <w:t>...we</w:t>
      </w:r>
      <w:r>
        <w:rPr>
          <w:sz w:val="24"/>
          <w:szCs w:val="24"/>
          <w:rtl w:val="0"/>
          <w:lang w:val="en-US"/>
        </w:rPr>
        <w:t>’</w:t>
      </w:r>
      <w:r>
        <w:rPr>
          <w:sz w:val="24"/>
          <w:szCs w:val="24"/>
          <w:rtl w:val="0"/>
          <w:lang w:val="en-US"/>
        </w:rPr>
        <w:t>re</w:t>
      </w:r>
      <w:r>
        <w:rPr>
          <w:sz w:val="24"/>
          <w:szCs w:val="24"/>
          <w:rtl w:val="0"/>
          <w:lang w:val="en-US"/>
        </w:rPr>
        <w:t xml:space="preserve"> still trying to </w:t>
      </w:r>
      <w:r>
        <w:rPr>
          <w:sz w:val="24"/>
          <w:szCs w:val="24"/>
          <w:rtl w:val="0"/>
          <w:lang w:val="en-US"/>
        </w:rPr>
        <w:t>douse</w:t>
      </w:r>
      <w:r>
        <w:rPr>
          <w:sz w:val="24"/>
          <w:szCs w:val="24"/>
          <w:rtl w:val="0"/>
        </w:rPr>
        <w:t xml:space="preserve"> </w:t>
      </w:r>
      <w:r>
        <w:rPr>
          <w:b w:val="1"/>
          <w:bCs w:val="1"/>
          <w:sz w:val="24"/>
          <w:szCs w:val="24"/>
          <w:rtl w:val="0"/>
          <w:lang w:val="en-US"/>
        </w:rPr>
        <w:t>THOSE</w:t>
      </w:r>
      <w:r>
        <w:rPr>
          <w:sz w:val="24"/>
          <w:szCs w:val="24"/>
          <w:rtl w:val="0"/>
          <w:lang w:val="en-US"/>
        </w:rPr>
        <w:t xml:space="preserve"> fire</w:t>
      </w:r>
      <w:r>
        <w:rPr>
          <w:sz w:val="24"/>
          <w:szCs w:val="24"/>
          <w:rtl w:val="0"/>
          <w:lang w:val="en-US"/>
        </w:rPr>
        <w:t>s</w:t>
      </w:r>
      <w:r>
        <w:rPr>
          <w:sz w:val="24"/>
          <w:szCs w:val="24"/>
          <w:rtl w:val="0"/>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we struggle on projects like this, we lose </w:t>
      </w:r>
      <w:r>
        <w:rPr>
          <w:sz w:val="24"/>
          <w:szCs w:val="24"/>
          <w:rtl w:val="0"/>
          <w:lang w:val="en-US"/>
        </w:rPr>
        <w:t xml:space="preserve">our own momentum, </w:t>
      </w:r>
      <w:r>
        <w:rPr>
          <w:sz w:val="24"/>
          <w:szCs w:val="24"/>
          <w:rtl w:val="0"/>
          <w:lang w:val="en-US"/>
        </w:rPr>
        <w:t>customer confidence and future potential</w:t>
      </w:r>
      <w:r>
        <w:rPr>
          <w:sz w:val="24"/>
          <w:szCs w:val="24"/>
          <w:rtl w:val="0"/>
          <w:lang w:val="en-US"/>
        </w:rPr>
        <w:t>.  It</w:t>
      </w:r>
      <w:r>
        <w:rPr>
          <w:sz w:val="24"/>
          <w:szCs w:val="24"/>
          <w:rtl w:val="0"/>
          <w:lang w:val="en-US"/>
        </w:rPr>
        <w:t>’</w:t>
      </w:r>
      <w:r>
        <w:rPr>
          <w:sz w:val="24"/>
          <w:szCs w:val="24"/>
          <w:rtl w:val="0"/>
          <w:lang w:val="en-US"/>
        </w:rPr>
        <w:t xml:space="preserve">s a costly but valuable lesson. Pay attention... errors make the best teachers.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p>
    <w:p>
      <w:pPr>
        <w:pStyle w:val="Body"/>
        <w:spacing w:line="480" w:lineRule="auto"/>
        <w:jc w:val="left"/>
        <w:rPr>
          <w:b w:val="1"/>
          <w:bCs w:val="1"/>
          <w:sz w:val="24"/>
          <w:szCs w:val="24"/>
          <w:u w:val="single"/>
        </w:rPr>
      </w:pPr>
      <w:r>
        <w:rPr>
          <w:b w:val="1"/>
          <w:bCs w:val="1"/>
          <w:sz w:val="24"/>
          <w:szCs w:val="24"/>
          <w:u w:val="single"/>
          <w:rtl w:val="0"/>
          <w:lang w:val="en-US"/>
        </w:rPr>
        <w:t>Slide 9:</w:t>
      </w:r>
    </w:p>
    <w:p>
      <w:pPr>
        <w:pStyle w:val="Body"/>
        <w:spacing w:line="480" w:lineRule="auto"/>
        <w:jc w:val="left"/>
        <w:rPr>
          <w:sz w:val="24"/>
          <w:szCs w:val="24"/>
        </w:rPr>
      </w:pPr>
      <w:r>
        <w:rPr>
          <w:b w:val="1"/>
          <w:bCs w:val="1"/>
          <w:sz w:val="24"/>
          <w:szCs w:val="24"/>
          <w:rtl w:val="0"/>
          <w:lang w:val="en-US"/>
        </w:rPr>
        <w:t>HOWEVER</w:t>
      </w:r>
      <w:r>
        <w:rPr>
          <w:sz w:val="24"/>
          <w:szCs w:val="24"/>
          <w:rtl w:val="0"/>
          <w:lang w:val="en-US"/>
        </w:rPr>
        <w:t>... some good news...</w:t>
      </w:r>
    </w:p>
    <w:p>
      <w:pPr>
        <w:pStyle w:val="Body"/>
        <w:spacing w:line="480" w:lineRule="auto"/>
        <w:jc w:val="left"/>
        <w:rPr>
          <w:sz w:val="24"/>
          <w:szCs w:val="24"/>
        </w:rPr>
      </w:pPr>
    </w:p>
    <w:p>
      <w:pPr>
        <w:pStyle w:val="Body"/>
        <w:spacing w:line="480" w:lineRule="auto"/>
        <w:jc w:val="left"/>
        <w:rPr>
          <w:sz w:val="24"/>
          <w:szCs w:val="24"/>
        </w:rPr>
      </w:pPr>
      <w:r>
        <w:rPr>
          <w:sz w:val="24"/>
          <w:szCs w:val="24"/>
          <w:rtl w:val="0"/>
        </w:rPr>
        <w:t xml:space="preserve">GTMS </w:t>
      </w:r>
      <w:r>
        <w:rPr>
          <w:sz w:val="24"/>
          <w:szCs w:val="24"/>
          <w:rtl w:val="0"/>
        </w:rPr>
        <w:t xml:space="preserve">– </w:t>
      </w:r>
      <w:r>
        <w:rPr>
          <w:sz w:val="24"/>
          <w:szCs w:val="24"/>
          <w:rtl w:val="0"/>
          <w:lang w:val="en-US"/>
        </w:rPr>
        <w:t xml:space="preserve">our cloud product has </w:t>
      </w:r>
      <w:r>
        <w:rPr>
          <w:b w:val="1"/>
          <w:bCs w:val="1"/>
          <w:sz w:val="24"/>
          <w:szCs w:val="24"/>
          <w:rtl w:val="0"/>
          <w:lang w:val="en-US"/>
        </w:rPr>
        <w:t>really</w:t>
      </w:r>
      <w:r>
        <w:rPr>
          <w:sz w:val="24"/>
          <w:szCs w:val="24"/>
          <w:rtl w:val="0"/>
          <w:lang w:val="en-US"/>
        </w:rPr>
        <w:t xml:space="preserve"> picked up steam this year</w:t>
      </w:r>
      <w:r>
        <w:rPr>
          <w:sz w:val="24"/>
          <w:szCs w:val="24"/>
          <w:rtl w:val="0"/>
          <w:lang w:val="en-US"/>
        </w:rPr>
        <w:t>. We</w:t>
      </w:r>
      <w:r>
        <w:rPr>
          <w:sz w:val="24"/>
          <w:szCs w:val="24"/>
          <w:rtl w:val="0"/>
          <w:lang w:val="en-US"/>
        </w:rPr>
        <w:t xml:space="preserve"> have </w:t>
      </w:r>
      <w:r>
        <w:rPr>
          <w:sz w:val="24"/>
          <w:szCs w:val="24"/>
          <w:rtl w:val="0"/>
          <w:lang w:val="en-US"/>
        </w:rPr>
        <w:t xml:space="preserve">TEN </w:t>
      </w:r>
      <w:r>
        <w:rPr>
          <w:sz w:val="24"/>
          <w:szCs w:val="24"/>
          <w:rtl w:val="0"/>
          <w:lang w:val="en-US"/>
        </w:rPr>
        <w:t xml:space="preserve"> active projects. </w:t>
      </w:r>
      <w:r>
        <w:rPr>
          <w:sz w:val="24"/>
          <w:szCs w:val="24"/>
          <w:rtl w:val="0"/>
          <w:lang w:val="en-US"/>
        </w:rPr>
        <w:t>Team</w:t>
      </w:r>
      <w:r>
        <w:rPr>
          <w:sz w:val="24"/>
          <w:szCs w:val="24"/>
          <w:rtl w:val="0"/>
          <w:lang w:val="en-US"/>
        </w:rPr>
        <w:t xml:space="preserve"> size has grown to </w:t>
      </w:r>
      <w:r>
        <w:rPr>
          <w:sz w:val="24"/>
          <w:szCs w:val="24"/>
          <w:rtl w:val="0"/>
          <w:lang w:val="en-US"/>
        </w:rPr>
        <w:t>forty-five.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w:t>
      </w:r>
      <w:r>
        <w:rPr>
          <w:sz w:val="24"/>
          <w:szCs w:val="24"/>
          <w:rtl w:val="0"/>
          <w:lang w:val="en-US"/>
        </w:rPr>
        <w:t>newest</w:t>
      </w:r>
      <w:r>
        <w:rPr>
          <w:sz w:val="24"/>
          <w:szCs w:val="24"/>
          <w:rtl w:val="0"/>
          <w:lang w:val="en-US"/>
        </w:rPr>
        <w:t xml:space="preserve"> addition</w:t>
      </w:r>
      <w:r>
        <w:rPr>
          <w:sz w:val="24"/>
          <w:szCs w:val="24"/>
          <w:rtl w:val="0"/>
          <w:lang w:val="en-US"/>
        </w:rPr>
        <w:t>s</w:t>
      </w:r>
      <w:r>
        <w:rPr>
          <w:sz w:val="24"/>
          <w:szCs w:val="24"/>
          <w:rtl w:val="0"/>
          <w:lang w:val="en-US"/>
        </w:rPr>
        <w:t xml:space="preserve"> to the GTMS roster are </w:t>
      </w:r>
    </w:p>
    <w:p>
      <w:pPr>
        <w:pStyle w:val="Body"/>
        <w:numPr>
          <w:ilvl w:val="0"/>
          <w:numId w:val="2"/>
        </w:numPr>
        <w:spacing w:line="480" w:lineRule="auto"/>
        <w:jc w:val="left"/>
        <w:rPr>
          <w:sz w:val="24"/>
          <w:szCs w:val="24"/>
          <w:lang w:val="en-US"/>
        </w:rPr>
      </w:pPr>
      <w:r>
        <w:rPr>
          <w:sz w:val="24"/>
          <w:szCs w:val="24"/>
          <w:rtl w:val="0"/>
          <w:lang w:val="en-US"/>
        </w:rPr>
        <w:t xml:space="preserve">Genuine parts company (GPC), an automotive parts distributor and retailer </w:t>
      </w:r>
    </w:p>
    <w:p>
      <w:pPr>
        <w:pStyle w:val="Body"/>
        <w:numPr>
          <w:ilvl w:val="0"/>
          <w:numId w:val="2"/>
        </w:numPr>
        <w:spacing w:line="480" w:lineRule="auto"/>
        <w:jc w:val="left"/>
        <w:rPr>
          <w:sz w:val="24"/>
          <w:szCs w:val="24"/>
          <w:lang w:val="en-US"/>
        </w:rPr>
      </w:pPr>
      <w:r>
        <w:rPr>
          <w:sz w:val="24"/>
          <w:szCs w:val="24"/>
          <w:rtl w:val="0"/>
          <w:lang w:val="en-US"/>
        </w:rPr>
        <w:t xml:space="preserve">Animal Supply Co., pet products distributors. </w:t>
      </w:r>
    </w:p>
    <w:p>
      <w:pPr>
        <w:pStyle w:val="Body"/>
        <w:numPr>
          <w:ilvl w:val="0"/>
          <w:numId w:val="2"/>
        </w:numPr>
        <w:spacing w:line="480" w:lineRule="auto"/>
        <w:jc w:val="left"/>
        <w:rPr>
          <w:sz w:val="24"/>
          <w:szCs w:val="24"/>
        </w:rPr>
      </w:pPr>
      <w:r>
        <w:rPr>
          <w:sz w:val="24"/>
          <w:szCs w:val="24"/>
          <w:rtl w:val="0"/>
        </w:rPr>
        <w:t>DHX</w:t>
      </w:r>
      <w:r>
        <w:rPr>
          <w:sz w:val="24"/>
          <w:szCs w:val="24"/>
          <w:rtl w:val="0"/>
          <w:lang w:val="en-US"/>
        </w:rPr>
        <w:t>, a</w:t>
      </w:r>
      <w:r>
        <w:rPr>
          <w:sz w:val="24"/>
          <w:szCs w:val="24"/>
          <w:rtl w:val="0"/>
          <w:lang w:val="en-US"/>
        </w:rPr>
        <w:t xml:space="preserve"> Canadian media company</w:t>
      </w:r>
      <w:r>
        <w:rPr>
          <w:sz w:val="24"/>
          <w:szCs w:val="24"/>
          <w:rtl w:val="0"/>
          <w:lang w:val="en-US"/>
        </w:rPr>
        <w:t xml:space="preserve">... </w:t>
      </w:r>
      <w:r>
        <w:rPr>
          <w:sz w:val="24"/>
          <w:szCs w:val="24"/>
          <w:rtl w:val="0"/>
          <w:lang w:val="en-US"/>
        </w:rPr>
        <w:t>we are doing a POC</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have a </w:t>
      </w:r>
      <w:r>
        <w:rPr>
          <w:sz w:val="24"/>
          <w:szCs w:val="24"/>
          <w:rtl w:val="0"/>
          <w:lang w:val="en-US"/>
        </w:rPr>
        <w:t>fairly</w:t>
      </w:r>
      <w:r>
        <w:rPr>
          <w:sz w:val="24"/>
          <w:szCs w:val="24"/>
          <w:rtl w:val="0"/>
          <w:lang w:val="en-US"/>
        </w:rPr>
        <w:t xml:space="preserve"> good cross section of customers representing </w:t>
      </w:r>
      <w:r>
        <w:rPr>
          <w:sz w:val="24"/>
          <w:szCs w:val="24"/>
          <w:rtl w:val="0"/>
          <w:lang w:val="en-US"/>
        </w:rPr>
        <w:t>diverse</w:t>
      </w:r>
      <w:r>
        <w:rPr>
          <w:sz w:val="24"/>
          <w:szCs w:val="24"/>
          <w:rtl w:val="0"/>
          <w:lang w:val="en-US"/>
        </w:rPr>
        <w:t xml:space="preserve"> industries </w:t>
      </w:r>
      <w:r>
        <w:rPr>
          <w:sz w:val="24"/>
          <w:szCs w:val="24"/>
          <w:rtl w:val="0"/>
          <w:lang w:val="en-US"/>
        </w:rPr>
        <w:t>like</w:t>
      </w:r>
      <w:r>
        <w:rPr>
          <w:sz w:val="24"/>
          <w:szCs w:val="24"/>
          <w:rtl w:val="0"/>
        </w:rPr>
        <w:t xml:space="preserve"> </w:t>
      </w:r>
    </w:p>
    <w:p>
      <w:pPr>
        <w:pStyle w:val="Body"/>
        <w:spacing w:line="480" w:lineRule="auto"/>
        <w:jc w:val="left"/>
        <w:rPr>
          <w:sz w:val="24"/>
          <w:szCs w:val="24"/>
        </w:rPr>
      </w:pPr>
    </w:p>
    <w:p>
      <w:pPr>
        <w:pStyle w:val="Body"/>
        <w:numPr>
          <w:ilvl w:val="0"/>
          <w:numId w:val="2"/>
        </w:numPr>
        <w:spacing w:line="480" w:lineRule="auto"/>
        <w:jc w:val="left"/>
        <w:rPr>
          <w:sz w:val="24"/>
          <w:szCs w:val="24"/>
          <w:lang w:val="en-US"/>
        </w:rPr>
      </w:pPr>
      <w:r>
        <w:rPr>
          <w:sz w:val="24"/>
          <w:szCs w:val="24"/>
          <w:rtl w:val="0"/>
          <w:lang w:val="en-US"/>
        </w:rPr>
        <w:t xml:space="preserve">Wholesale, </w:t>
      </w:r>
    </w:p>
    <w:p>
      <w:pPr>
        <w:pStyle w:val="Body"/>
        <w:numPr>
          <w:ilvl w:val="0"/>
          <w:numId w:val="2"/>
        </w:numPr>
        <w:spacing w:line="480" w:lineRule="auto"/>
        <w:jc w:val="left"/>
        <w:rPr>
          <w:sz w:val="24"/>
          <w:szCs w:val="24"/>
          <w:lang w:val="en-US"/>
        </w:rPr>
      </w:pPr>
      <w:r>
        <w:rPr>
          <w:sz w:val="24"/>
          <w:szCs w:val="24"/>
          <w:rtl w:val="0"/>
          <w:lang w:val="en-US"/>
        </w:rPr>
        <w:t>High</w:t>
      </w:r>
      <w:r>
        <w:rPr>
          <w:sz w:val="24"/>
          <w:szCs w:val="24"/>
          <w:rtl w:val="0"/>
          <w:lang w:val="en-US"/>
        </w:rPr>
        <w:t xml:space="preserve"> </w:t>
      </w:r>
      <w:r>
        <w:rPr>
          <w:sz w:val="24"/>
          <w:szCs w:val="24"/>
          <w:rtl w:val="0"/>
        </w:rPr>
        <w:t>tech</w:t>
      </w:r>
      <w:r>
        <w:rPr>
          <w:sz w:val="24"/>
          <w:szCs w:val="24"/>
          <w:rtl w:val="0"/>
          <w:lang w:val="en-US"/>
        </w:rPr>
        <w:t xml:space="preserve"> </w:t>
      </w:r>
      <w:r>
        <w:rPr>
          <w:sz w:val="24"/>
          <w:szCs w:val="24"/>
          <w:rtl w:val="0"/>
          <w:lang w:val="de-DE"/>
        </w:rPr>
        <w:t xml:space="preserve">(3M, NEC, DELL), </w:t>
      </w:r>
    </w:p>
    <w:p>
      <w:pPr>
        <w:pStyle w:val="Body"/>
        <w:numPr>
          <w:ilvl w:val="0"/>
          <w:numId w:val="2"/>
        </w:numPr>
        <w:spacing w:line="480" w:lineRule="auto"/>
        <w:jc w:val="left"/>
        <w:rPr>
          <w:sz w:val="24"/>
          <w:szCs w:val="24"/>
        </w:rPr>
      </w:pPr>
      <w:r>
        <w:rPr>
          <w:sz w:val="24"/>
          <w:szCs w:val="24"/>
          <w:rtl w:val="0"/>
        </w:rPr>
        <w:t xml:space="preserve">Media (Swank), </w:t>
      </w:r>
    </w:p>
    <w:p>
      <w:pPr>
        <w:pStyle w:val="Body"/>
        <w:numPr>
          <w:ilvl w:val="0"/>
          <w:numId w:val="2"/>
        </w:numPr>
        <w:spacing w:line="480" w:lineRule="auto"/>
        <w:jc w:val="left"/>
        <w:rPr>
          <w:sz w:val="24"/>
          <w:szCs w:val="24"/>
          <w:lang w:val="en-US"/>
        </w:rPr>
      </w:pPr>
      <w:r>
        <w:rPr>
          <w:sz w:val="24"/>
          <w:szCs w:val="24"/>
          <w:rtl w:val="0"/>
          <w:lang w:val="en-US"/>
        </w:rPr>
        <w:t xml:space="preserve">Consumer Products (Serta) </w:t>
      </w:r>
    </w:p>
    <w:p>
      <w:pPr>
        <w:pStyle w:val="Body"/>
        <w:numPr>
          <w:ilvl w:val="0"/>
          <w:numId w:val="2"/>
        </w:numPr>
        <w:spacing w:line="480" w:lineRule="auto"/>
        <w:jc w:val="left"/>
        <w:rPr>
          <w:sz w:val="24"/>
          <w:szCs w:val="24"/>
          <w:lang w:val="it-IT"/>
        </w:rPr>
      </w:pPr>
      <w:r>
        <w:rPr>
          <w:sz w:val="24"/>
          <w:szCs w:val="24"/>
          <w:rtl w:val="0"/>
          <w:lang w:val="it-IT"/>
        </w:rPr>
        <w:t>Medical (Guerbet &amp; Ambu)</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achieved a revenue of $1.4Mil in GTMS in the first half of the year </w:t>
      </w:r>
      <w:r>
        <w:rPr>
          <w:sz w:val="24"/>
          <w:szCs w:val="24"/>
          <w:rtl w:val="0"/>
          <w:lang w:val="en-US"/>
        </w:rPr>
        <w:t>... quite an improvement over last year</w:t>
      </w:r>
      <w:r>
        <w:rPr>
          <w:sz w:val="24"/>
          <w:szCs w:val="24"/>
          <w:rtl w:val="0"/>
          <w:lang w:val="en-US"/>
        </w:rPr>
        <w:t>’</w:t>
      </w:r>
      <w:r>
        <w:rPr>
          <w:sz w:val="24"/>
          <w:szCs w:val="24"/>
          <w:rtl w:val="0"/>
          <w:lang w:val="en-US"/>
        </w:rPr>
        <w:t xml:space="preserve">s comp of </w:t>
      </w:r>
      <w:r>
        <w:rPr>
          <w:sz w:val="24"/>
          <w:szCs w:val="24"/>
          <w:rtl w:val="0"/>
          <w:lang w:val="en-US"/>
        </w:rPr>
        <w:t xml:space="preserve">$100K </w:t>
      </w:r>
      <w:r>
        <w:rPr>
          <w:sz w:val="24"/>
          <w:szCs w:val="24"/>
          <w:rtl w:val="0"/>
          <w:lang w:val="en-US"/>
        </w:rPr>
        <w:t xml:space="preserve">at the </w:t>
      </w:r>
      <w:r>
        <w:rPr>
          <w:sz w:val="24"/>
          <w:szCs w:val="24"/>
          <w:rtl w:val="0"/>
          <w:lang w:val="en-US"/>
        </w:rPr>
        <w:t>same time.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10:</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still have a quite a ways to go</w:t>
      </w:r>
      <w:r>
        <w:rPr>
          <w:sz w:val="24"/>
          <w:szCs w:val="24"/>
          <w:rtl w:val="0"/>
          <w:lang w:val="en-US"/>
        </w:rPr>
        <w:t xml:space="preserve">... or </w:t>
      </w:r>
      <w:r>
        <w:rPr>
          <w:sz w:val="24"/>
          <w:szCs w:val="24"/>
          <w:rtl w:val="0"/>
          <w:lang w:val="en-US"/>
        </w:rPr>
        <w:t>“</w:t>
      </w:r>
      <w:r>
        <w:rPr>
          <w:b w:val="1"/>
          <w:bCs w:val="1"/>
          <w:sz w:val="24"/>
          <w:szCs w:val="24"/>
          <w:rtl w:val="0"/>
          <w:lang w:val="en-US"/>
        </w:rPr>
        <w:t>opportunities for growth</w:t>
      </w:r>
      <w:r>
        <w:rPr>
          <w:sz w:val="24"/>
          <w:szCs w:val="24"/>
          <w:rtl w:val="0"/>
          <w:lang w:val="en-US"/>
        </w:rPr>
        <w:t xml:space="preserve">” </w:t>
      </w:r>
      <w:r>
        <w:rPr>
          <w:sz w:val="24"/>
          <w:szCs w:val="24"/>
          <w:rtl w:val="0"/>
          <w:lang w:val="en-US"/>
        </w:rPr>
        <w:t xml:space="preserve">to achieving scalability </w:t>
      </w:r>
      <w:r>
        <w:rPr>
          <w:sz w:val="24"/>
          <w:szCs w:val="24"/>
          <w:rtl w:val="0"/>
          <w:lang w:val="en-US"/>
        </w:rPr>
        <w:t>in GTMS. There are several factors influencing that</w:t>
      </w:r>
      <w:r>
        <w:rPr>
          <w:sz w:val="24"/>
          <w:szCs w:val="24"/>
          <w:rtl w:val="0"/>
        </w:rPr>
        <w:t>…</w:t>
      </w:r>
      <w:r>
        <w:rPr>
          <w:sz w:val="24"/>
          <w:szCs w:val="24"/>
          <w:rtl w:val="0"/>
        </w:rPr>
        <w:t xml:space="preserve">. </w:t>
      </w:r>
      <w:r>
        <w:rPr>
          <w:b w:val="1"/>
          <w:bCs w:val="1"/>
          <w:sz w:val="24"/>
          <w:szCs w:val="24"/>
          <w:rtl w:val="0"/>
          <w:lang w:val="en-US"/>
        </w:rPr>
        <w:t>P</w:t>
      </w:r>
      <w:r>
        <w:rPr>
          <w:b w:val="1"/>
          <w:bCs w:val="1"/>
          <w:sz w:val="24"/>
          <w:szCs w:val="24"/>
          <w:rtl w:val="0"/>
          <w:lang w:val="it-IT"/>
        </w:rPr>
        <w:t>riorit</w:t>
      </w:r>
      <w:r>
        <w:rPr>
          <w:b w:val="1"/>
          <w:bCs w:val="1"/>
          <w:sz w:val="24"/>
          <w:szCs w:val="24"/>
          <w:rtl w:val="0"/>
          <w:lang w:val="en-US"/>
        </w:rPr>
        <w:t>ies</w:t>
      </w:r>
      <w:r>
        <w:rPr>
          <w:sz w:val="24"/>
          <w:szCs w:val="24"/>
          <w:rtl w:val="0"/>
          <w:lang w:val="en-US"/>
        </w:rPr>
        <w:t xml:space="preserve"> for this tea</w:t>
      </w:r>
      <w:r>
        <w:rPr>
          <w:sz w:val="24"/>
          <w:szCs w:val="24"/>
          <w:rtl w:val="0"/>
          <w:lang w:val="en-US"/>
        </w:rPr>
        <w:t>m include:</w:t>
      </w:r>
    </w:p>
    <w:p>
      <w:pPr>
        <w:pStyle w:val="Body"/>
        <w:numPr>
          <w:ilvl w:val="0"/>
          <w:numId w:val="2"/>
        </w:numPr>
        <w:spacing w:line="480" w:lineRule="auto"/>
        <w:jc w:val="left"/>
        <w:rPr>
          <w:sz w:val="24"/>
          <w:szCs w:val="24"/>
          <w:lang w:val="en-US"/>
        </w:rPr>
      </w:pPr>
      <w:r>
        <w:rPr>
          <w:sz w:val="24"/>
          <w:szCs w:val="24"/>
          <w:rtl w:val="0"/>
          <w:lang w:val="en-US"/>
        </w:rPr>
        <w:t xml:space="preserve">Refine the delivery model </w:t>
      </w:r>
      <w:r>
        <w:rPr>
          <w:sz w:val="24"/>
          <w:szCs w:val="24"/>
          <w:rtl w:val="0"/>
        </w:rPr>
        <w:t xml:space="preserve">– </w:t>
      </w:r>
      <w:r>
        <w:rPr>
          <w:sz w:val="24"/>
          <w:szCs w:val="24"/>
          <w:rtl w:val="0"/>
        </w:rPr>
        <w:t>t</w:t>
      </w:r>
      <w:r>
        <w:rPr>
          <w:sz w:val="24"/>
          <w:szCs w:val="24"/>
          <w:rtl w:val="0"/>
          <w:lang w:val="en-US"/>
        </w:rPr>
        <w:t xml:space="preserve">rim the fat.  Devise </w:t>
      </w:r>
      <w:r>
        <w:rPr>
          <w:sz w:val="24"/>
          <w:szCs w:val="24"/>
          <w:rtl w:val="0"/>
          <w:lang w:val="en-US"/>
        </w:rPr>
        <w:t>more cost-effective mode</w:t>
      </w:r>
      <w:r>
        <w:rPr>
          <w:sz w:val="24"/>
          <w:szCs w:val="24"/>
          <w:rtl w:val="0"/>
          <w:lang w:val="en-US"/>
        </w:rPr>
        <w:t>s</w:t>
      </w:r>
      <w:r>
        <w:rPr>
          <w:sz w:val="24"/>
          <w:szCs w:val="24"/>
          <w:rtl w:val="0"/>
        </w:rPr>
        <w:t xml:space="preserve"> </w:t>
      </w:r>
      <w:r>
        <w:rPr>
          <w:sz w:val="24"/>
          <w:szCs w:val="24"/>
          <w:rtl w:val="0"/>
          <w:lang w:val="en-US"/>
        </w:rPr>
        <w:t>for more efficient resource expenditure</w:t>
      </w:r>
    </w:p>
    <w:p>
      <w:pPr>
        <w:pStyle w:val="Body"/>
        <w:numPr>
          <w:ilvl w:val="0"/>
          <w:numId w:val="2"/>
        </w:numPr>
        <w:spacing w:line="480" w:lineRule="auto"/>
        <w:jc w:val="left"/>
        <w:rPr>
          <w:sz w:val="24"/>
          <w:szCs w:val="24"/>
          <w:lang w:val="en-US"/>
        </w:rPr>
      </w:pPr>
      <w:r>
        <w:rPr>
          <w:sz w:val="24"/>
          <w:szCs w:val="24"/>
          <w:rtl w:val="0"/>
          <w:lang w:val="en-US"/>
        </w:rPr>
        <w:t>C</w:t>
      </w:r>
      <w:r>
        <w:rPr>
          <w:sz w:val="24"/>
          <w:szCs w:val="24"/>
          <w:rtl w:val="0"/>
          <w:lang w:val="en-US"/>
        </w:rPr>
        <w:t>ontinue to collaborate with product development</w:t>
      </w:r>
      <w:r>
        <w:rPr>
          <w:sz w:val="24"/>
          <w:szCs w:val="24"/>
          <w:rtl w:val="0"/>
        </w:rPr>
        <w:t>…</w:t>
      </w:r>
      <w:r>
        <w:rPr>
          <w:sz w:val="24"/>
          <w:szCs w:val="24"/>
          <w:rtl w:val="0"/>
        </w:rPr>
        <w:t>.</w:t>
      </w:r>
    </w:p>
    <w:p>
      <w:pPr>
        <w:pStyle w:val="Body"/>
        <w:numPr>
          <w:ilvl w:val="0"/>
          <w:numId w:val="2"/>
        </w:numPr>
        <w:spacing w:line="480" w:lineRule="auto"/>
        <w:jc w:val="left"/>
        <w:rPr>
          <w:sz w:val="24"/>
          <w:szCs w:val="24"/>
          <w:lang w:val="en-US"/>
        </w:rPr>
      </w:pPr>
      <w:r>
        <w:rPr>
          <w:sz w:val="24"/>
          <w:szCs w:val="24"/>
          <w:rtl w:val="0"/>
          <w:lang w:val="en-US"/>
        </w:rPr>
        <w:t>This is a new product. Skills development is an ongoing priority</w:t>
      </w:r>
    </w:p>
    <w:p>
      <w:pPr>
        <w:pStyle w:val="Body"/>
        <w:numPr>
          <w:ilvl w:val="0"/>
          <w:numId w:val="2"/>
        </w:numPr>
        <w:spacing w:line="480" w:lineRule="auto"/>
        <w:jc w:val="left"/>
        <w:rPr>
          <w:sz w:val="24"/>
          <w:szCs w:val="24"/>
          <w:lang w:val="en-US"/>
        </w:rPr>
      </w:pPr>
      <w:r>
        <w:rPr>
          <w:b w:val="1"/>
          <w:bCs w:val="1"/>
          <w:sz w:val="24"/>
          <w:szCs w:val="24"/>
          <w:rtl w:val="0"/>
          <w:lang w:val="en-US"/>
        </w:rPr>
        <w:t>PEDAL TO THE METAL</w:t>
      </w:r>
      <w:r>
        <w:rPr>
          <w:sz w:val="24"/>
          <w:szCs w:val="24"/>
          <w:rtl w:val="0"/>
          <w:lang w:val="en-US"/>
        </w:rPr>
        <w:t xml:space="preserve">...more aggressive </w:t>
      </w:r>
      <w:r>
        <w:rPr>
          <w:sz w:val="24"/>
          <w:szCs w:val="24"/>
          <w:rtl w:val="0"/>
          <w:lang w:val="en-US"/>
        </w:rPr>
        <w:t xml:space="preserve">marketing to generate </w:t>
      </w:r>
      <w:r>
        <w:rPr>
          <w:sz w:val="24"/>
          <w:szCs w:val="24"/>
          <w:rtl w:val="0"/>
          <w:lang w:val="en-US"/>
        </w:rPr>
        <w:t xml:space="preserve">increased </w:t>
      </w:r>
      <w:r>
        <w:rPr>
          <w:sz w:val="24"/>
          <w:szCs w:val="24"/>
          <w:rtl w:val="0"/>
          <w:lang w:val="en-US"/>
        </w:rPr>
        <w:t xml:space="preserve"> demand for GTMS</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11:</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Agribusiness </w:t>
      </w:r>
      <w:r>
        <w:rPr>
          <w:sz w:val="24"/>
          <w:szCs w:val="24"/>
          <w:rtl w:val="0"/>
        </w:rPr>
        <w:t xml:space="preserve">– </w:t>
      </w:r>
      <w:r>
        <w:rPr>
          <w:sz w:val="24"/>
          <w:szCs w:val="24"/>
          <w:rtl w:val="0"/>
          <w:lang w:val="en-US"/>
        </w:rPr>
        <w:t>We added 3 new logos</w:t>
      </w:r>
    </w:p>
    <w:p>
      <w:pPr>
        <w:pStyle w:val="Body"/>
        <w:numPr>
          <w:ilvl w:val="0"/>
          <w:numId w:val="2"/>
        </w:numPr>
        <w:spacing w:line="480" w:lineRule="auto"/>
        <w:jc w:val="left"/>
        <w:rPr>
          <w:sz w:val="24"/>
          <w:szCs w:val="24"/>
          <w:lang w:val="nl-NL"/>
        </w:rPr>
      </w:pPr>
      <w:r>
        <w:rPr>
          <w:sz w:val="24"/>
          <w:szCs w:val="24"/>
          <w:rtl w:val="0"/>
          <w:lang w:val="nl-NL"/>
        </w:rPr>
        <w:t>Dole in Asia</w:t>
      </w:r>
      <w:r>
        <w:rPr>
          <w:sz w:val="24"/>
          <w:szCs w:val="24"/>
          <w:rtl w:val="0"/>
          <w:lang w:val="en-US"/>
        </w:rPr>
        <w:t xml:space="preserve">- </w:t>
      </w:r>
      <w:r>
        <w:rPr>
          <w:sz w:val="24"/>
          <w:szCs w:val="24"/>
          <w:rtl w:val="0"/>
          <w:lang w:val="en-US"/>
        </w:rPr>
        <w:t>one of the largest deals in terms of software license size.</w:t>
      </w:r>
      <w:r>
        <w:rPr>
          <w:sz w:val="24"/>
          <w:szCs w:val="24"/>
          <w:rtl w:val="0"/>
          <w:lang w:val="en-US"/>
        </w:rPr>
        <w:t>...</w:t>
      </w:r>
      <w:r>
        <w:rPr>
          <w:sz w:val="24"/>
          <w:szCs w:val="24"/>
          <w:rtl w:val="0"/>
        </w:rPr>
        <w:t xml:space="preserve"> </w:t>
      </w:r>
      <w:r>
        <w:rPr>
          <w:sz w:val="24"/>
          <w:szCs w:val="24"/>
          <w:rtl w:val="0"/>
          <w:lang w:val="en-US"/>
        </w:rPr>
        <w:t xml:space="preserve">a </w:t>
      </w:r>
      <w:r>
        <w:rPr>
          <w:sz w:val="24"/>
          <w:szCs w:val="24"/>
          <w:rtl w:val="0"/>
          <w:lang w:val="en-US"/>
        </w:rPr>
        <w:t xml:space="preserve">hard fought win. </w:t>
      </w:r>
      <w:r>
        <w:rPr>
          <w:sz w:val="24"/>
          <w:szCs w:val="24"/>
          <w:rtl w:val="0"/>
          <w:lang w:val="en-US"/>
        </w:rPr>
        <w:t>It took a</w:t>
      </w:r>
      <w:r>
        <w:rPr>
          <w:sz w:val="24"/>
          <w:szCs w:val="24"/>
          <w:rtl w:val="0"/>
          <w:lang w:val="en-US"/>
        </w:rPr>
        <w:t xml:space="preserve"> 3-year sales cycle </w:t>
      </w:r>
      <w:r>
        <w:rPr>
          <w:sz w:val="24"/>
          <w:szCs w:val="24"/>
          <w:rtl w:val="0"/>
          <w:lang w:val="en-US"/>
        </w:rPr>
        <w:t>to bring</w:t>
      </w:r>
      <w:r>
        <w:rPr>
          <w:sz w:val="24"/>
          <w:szCs w:val="24"/>
          <w:rtl w:val="0"/>
        </w:rPr>
        <w:t xml:space="preserve"> to</w:t>
      </w:r>
      <w:r>
        <w:rPr>
          <w:sz w:val="24"/>
          <w:szCs w:val="24"/>
          <w:rtl w:val="0"/>
          <w:lang w:val="en-US"/>
        </w:rPr>
        <w:t xml:space="preserve"> </w:t>
      </w:r>
      <w:r>
        <w:rPr>
          <w:b w:val="1"/>
          <w:bCs w:val="1"/>
          <w:sz w:val="24"/>
          <w:szCs w:val="24"/>
          <w:rtl w:val="0"/>
          <w:lang w:val="fr-FR"/>
        </w:rPr>
        <w:t>fruition</w:t>
      </w:r>
      <w:r>
        <w:rPr>
          <w:sz w:val="24"/>
          <w:szCs w:val="24"/>
          <w:rtl w:val="0"/>
        </w:rPr>
        <w:t xml:space="preserve"> </w:t>
      </w:r>
      <w:r>
        <w:rPr>
          <w:sz w:val="24"/>
          <w:szCs w:val="24"/>
          <w:rtl w:val="0"/>
          <w:lang w:val="en-US"/>
        </w:rPr>
        <w:t>... get it???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numPr>
          <w:ilvl w:val="0"/>
          <w:numId w:val="2"/>
        </w:numPr>
        <w:spacing w:line="480" w:lineRule="auto"/>
        <w:jc w:val="left"/>
        <w:rPr>
          <w:sz w:val="24"/>
          <w:szCs w:val="24"/>
          <w:lang w:val="en-US"/>
        </w:rPr>
      </w:pPr>
      <w:r>
        <w:rPr>
          <w:sz w:val="24"/>
          <w:szCs w:val="24"/>
          <w:rtl w:val="0"/>
          <w:lang w:val="en-US"/>
        </w:rPr>
        <w:t xml:space="preserve">Farm Frites </w:t>
      </w:r>
      <w:r>
        <w:rPr>
          <w:sz w:val="24"/>
          <w:szCs w:val="24"/>
          <w:rtl w:val="0"/>
        </w:rPr>
        <w:t xml:space="preserve">– </w:t>
      </w:r>
      <w:r>
        <w:rPr>
          <w:sz w:val="24"/>
          <w:szCs w:val="24"/>
          <w:rtl w:val="0"/>
          <w:lang w:val="en-US"/>
        </w:rPr>
        <w:t xml:space="preserve">French fries company in Benelux </w:t>
      </w:r>
    </w:p>
    <w:p>
      <w:pPr>
        <w:pStyle w:val="Body"/>
        <w:numPr>
          <w:ilvl w:val="0"/>
          <w:numId w:val="2"/>
        </w:numPr>
        <w:spacing w:line="480" w:lineRule="auto"/>
        <w:jc w:val="left"/>
        <w:rPr>
          <w:sz w:val="24"/>
          <w:szCs w:val="24"/>
          <w:lang w:val="es-ES_tradnl"/>
        </w:rPr>
      </w:pPr>
      <w:r>
        <w:rPr>
          <w:sz w:val="24"/>
          <w:szCs w:val="24"/>
          <w:rtl w:val="0"/>
          <w:lang w:val="es-ES_tradnl"/>
        </w:rPr>
        <w:t xml:space="preserve">Palmera </w:t>
      </w:r>
      <w:r>
        <w:rPr>
          <w:sz w:val="24"/>
          <w:szCs w:val="24"/>
          <w:rtl w:val="0"/>
        </w:rPr>
        <w:t xml:space="preserve">– </w:t>
      </w:r>
      <w:r>
        <w:rPr>
          <w:sz w:val="24"/>
          <w:szCs w:val="24"/>
          <w:rtl w:val="0"/>
          <w:lang w:val="en-US"/>
        </w:rPr>
        <w:t>interestingly a nursery and landscape development company in Dubai</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Additionally, we</w:t>
      </w:r>
      <w:r>
        <w:rPr>
          <w:sz w:val="24"/>
          <w:szCs w:val="24"/>
          <w:rtl w:val="0"/>
          <w:lang w:val="en-US"/>
        </w:rPr>
        <w:t xml:space="preserve"> have </w:t>
      </w:r>
      <w:r>
        <w:rPr>
          <w:sz w:val="24"/>
          <w:szCs w:val="24"/>
          <w:rtl w:val="0"/>
          <w:lang w:val="en-US"/>
        </w:rPr>
        <w:t>ongoing</w:t>
      </w:r>
      <w:r>
        <w:rPr>
          <w:sz w:val="24"/>
          <w:szCs w:val="24"/>
          <w:rtl w:val="0"/>
          <w:lang w:val="en-US"/>
        </w:rPr>
        <w:t xml:space="preserve"> projects at Citruscuco</w:t>
      </w:r>
      <w:r>
        <w:rPr>
          <w:sz w:val="24"/>
          <w:szCs w:val="24"/>
          <w:rtl w:val="0"/>
          <w:lang w:val="en-US"/>
        </w:rPr>
        <w:t>, a</w:t>
      </w:r>
      <w:r>
        <w:rPr>
          <w:sz w:val="24"/>
          <w:szCs w:val="24"/>
          <w:rtl w:val="0"/>
          <w:lang w:val="en-US"/>
        </w:rPr>
        <w:t xml:space="preserve"> large </w:t>
      </w:r>
      <w:r>
        <w:rPr>
          <w:sz w:val="24"/>
          <w:szCs w:val="24"/>
          <w:rtl w:val="0"/>
          <w:lang w:val="en-US"/>
        </w:rPr>
        <w:t>c</w:t>
      </w:r>
      <w:r>
        <w:rPr>
          <w:sz w:val="24"/>
          <w:szCs w:val="24"/>
          <w:rtl w:val="0"/>
          <w:lang w:val="en-US"/>
        </w:rPr>
        <w:t>itrus grower in Brazil, Pepsico</w:t>
      </w:r>
      <w:r>
        <w:rPr>
          <w:sz w:val="24"/>
          <w:szCs w:val="24"/>
          <w:rtl w:val="0"/>
          <w:lang w:val="en-US"/>
        </w:rPr>
        <w:t>,</w:t>
      </w:r>
      <w:r>
        <w:rPr>
          <w:sz w:val="24"/>
          <w:szCs w:val="24"/>
          <w:rtl w:val="0"/>
          <w:lang w:val="en-US"/>
        </w:rPr>
        <w:t xml:space="preserve"> rolling out at several countries in Asia</w:t>
      </w:r>
      <w:r>
        <w:rPr>
          <w:sz w:val="24"/>
          <w:szCs w:val="24"/>
          <w:rtl w:val="0"/>
          <w:lang w:val="en-US"/>
        </w:rPr>
        <w:t xml:space="preserve">, </w:t>
      </w:r>
      <w:r>
        <w:rPr>
          <w:sz w:val="24"/>
          <w:szCs w:val="24"/>
          <w:rtl w:val="0"/>
        </w:rPr>
        <w:t xml:space="preserve"> </w:t>
      </w:r>
      <w:r>
        <w:rPr>
          <w:sz w:val="24"/>
          <w:szCs w:val="24"/>
          <w:rtl w:val="0"/>
          <w:lang w:val="en-US"/>
        </w:rPr>
        <w:t>Ferraro, the</w:t>
      </w:r>
      <w:r>
        <w:rPr>
          <w:sz w:val="24"/>
          <w:szCs w:val="24"/>
          <w:rtl w:val="0"/>
          <w:lang w:val="nl-NL"/>
        </w:rPr>
        <w:t xml:space="preserve"> chocolate maker in Italy</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12:</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w:t>
      </w:r>
      <w:r>
        <w:rPr>
          <w:sz w:val="24"/>
          <w:szCs w:val="24"/>
          <w:rtl w:val="0"/>
        </w:rPr>
        <w:t xml:space="preserve"> Japan</w:t>
      </w:r>
      <w:r>
        <w:rPr>
          <w:sz w:val="24"/>
          <w:szCs w:val="24"/>
          <w:rtl w:val="0"/>
          <w:lang w:val="en-US"/>
        </w:rPr>
        <w:t>, our</w:t>
      </w:r>
      <w:r>
        <w:rPr>
          <w:sz w:val="24"/>
          <w:szCs w:val="24"/>
          <w:rtl w:val="0"/>
          <w:lang w:val="en-US"/>
        </w:rPr>
        <w:t xml:space="preserve"> team won the </w:t>
      </w:r>
      <w:r>
        <w:rPr>
          <w:sz w:val="24"/>
          <w:szCs w:val="24"/>
          <w:rtl w:val="0"/>
          <w:lang w:val="en-US"/>
        </w:rPr>
        <w:t>“</w:t>
      </w:r>
      <w:r>
        <w:rPr>
          <w:sz w:val="24"/>
          <w:szCs w:val="24"/>
          <w:rtl w:val="0"/>
          <w:lang w:val="en-US"/>
        </w:rPr>
        <w:t>region o</w:t>
      </w:r>
      <w:r>
        <w:rPr>
          <w:sz w:val="24"/>
          <w:szCs w:val="24"/>
          <w:rtl w:val="0"/>
          <w:lang w:val="en-US"/>
        </w:rPr>
        <w:t>f</w:t>
      </w:r>
      <w:r>
        <w:rPr>
          <w:sz w:val="24"/>
          <w:szCs w:val="24"/>
          <w:rtl w:val="0"/>
          <w:lang w:val="en-US"/>
        </w:rPr>
        <w:t xml:space="preserve"> the year</w:t>
      </w:r>
      <w:r>
        <w:rPr>
          <w:sz w:val="24"/>
          <w:szCs w:val="24"/>
          <w:rtl w:val="0"/>
          <w:lang w:val="en-US"/>
        </w:rPr>
        <w:t>”</w:t>
      </w:r>
      <w:r>
        <w:rPr>
          <w:sz w:val="24"/>
          <w:szCs w:val="24"/>
          <w:rtl w:val="0"/>
          <w:lang w:val="en-US"/>
        </w:rPr>
        <w:t xml:space="preserve"> award last year</w:t>
      </w:r>
      <w:r>
        <w:rPr>
          <w:sz w:val="24"/>
          <w:szCs w:val="24"/>
          <w:rtl w:val="0"/>
          <w:lang w:val="en-US"/>
        </w:rPr>
        <w:t>,</w:t>
      </w:r>
      <w:r>
        <w:rPr>
          <w:sz w:val="24"/>
          <w:szCs w:val="24"/>
          <w:rtl w:val="0"/>
          <w:lang w:val="en-US"/>
        </w:rPr>
        <w:t xml:space="preserve"> its first year of operation. This is a fairly nascent market for SAP &amp; Vistex</w:t>
      </w:r>
      <w:r>
        <w:rPr>
          <w:sz w:val="24"/>
          <w:szCs w:val="24"/>
          <w:rtl w:val="0"/>
          <w:lang w:val="en-US"/>
        </w:rPr>
        <w:t>.</w:t>
      </w:r>
      <w:r>
        <w:rPr>
          <w:sz w:val="24"/>
          <w:szCs w:val="24"/>
          <w:rtl w:val="0"/>
        </w:rPr>
        <w:t xml:space="preserve"> </w:t>
      </w:r>
      <w:r>
        <w:rPr>
          <w:sz w:val="24"/>
          <w:szCs w:val="24"/>
          <w:rtl w:val="0"/>
          <w:lang w:val="en-US"/>
        </w:rPr>
        <w:t>T</w:t>
      </w:r>
      <w:r>
        <w:rPr>
          <w:sz w:val="24"/>
          <w:szCs w:val="24"/>
          <w:rtl w:val="0"/>
          <w:lang w:val="en-US"/>
        </w:rPr>
        <w:t xml:space="preserve">here is tremendous activity for S4 HANA. </w:t>
      </w:r>
      <w:r>
        <w:rPr>
          <w:sz w:val="24"/>
          <w:szCs w:val="24"/>
          <w:rtl w:val="0"/>
          <w:lang w:val="en-US"/>
        </w:rPr>
        <w:t xml:space="preserve">The </w:t>
      </w:r>
      <w:r>
        <w:rPr>
          <w:sz w:val="24"/>
          <w:szCs w:val="24"/>
          <w:rtl w:val="0"/>
          <w:lang w:val="en-US"/>
        </w:rPr>
        <w:t xml:space="preserve">SAP footprint in Japan </w:t>
      </w:r>
      <w:r>
        <w:rPr>
          <w:sz w:val="24"/>
          <w:szCs w:val="24"/>
          <w:rtl w:val="0"/>
          <w:lang w:val="en-US"/>
        </w:rPr>
        <w:t>had</w:t>
      </w:r>
      <w:r>
        <w:rPr>
          <w:sz w:val="24"/>
          <w:szCs w:val="24"/>
          <w:rtl w:val="0"/>
          <w:lang w:val="en-US"/>
        </w:rPr>
        <w:t xml:space="preserve"> been limited to </w:t>
      </w:r>
      <w:r>
        <w:rPr>
          <w:sz w:val="24"/>
          <w:szCs w:val="24"/>
          <w:rtl w:val="0"/>
          <w:lang w:val="en-US"/>
        </w:rPr>
        <w:t>f</w:t>
      </w:r>
      <w:r>
        <w:rPr>
          <w:sz w:val="24"/>
          <w:szCs w:val="24"/>
          <w:rtl w:val="0"/>
          <w:lang w:val="fr-FR"/>
        </w:rPr>
        <w:t>inance modules</w:t>
      </w:r>
      <w:r>
        <w:rPr>
          <w:sz w:val="24"/>
          <w:szCs w:val="24"/>
          <w:rtl w:val="0"/>
          <w:lang w:val="en-US"/>
        </w:rPr>
        <w:t>.</w:t>
      </w:r>
      <w:r>
        <w:rPr>
          <w:sz w:val="24"/>
          <w:szCs w:val="24"/>
          <w:rtl w:val="0"/>
        </w:rPr>
        <w:t xml:space="preserve"> </w:t>
      </w:r>
      <w:r>
        <w:rPr>
          <w:sz w:val="24"/>
          <w:szCs w:val="24"/>
          <w:rtl w:val="0"/>
          <w:lang w:val="en-US"/>
        </w:rPr>
        <w:t>T</w:t>
      </w:r>
      <w:r>
        <w:rPr>
          <w:sz w:val="24"/>
          <w:szCs w:val="24"/>
          <w:rtl w:val="0"/>
          <w:lang w:val="en-US"/>
        </w:rPr>
        <w:t xml:space="preserve">hey have not ventured into commercial </w:t>
      </w:r>
      <w:r>
        <w:rPr>
          <w:sz w:val="24"/>
          <w:szCs w:val="24"/>
          <w:rtl w:val="0"/>
          <w:lang w:val="en-US"/>
        </w:rPr>
        <w:t>or</w:t>
      </w:r>
      <w:r>
        <w:rPr>
          <w:sz w:val="24"/>
          <w:szCs w:val="24"/>
          <w:rtl w:val="0"/>
          <w:lang w:val="en-US"/>
        </w:rPr>
        <w:t xml:space="preserve"> logistics areas. We have a strong partnership going with SAP in this market. SAP is using Vistex to open doors </w:t>
      </w:r>
      <w:r>
        <w:rPr>
          <w:sz w:val="24"/>
          <w:szCs w:val="24"/>
          <w:rtl w:val="0"/>
          <w:lang w:val="en-US"/>
        </w:rPr>
        <w:t xml:space="preserve">and creating excitement </w:t>
      </w:r>
      <w:r>
        <w:rPr>
          <w:sz w:val="24"/>
          <w:szCs w:val="24"/>
          <w:rtl w:val="0"/>
          <w:lang w:val="en-US"/>
        </w:rPr>
        <w:t>at some of these companies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already have $3M worth of committed services deals and another $5Mil in pipeline.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13:</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OBSERVATIONS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Challenges</w:t>
      </w:r>
      <w:r>
        <w:rPr>
          <w:sz w:val="24"/>
          <w:szCs w:val="24"/>
          <w:rtl w:val="0"/>
          <w:lang w:val="en-US"/>
        </w:rPr>
        <w:t xml:space="preserve"> we </w:t>
      </w:r>
      <w:r>
        <w:rPr>
          <w:sz w:val="24"/>
          <w:szCs w:val="24"/>
          <w:rtl w:val="0"/>
          <w:lang w:val="en-US"/>
        </w:rPr>
        <w:t xml:space="preserve">face </w:t>
      </w:r>
      <w:r>
        <w:rPr>
          <w:sz w:val="24"/>
          <w:szCs w:val="24"/>
          <w:rtl w:val="0"/>
          <w:lang w:val="en-US"/>
        </w:rPr>
        <w:t xml:space="preserve">in North America </w:t>
      </w:r>
      <w:r>
        <w:rPr>
          <w:sz w:val="24"/>
          <w:szCs w:val="24"/>
          <w:rtl w:val="0"/>
        </w:rPr>
        <w:t xml:space="preserve">– </w:t>
      </w:r>
    </w:p>
    <w:p>
      <w:pPr>
        <w:pStyle w:val="Body"/>
        <w:numPr>
          <w:ilvl w:val="0"/>
          <w:numId w:val="2"/>
        </w:numPr>
        <w:spacing w:line="480" w:lineRule="auto"/>
        <w:jc w:val="left"/>
        <w:rPr>
          <w:sz w:val="24"/>
          <w:szCs w:val="24"/>
        </w:rPr>
      </w:pPr>
      <w:r>
        <w:rPr>
          <w:sz w:val="24"/>
          <w:szCs w:val="24"/>
          <w:rtl w:val="0"/>
        </w:rPr>
        <w:tab/>
        <w:t xml:space="preserve">Increased project escalations </w:t>
      </w:r>
    </w:p>
    <w:p>
      <w:pPr>
        <w:pStyle w:val="Body"/>
        <w:numPr>
          <w:ilvl w:val="0"/>
          <w:numId w:val="2"/>
        </w:numPr>
        <w:spacing w:line="480" w:lineRule="auto"/>
        <w:jc w:val="left"/>
        <w:rPr>
          <w:sz w:val="24"/>
          <w:szCs w:val="24"/>
        </w:rPr>
      </w:pPr>
      <w:r>
        <w:rPr>
          <w:sz w:val="24"/>
          <w:szCs w:val="24"/>
          <w:rtl w:val="0"/>
          <w:lang w:val="nl-NL"/>
        </w:rPr>
        <w:tab/>
        <w:t>Broken QA process</w:t>
      </w:r>
    </w:p>
    <w:p>
      <w:pPr>
        <w:pStyle w:val="Body"/>
        <w:numPr>
          <w:ilvl w:val="0"/>
          <w:numId w:val="2"/>
        </w:numPr>
        <w:spacing w:line="480" w:lineRule="auto"/>
        <w:jc w:val="left"/>
        <w:rPr>
          <w:sz w:val="24"/>
          <w:szCs w:val="24"/>
        </w:rPr>
      </w:pPr>
      <w:r>
        <w:rPr>
          <w:sz w:val="24"/>
          <w:szCs w:val="24"/>
          <w:rtl w:val="0"/>
        </w:rPr>
        <w:tab/>
        <w:t xml:space="preserve">Increasing competition </w:t>
      </w:r>
    </w:p>
    <w:p>
      <w:pPr>
        <w:pStyle w:val="Body"/>
        <w:numPr>
          <w:ilvl w:val="0"/>
          <w:numId w:val="4"/>
        </w:numPr>
        <w:spacing w:line="480" w:lineRule="auto"/>
        <w:jc w:val="left"/>
        <w:rPr>
          <w:sz w:val="24"/>
          <w:szCs w:val="24"/>
        </w:rPr>
      </w:pPr>
      <w:r>
        <w:rPr>
          <w:sz w:val="24"/>
          <w:szCs w:val="24"/>
          <w:rtl w:val="0"/>
        </w:rPr>
        <w:tab/>
        <w:t>Lack of qualified resources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w:t>
      </w:r>
      <w:r>
        <w:rPr>
          <w:sz w:val="24"/>
          <w:szCs w:val="24"/>
          <w:rtl w:val="0"/>
          <w:lang w:val="en-US"/>
        </w:rPr>
        <w:t xml:space="preserve">in the process of </w:t>
      </w:r>
      <w:r>
        <w:rPr>
          <w:sz w:val="24"/>
          <w:szCs w:val="24"/>
          <w:rtl w:val="0"/>
          <w:lang w:val="en-US"/>
        </w:rPr>
        <w:t xml:space="preserve">launching several initiatives to address </w:t>
      </w:r>
      <w:r>
        <w:rPr>
          <w:sz w:val="24"/>
          <w:szCs w:val="24"/>
          <w:rtl w:val="0"/>
          <w:lang w:val="en-US"/>
        </w:rPr>
        <w:t xml:space="preserve">and offset </w:t>
      </w:r>
      <w:r>
        <w:rPr>
          <w:sz w:val="24"/>
          <w:szCs w:val="24"/>
          <w:rtl w:val="0"/>
          <w:lang w:val="en-US"/>
        </w:rPr>
        <w:t>the challenges</w:t>
      </w:r>
      <w:r>
        <w:rPr>
          <w:sz w:val="24"/>
          <w:szCs w:val="24"/>
          <w:rtl w:val="0"/>
          <w:lang w:val="en-US"/>
        </w:rPr>
        <w:t>:</w:t>
      </w:r>
    </w:p>
    <w:p>
      <w:pPr>
        <w:pStyle w:val="Body"/>
        <w:numPr>
          <w:ilvl w:val="0"/>
          <w:numId w:val="2"/>
        </w:numPr>
        <w:spacing w:line="480" w:lineRule="auto"/>
        <w:jc w:val="left"/>
        <w:rPr>
          <w:sz w:val="24"/>
          <w:szCs w:val="24"/>
        </w:rPr>
      </w:pPr>
      <w:r>
        <w:rPr>
          <w:sz w:val="24"/>
          <w:szCs w:val="24"/>
          <w:rtl w:val="0"/>
        </w:rPr>
        <w:tab/>
        <w:t>Aligning with System integrators proactively to secure the S/4 HANA projects</w:t>
      </w:r>
    </w:p>
    <w:p>
      <w:pPr>
        <w:pStyle w:val="Body"/>
        <w:numPr>
          <w:ilvl w:val="0"/>
          <w:numId w:val="2"/>
        </w:numPr>
        <w:spacing w:line="480" w:lineRule="auto"/>
        <w:jc w:val="left"/>
        <w:rPr>
          <w:sz w:val="24"/>
          <w:szCs w:val="24"/>
        </w:rPr>
      </w:pPr>
      <w:r>
        <w:rPr>
          <w:sz w:val="24"/>
          <w:szCs w:val="24"/>
          <w:rtl w:val="0"/>
        </w:rPr>
        <w:tab/>
        <w:t>Relaunch QA process</w:t>
      </w:r>
    </w:p>
    <w:p>
      <w:pPr>
        <w:pStyle w:val="Body"/>
        <w:numPr>
          <w:ilvl w:val="0"/>
          <w:numId w:val="2"/>
        </w:numPr>
        <w:spacing w:line="480" w:lineRule="auto"/>
        <w:jc w:val="left"/>
        <w:rPr>
          <w:sz w:val="24"/>
          <w:szCs w:val="24"/>
        </w:rPr>
      </w:pPr>
      <w:r>
        <w:rPr>
          <w:sz w:val="24"/>
          <w:szCs w:val="24"/>
          <w:rtl w:val="0"/>
        </w:rPr>
        <w:tab/>
        <w:t>Introduced Project Coach initiative lately</w:t>
      </w:r>
    </w:p>
    <w:p>
      <w:pPr>
        <w:pStyle w:val="Body"/>
        <w:numPr>
          <w:ilvl w:val="0"/>
          <w:numId w:val="2"/>
        </w:numPr>
        <w:spacing w:line="480" w:lineRule="auto"/>
        <w:jc w:val="left"/>
        <w:rPr>
          <w:sz w:val="24"/>
          <w:szCs w:val="24"/>
        </w:rPr>
      </w:pPr>
      <w:r>
        <w:rPr>
          <w:sz w:val="24"/>
          <w:szCs w:val="24"/>
          <w:rtl w:val="0"/>
        </w:rPr>
        <w:tab/>
        <w:t>Professional development and training for consultants</w:t>
      </w:r>
    </w:p>
    <w:p>
      <w:pPr>
        <w:pStyle w:val="Body"/>
        <w:numPr>
          <w:ilvl w:val="0"/>
          <w:numId w:val="2"/>
        </w:numPr>
        <w:spacing w:line="480" w:lineRule="auto"/>
        <w:jc w:val="left"/>
        <w:rPr>
          <w:sz w:val="24"/>
          <w:szCs w:val="24"/>
        </w:rPr>
      </w:pPr>
      <w:r>
        <w:rPr>
          <w:sz w:val="24"/>
          <w:szCs w:val="24"/>
          <w:rtl w:val="0"/>
        </w:rPr>
        <w:tab/>
        <w:t>We are staring a new offshore group in South Africa to relieve some pressure on India</w:t>
      </w:r>
    </w:p>
    <w:p>
      <w:pPr>
        <w:pStyle w:val="Body"/>
        <w:numPr>
          <w:ilvl w:val="0"/>
          <w:numId w:val="2"/>
        </w:numPr>
        <w:spacing w:line="480" w:lineRule="auto"/>
        <w:jc w:val="left"/>
        <w:rPr>
          <w:sz w:val="24"/>
          <w:szCs w:val="24"/>
        </w:rPr>
      </w:pPr>
      <w:r>
        <w:rPr>
          <w:sz w:val="24"/>
          <w:szCs w:val="24"/>
          <w:rtl w:val="0"/>
        </w:rPr>
        <w:tab/>
        <w:t xml:space="preserve">Expansion in Asia </w:t>
      </w:r>
      <w:r>
        <w:rPr>
          <w:sz w:val="24"/>
          <w:szCs w:val="24"/>
          <w:rtl w:val="0"/>
        </w:rPr>
        <w:t xml:space="preserve">– </w:t>
      </w:r>
      <w:r>
        <w:rPr>
          <w:sz w:val="24"/>
          <w:szCs w:val="24"/>
          <w:rtl w:val="0"/>
          <w:lang w:val="en-US"/>
        </w:rPr>
        <w:t>we are opening new offices in Bangalore, Malaysia and our Japan office is already in operation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Information, sharing effective processes, communication, and focus will be rewards gained from </w:t>
      </w:r>
      <w:r>
        <w:rPr>
          <w:sz w:val="24"/>
          <w:szCs w:val="24"/>
          <w:rtl w:val="0"/>
          <w:lang w:val="en-US"/>
        </w:rPr>
        <w:t>“</w:t>
      </w:r>
      <w:r>
        <w:rPr>
          <w:b w:val="1"/>
          <w:bCs w:val="1"/>
          <w:sz w:val="24"/>
          <w:szCs w:val="24"/>
          <w:rtl w:val="0"/>
          <w:lang w:val="en-US"/>
        </w:rPr>
        <w:t>growth opportunities</w:t>
      </w:r>
      <w:r>
        <w:rPr>
          <w:sz w:val="24"/>
          <w:szCs w:val="24"/>
          <w:rtl w:val="0"/>
          <w:lang w:val="en-US"/>
        </w:rPr>
        <w:t>.</w:t>
      </w:r>
      <w:r>
        <w:rPr>
          <w:sz w:val="24"/>
          <w:szCs w:val="24"/>
          <w:rtl w:val="0"/>
          <w:lang w:val="en-US"/>
        </w:rPr>
        <w:t>”</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14:</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Alright</w:t>
      </w:r>
      <w:r>
        <w:rPr>
          <w:sz w:val="24"/>
          <w:szCs w:val="24"/>
          <w:rtl w:val="0"/>
        </w:rPr>
        <w:t xml:space="preserve">… </w:t>
      </w:r>
      <w:r>
        <w:rPr>
          <w:sz w:val="24"/>
          <w:szCs w:val="24"/>
          <w:rtl w:val="0"/>
          <w:lang w:val="en-US"/>
        </w:rPr>
        <w:t>those were updates</w:t>
      </w:r>
      <w:r>
        <w:rPr>
          <w:sz w:val="24"/>
          <w:szCs w:val="24"/>
          <w:rtl w:val="0"/>
        </w:rPr>
        <w:t>…</w:t>
      </w:r>
      <w:r>
        <w:rPr>
          <w:sz w:val="24"/>
          <w:szCs w:val="24"/>
          <w:rtl w:val="0"/>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Here</w:t>
      </w:r>
      <w:r>
        <w:rPr>
          <w:sz w:val="24"/>
          <w:szCs w:val="24"/>
          <w:rtl w:val="0"/>
          <w:lang w:val="en-US"/>
        </w:rPr>
        <w:t>’</w:t>
      </w:r>
      <w:r>
        <w:rPr>
          <w:sz w:val="24"/>
          <w:szCs w:val="24"/>
          <w:rtl w:val="0"/>
          <w:lang w:val="en-US"/>
        </w:rPr>
        <w:t xml:space="preserve">s the </w:t>
      </w:r>
      <w:r>
        <w:rPr>
          <w:b w:val="1"/>
          <w:bCs w:val="1"/>
          <w:sz w:val="24"/>
          <w:szCs w:val="24"/>
          <w:rtl w:val="0"/>
          <w:lang w:val="en-US"/>
        </w:rPr>
        <w:t>REAL</w:t>
      </w:r>
      <w:r>
        <w:rPr>
          <w:sz w:val="24"/>
          <w:szCs w:val="24"/>
          <w:rtl w:val="0"/>
          <w:lang w:val="en-US"/>
        </w:rPr>
        <w:t xml:space="preserve"> </w:t>
      </w:r>
      <w:r>
        <w:rPr>
          <w:b w:val="1"/>
          <w:bCs w:val="1"/>
          <w:sz w:val="24"/>
          <w:szCs w:val="24"/>
          <w:rtl w:val="0"/>
          <w:lang w:val="en-US"/>
        </w:rPr>
        <w:t>growth opportunity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critical for</w:t>
      </w:r>
      <w:r>
        <w:rPr>
          <w:sz w:val="24"/>
          <w:szCs w:val="24"/>
          <w:rtl w:val="0"/>
          <w:lang w:val="en-US"/>
        </w:rPr>
        <w:t xml:space="preserve"> each one of you </w:t>
      </w:r>
      <w:r>
        <w:rPr>
          <w:b w:val="1"/>
          <w:bCs w:val="1"/>
          <w:sz w:val="24"/>
          <w:szCs w:val="24"/>
          <w:rtl w:val="0"/>
          <w:lang w:val="en-US"/>
        </w:rPr>
        <w:t>take ownership</w:t>
      </w:r>
      <w:r>
        <w:rPr>
          <w:sz w:val="24"/>
          <w:szCs w:val="24"/>
          <w:rtl w:val="0"/>
        </w:rPr>
        <w:t xml:space="preserve"> </w:t>
      </w:r>
      <w:r>
        <w:rPr>
          <w:sz w:val="24"/>
          <w:szCs w:val="24"/>
          <w:rtl w:val="0"/>
          <w:lang w:val="en-US"/>
        </w:rPr>
        <w:t>of</w:t>
      </w:r>
      <w:r>
        <w:rPr>
          <w:sz w:val="24"/>
          <w:szCs w:val="24"/>
          <w:rtl w:val="0"/>
          <w:lang w:val="en-US"/>
        </w:rPr>
        <w:t xml:space="preserve"> what you do</w:t>
      </w:r>
      <w:r>
        <w:rPr>
          <w:sz w:val="24"/>
          <w:szCs w:val="24"/>
          <w:rtl w:val="0"/>
        </w:rPr>
        <w:t xml:space="preserve">… </w:t>
      </w:r>
      <w:r>
        <w:rPr>
          <w:b w:val="1"/>
          <w:bCs w:val="1"/>
          <w:sz w:val="24"/>
          <w:szCs w:val="24"/>
          <w:rtl w:val="0"/>
          <w:lang w:val="en-US"/>
        </w:rPr>
        <w:t>anticipate</w:t>
      </w:r>
      <w:r>
        <w:rPr>
          <w:sz w:val="24"/>
          <w:szCs w:val="24"/>
          <w:rtl w:val="0"/>
          <w:lang w:val="en-US"/>
        </w:rPr>
        <w:t xml:space="preserve"> </w:t>
      </w:r>
      <w:r>
        <w:rPr>
          <w:sz w:val="24"/>
          <w:szCs w:val="24"/>
          <w:rtl w:val="0"/>
          <w:lang w:val="en-US"/>
        </w:rPr>
        <w:t>issues, be</w:t>
      </w:r>
      <w:r>
        <w:rPr>
          <w:sz w:val="24"/>
          <w:szCs w:val="24"/>
          <w:rtl w:val="0"/>
          <w:lang w:val="en-US"/>
        </w:rPr>
        <w:t xml:space="preserve"> </w:t>
      </w:r>
      <w:r>
        <w:rPr>
          <w:sz w:val="24"/>
          <w:szCs w:val="24"/>
          <w:rtl w:val="0"/>
        </w:rPr>
        <w:t xml:space="preserve"> </w:t>
      </w:r>
      <w:r>
        <w:rPr>
          <w:b w:val="1"/>
          <w:bCs w:val="1"/>
          <w:sz w:val="24"/>
          <w:szCs w:val="24"/>
          <w:rtl w:val="0"/>
          <w:lang w:val="en-US"/>
        </w:rPr>
        <w:t>proactive</w:t>
      </w:r>
      <w:r>
        <w:rPr>
          <w:sz w:val="24"/>
          <w:szCs w:val="24"/>
          <w:rtl w:val="0"/>
        </w:rPr>
        <w:t xml:space="preserve"> </w:t>
      </w:r>
      <w:r>
        <w:rPr>
          <w:sz w:val="24"/>
          <w:szCs w:val="24"/>
          <w:rtl w:val="0"/>
          <w:lang w:val="en-US"/>
        </w:rPr>
        <w:t xml:space="preserve">... </w:t>
      </w:r>
      <w:r>
        <w:rPr>
          <w:sz w:val="24"/>
          <w:szCs w:val="24"/>
          <w:rtl w:val="0"/>
          <w:lang w:val="en-US"/>
        </w:rPr>
        <w:t xml:space="preserve">take </w:t>
      </w:r>
      <w:r>
        <w:rPr>
          <w:b w:val="1"/>
          <w:bCs w:val="1"/>
          <w:sz w:val="24"/>
          <w:szCs w:val="24"/>
          <w:rtl w:val="0"/>
          <w:lang w:val="en-US"/>
        </w:rPr>
        <w:t>full accountability</w:t>
      </w:r>
      <w:r>
        <w:rPr>
          <w:sz w:val="24"/>
          <w:szCs w:val="24"/>
          <w:rtl w:val="0"/>
        </w:rPr>
        <w:t xml:space="preserve"> </w:t>
      </w:r>
      <w:r>
        <w:rPr>
          <w:sz w:val="24"/>
          <w:szCs w:val="24"/>
          <w:rtl w:val="0"/>
          <w:lang w:val="en-US"/>
        </w:rPr>
        <w:t>in</w:t>
      </w:r>
      <w:r>
        <w:rPr>
          <w:sz w:val="24"/>
          <w:szCs w:val="24"/>
          <w:rtl w:val="0"/>
          <w:lang w:val="en-US"/>
        </w:rPr>
        <w:t xml:space="preserve"> the areas </w:t>
      </w:r>
      <w:r>
        <w:rPr>
          <w:sz w:val="24"/>
          <w:szCs w:val="24"/>
          <w:rtl w:val="0"/>
          <w:lang w:val="en-US"/>
        </w:rPr>
        <w:t>to which you</w:t>
      </w:r>
      <w:r>
        <w:rPr>
          <w:sz w:val="24"/>
          <w:szCs w:val="24"/>
          <w:rtl w:val="0"/>
          <w:lang w:val="en-US"/>
        </w:rPr>
        <w:t>’</w:t>
      </w:r>
      <w:r>
        <w:rPr>
          <w:sz w:val="24"/>
          <w:szCs w:val="24"/>
          <w:rtl w:val="0"/>
          <w:lang w:val="en-US"/>
        </w:rPr>
        <w:t xml:space="preserve">re </w:t>
      </w:r>
      <w:r>
        <w:rPr>
          <w:sz w:val="24"/>
          <w:szCs w:val="24"/>
          <w:rtl w:val="0"/>
          <w:lang w:val="fr-FR"/>
        </w:rPr>
        <w:t xml:space="preserve">assigned.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consultant who is</w:t>
      </w:r>
      <w:r>
        <w:rPr>
          <w:sz w:val="24"/>
          <w:szCs w:val="24"/>
          <w:rtl w:val="0"/>
          <w:lang w:val="en-US"/>
        </w:rPr>
        <w:t xml:space="preserve"> in </w:t>
      </w:r>
      <w:r>
        <w:rPr>
          <w:sz w:val="24"/>
          <w:szCs w:val="24"/>
          <w:rtl w:val="0"/>
          <w:lang w:val="en-US"/>
        </w:rPr>
        <w:t xml:space="preserve">the </w:t>
      </w:r>
      <w:r>
        <w:rPr>
          <w:sz w:val="24"/>
          <w:szCs w:val="24"/>
          <w:rtl w:val="0"/>
        </w:rPr>
        <w:t>“</w:t>
      </w:r>
      <w:r>
        <w:rPr>
          <w:b w:val="1"/>
          <w:bCs w:val="1"/>
          <w:sz w:val="24"/>
          <w:szCs w:val="24"/>
          <w:rtl w:val="0"/>
          <w:lang w:val="en-US"/>
        </w:rPr>
        <w:t>Lead</w:t>
      </w:r>
      <w:r>
        <w:rPr>
          <w:sz w:val="24"/>
          <w:szCs w:val="24"/>
          <w:rtl w:val="0"/>
        </w:rPr>
        <w:t xml:space="preserve">” </w:t>
      </w:r>
      <w:r>
        <w:rPr>
          <w:sz w:val="24"/>
          <w:szCs w:val="24"/>
          <w:rtl w:val="0"/>
        </w:rPr>
        <w:t xml:space="preserve">role </w:t>
      </w:r>
      <w:r>
        <w:rPr>
          <w:b w:val="1"/>
          <w:bCs w:val="1"/>
          <w:sz w:val="24"/>
          <w:szCs w:val="24"/>
          <w:rtl w:val="0"/>
          <w:lang w:val="en-US"/>
        </w:rPr>
        <w:t>must</w:t>
      </w:r>
      <w:r>
        <w:rPr>
          <w:sz w:val="24"/>
          <w:szCs w:val="24"/>
          <w:rtl w:val="0"/>
          <w:lang w:val="en-US"/>
        </w:rPr>
        <w:t xml:space="preserve"> take </w:t>
      </w:r>
      <w:r>
        <w:rPr>
          <w:b w:val="1"/>
          <w:bCs w:val="1"/>
          <w:sz w:val="24"/>
          <w:szCs w:val="24"/>
          <w:rtl w:val="0"/>
          <w:lang w:val="it-IT"/>
        </w:rPr>
        <w:t>ultimate</w:t>
      </w:r>
      <w:r>
        <w:rPr>
          <w:sz w:val="24"/>
          <w:szCs w:val="24"/>
          <w:rtl w:val="0"/>
          <w:lang w:val="en-US"/>
        </w:rPr>
        <w:t xml:space="preserve"> accountability across all tracks of the project</w:t>
      </w:r>
      <w:r>
        <w:rPr>
          <w:sz w:val="24"/>
          <w:szCs w:val="24"/>
          <w:rtl w:val="0"/>
          <w:lang w:val="en-US"/>
        </w:rPr>
        <w:t>,</w:t>
      </w:r>
      <w:r>
        <w:rPr>
          <w:sz w:val="24"/>
          <w:szCs w:val="24"/>
          <w:rtl w:val="0"/>
          <w:lang w:val="en-US"/>
        </w:rPr>
        <w:t xml:space="preserve"> ensuring that we </w:t>
      </w:r>
      <w:r>
        <w:rPr>
          <w:b w:val="1"/>
          <w:bCs w:val="1"/>
          <w:sz w:val="24"/>
          <w:szCs w:val="24"/>
          <w:rtl w:val="0"/>
        </w:rPr>
        <w:t>meet</w:t>
      </w:r>
      <w:r>
        <w:rPr>
          <w:sz w:val="24"/>
          <w:szCs w:val="24"/>
          <w:rtl w:val="0"/>
          <w:lang w:val="en-US"/>
        </w:rPr>
        <w:t xml:space="preserve"> or </w:t>
      </w:r>
      <w:r>
        <w:rPr>
          <w:b w:val="1"/>
          <w:bCs w:val="1"/>
          <w:sz w:val="24"/>
          <w:szCs w:val="24"/>
          <w:rtl w:val="0"/>
          <w:lang w:val="nl-NL"/>
        </w:rPr>
        <w:t>exceed</w:t>
      </w:r>
      <w:r>
        <w:rPr>
          <w:sz w:val="24"/>
          <w:szCs w:val="24"/>
          <w:rtl w:val="0"/>
        </w:rPr>
        <w:t xml:space="preserve"> client</w:t>
      </w:r>
      <w:r>
        <w:rPr>
          <w:sz w:val="24"/>
          <w:szCs w:val="24"/>
          <w:rtl w:val="0"/>
        </w:rPr>
        <w:t>’</w:t>
      </w:r>
      <w:r>
        <w:rPr>
          <w:sz w:val="24"/>
          <w:szCs w:val="24"/>
          <w:rtl w:val="0"/>
          <w:lang w:val="en-US"/>
        </w:rPr>
        <w:t xml:space="preserve">s expectations </w:t>
      </w:r>
      <w:r>
        <w:rPr>
          <w:sz w:val="24"/>
          <w:szCs w:val="24"/>
          <w:rtl w:val="0"/>
          <w:lang w:val="en-US"/>
        </w:rPr>
        <w:t xml:space="preserve">in order to </w:t>
      </w:r>
      <w:r>
        <w:rPr>
          <w:b w:val="1"/>
          <w:bCs w:val="1"/>
          <w:sz w:val="24"/>
          <w:szCs w:val="24"/>
          <w:rtl w:val="0"/>
          <w:lang w:val="en-US"/>
        </w:rPr>
        <w:t>win</w:t>
      </w:r>
      <w:r>
        <w:rPr>
          <w:sz w:val="24"/>
          <w:szCs w:val="24"/>
          <w:rtl w:val="0"/>
          <w:lang w:val="en-US"/>
        </w:rPr>
        <w:t xml:space="preserve"> and </w:t>
      </w:r>
      <w:r>
        <w:rPr>
          <w:b w:val="1"/>
          <w:bCs w:val="1"/>
          <w:sz w:val="24"/>
          <w:szCs w:val="24"/>
          <w:rtl w:val="0"/>
          <w:lang w:val="en-US"/>
        </w:rPr>
        <w:t>maintain</w:t>
      </w:r>
      <w:r>
        <w:rPr>
          <w:sz w:val="24"/>
          <w:szCs w:val="24"/>
          <w:rtl w:val="0"/>
          <w:lang w:val="en-US"/>
        </w:rPr>
        <w:t xml:space="preserve"> </w:t>
      </w:r>
      <w:r>
        <w:rPr>
          <w:sz w:val="24"/>
          <w:szCs w:val="24"/>
          <w:rtl w:val="0"/>
          <w:lang w:val="en-US"/>
        </w:rPr>
        <w:t xml:space="preserve">their </w:t>
      </w:r>
      <w:r>
        <w:rPr>
          <w:sz w:val="24"/>
          <w:szCs w:val="24"/>
          <w:rtl w:val="0"/>
          <w:lang w:val="en-US"/>
        </w:rPr>
        <w:t>confidence</w:t>
      </w:r>
      <w:r>
        <w:rPr>
          <w:sz w:val="24"/>
          <w:szCs w:val="24"/>
          <w:rtl w:val="0"/>
        </w:rPr>
        <w:t xml:space="preserve">. </w:t>
      </w:r>
      <w:r>
        <w:rPr>
          <w:b w:val="1"/>
          <w:bCs w:val="1"/>
          <w:sz w:val="24"/>
          <w:szCs w:val="24"/>
          <w:rtl w:val="0"/>
          <w:lang w:val="en-US"/>
        </w:rPr>
        <w:t>TAKE</w:t>
      </w:r>
      <w:r>
        <w:rPr>
          <w:b w:val="1"/>
          <w:bCs w:val="1"/>
          <w:sz w:val="24"/>
          <w:szCs w:val="24"/>
          <w:rtl w:val="0"/>
          <w:lang w:val="en-US"/>
        </w:rPr>
        <w:t xml:space="preserve"> ownership</w:t>
      </w:r>
      <w:r>
        <w:rPr>
          <w:b w:val="1"/>
          <w:bCs w:val="1"/>
          <w:sz w:val="24"/>
          <w:szCs w:val="24"/>
          <w:rtl w:val="0"/>
          <w:lang w:val="en-US"/>
        </w:rPr>
        <w:t xml:space="preserve">... </w:t>
      </w:r>
      <w:r>
        <w:rPr>
          <w:sz w:val="24"/>
          <w:szCs w:val="24"/>
          <w:rtl w:val="0"/>
          <w:lang w:val="en-US"/>
        </w:rPr>
        <w:t xml:space="preserve">of quality of design, </w:t>
      </w:r>
      <w:r>
        <w:rPr>
          <w:sz w:val="24"/>
          <w:szCs w:val="24"/>
          <w:rtl w:val="0"/>
          <w:lang w:val="en-US"/>
        </w:rPr>
        <w:t xml:space="preserve">fluidity of </w:t>
      </w:r>
      <w:r>
        <w:rPr>
          <w:sz w:val="24"/>
          <w:szCs w:val="24"/>
          <w:rtl w:val="0"/>
          <w:lang w:val="en-US"/>
        </w:rPr>
        <w:t xml:space="preserve">deliverables from onsite or offshore, setting client </w:t>
      </w:r>
      <w:r>
        <w:rPr>
          <w:sz w:val="24"/>
          <w:szCs w:val="24"/>
          <w:rtl w:val="0"/>
          <w:lang w:val="en-US"/>
        </w:rPr>
        <w:t>mandates</w:t>
      </w:r>
      <w:r>
        <w:rPr>
          <w:sz w:val="24"/>
          <w:szCs w:val="24"/>
          <w:rtl w:val="0"/>
          <w:lang w:val="en-US"/>
        </w:rPr>
        <w:t xml:space="preserve">, meeting the promised </w:t>
      </w:r>
      <w:r>
        <w:rPr>
          <w:sz w:val="24"/>
          <w:szCs w:val="24"/>
          <w:rtl w:val="0"/>
          <w:lang w:val="en-US"/>
        </w:rPr>
        <w:t>commitments.</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15:</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need to </w:t>
      </w:r>
      <w:r>
        <w:rPr>
          <w:sz w:val="24"/>
          <w:szCs w:val="24"/>
          <w:rtl w:val="0"/>
          <w:lang w:val="en-US"/>
        </w:rPr>
        <w:t xml:space="preserve">be strategically involved </w:t>
      </w:r>
      <w:r>
        <w:rPr>
          <w:sz w:val="24"/>
          <w:szCs w:val="24"/>
          <w:rtl w:val="0"/>
          <w:lang w:val="en-US"/>
        </w:rPr>
        <w:t xml:space="preserve">with </w:t>
      </w:r>
      <w:r>
        <w:rPr>
          <w:sz w:val="24"/>
          <w:szCs w:val="24"/>
          <w:rtl w:val="0"/>
          <w:lang w:val="en-US"/>
        </w:rPr>
        <w:t xml:space="preserve">our </w:t>
      </w:r>
      <w:r>
        <w:rPr>
          <w:sz w:val="24"/>
          <w:szCs w:val="24"/>
          <w:rtl w:val="0"/>
        </w:rPr>
        <w:t>c</w:t>
      </w:r>
      <w:r>
        <w:rPr>
          <w:sz w:val="24"/>
          <w:szCs w:val="24"/>
          <w:rtl w:val="0"/>
          <w:lang w:val="en-US"/>
        </w:rPr>
        <w:t>lients</w:t>
      </w:r>
      <w:r>
        <w:rPr>
          <w:sz w:val="24"/>
          <w:szCs w:val="24"/>
          <w:rtl w:val="0"/>
          <w:lang w:val="en-US"/>
        </w:rPr>
        <w:t>’</w:t>
      </w:r>
      <w:r>
        <w:rPr>
          <w:sz w:val="24"/>
          <w:szCs w:val="24"/>
          <w:rtl w:val="0"/>
          <w:lang w:val="en-US"/>
        </w:rPr>
        <w:t xml:space="preserve"> business and their process. They </w:t>
      </w:r>
      <w:r>
        <w:rPr>
          <w:sz w:val="24"/>
          <w:szCs w:val="24"/>
          <w:rtl w:val="0"/>
          <w:lang w:val="en-US"/>
        </w:rPr>
        <w:t xml:space="preserve">should regard </w:t>
      </w:r>
      <w:r>
        <w:rPr>
          <w:sz w:val="24"/>
          <w:szCs w:val="24"/>
          <w:rtl w:val="0"/>
          <w:lang w:val="en-US"/>
        </w:rPr>
        <w:t xml:space="preserve">you as their </w:t>
      </w:r>
      <w:r>
        <w:rPr>
          <w:b w:val="1"/>
          <w:bCs w:val="1"/>
          <w:sz w:val="24"/>
          <w:szCs w:val="24"/>
          <w:rtl w:val="0"/>
          <w:lang w:val="en-US"/>
        </w:rPr>
        <w:t>trusted advisor</w:t>
      </w:r>
      <w:r>
        <w:rPr>
          <w:b w:val="1"/>
          <w:bCs w:val="1"/>
          <w:sz w:val="24"/>
          <w:szCs w:val="24"/>
          <w:rtl w:val="0"/>
          <w:lang w:val="en-US"/>
        </w:rPr>
        <w:t>,</w:t>
      </w:r>
      <w:r>
        <w:rPr>
          <w:sz w:val="24"/>
          <w:szCs w:val="24"/>
          <w:rtl w:val="0"/>
          <w:lang w:val="en-US"/>
        </w:rPr>
        <w:t xml:space="preserve"> enabling their business </w:t>
      </w:r>
      <w:r>
        <w:rPr>
          <w:sz w:val="24"/>
          <w:szCs w:val="24"/>
          <w:rtl w:val="0"/>
          <w:lang w:val="en-US"/>
        </w:rPr>
        <w:t xml:space="preserve">to </w:t>
      </w:r>
      <w:r>
        <w:rPr>
          <w:b w:val="1"/>
          <w:bCs w:val="1"/>
          <w:sz w:val="24"/>
          <w:szCs w:val="24"/>
          <w:rtl w:val="0"/>
          <w:lang w:val="en-US"/>
        </w:rPr>
        <w:t>grow</w:t>
      </w:r>
      <w:r>
        <w:rPr>
          <w:sz w:val="24"/>
          <w:szCs w:val="24"/>
          <w:rtl w:val="0"/>
          <w:lang w:val="en-US"/>
        </w:rPr>
        <w:t xml:space="preserve">. We </w:t>
      </w:r>
      <w:r>
        <w:rPr>
          <w:sz w:val="24"/>
          <w:szCs w:val="24"/>
          <w:rtl w:val="0"/>
          <w:lang w:val="en-US"/>
        </w:rPr>
        <w:t xml:space="preserve">need to </w:t>
      </w:r>
      <w:r>
        <w:rPr>
          <w:b w:val="1"/>
          <w:bCs w:val="1"/>
          <w:sz w:val="24"/>
          <w:szCs w:val="24"/>
          <w:rtl w:val="0"/>
          <w:lang w:val="en-US"/>
        </w:rPr>
        <w:t>really connect</w:t>
      </w:r>
      <w:r>
        <w:rPr>
          <w:sz w:val="24"/>
          <w:szCs w:val="24"/>
          <w:rtl w:val="0"/>
          <w:lang w:val="en-US"/>
        </w:rPr>
        <w:t xml:space="preserve"> and </w:t>
      </w:r>
      <w:r>
        <w:rPr>
          <w:sz w:val="24"/>
          <w:szCs w:val="24"/>
          <w:rtl w:val="0"/>
          <w:lang w:val="en-US"/>
        </w:rPr>
        <w:t xml:space="preserve">have </w:t>
      </w:r>
      <w:r>
        <w:rPr>
          <w:b w:val="1"/>
          <w:bCs w:val="1"/>
          <w:sz w:val="24"/>
          <w:szCs w:val="24"/>
          <w:rtl w:val="0"/>
          <w:lang w:val="nl-NL"/>
        </w:rPr>
        <w:t>deeper</w:t>
      </w:r>
      <w:r>
        <w:rPr>
          <w:sz w:val="24"/>
          <w:szCs w:val="24"/>
          <w:rtl w:val="0"/>
          <w:lang w:val="en-US"/>
        </w:rPr>
        <w:t xml:space="preserve"> insights into their </w:t>
      </w:r>
      <w:r>
        <w:rPr>
          <w:sz w:val="24"/>
          <w:szCs w:val="24"/>
          <w:rtl w:val="0"/>
          <w:lang w:val="en-US"/>
        </w:rPr>
        <w:t>strategies. We must perpetually identify</w:t>
      </w:r>
      <w:r>
        <w:rPr>
          <w:sz w:val="24"/>
          <w:szCs w:val="24"/>
          <w:rtl w:val="0"/>
          <w:lang w:val="en-US"/>
        </w:rPr>
        <w:t xml:space="preserve"> opportunities where our solutions can provide more value </w:t>
      </w:r>
      <w:r>
        <w:rPr>
          <w:sz w:val="24"/>
          <w:szCs w:val="24"/>
          <w:rtl w:val="0"/>
          <w:lang w:val="en-US"/>
        </w:rPr>
        <w:t>to</w:t>
      </w:r>
      <w:r>
        <w:rPr>
          <w:sz w:val="24"/>
          <w:szCs w:val="24"/>
          <w:rtl w:val="0"/>
          <w:lang w:val="it-IT"/>
        </w:rPr>
        <w:t xml:space="preserve"> accelerate </w:t>
      </w:r>
      <w:r>
        <w:rPr>
          <w:sz w:val="24"/>
          <w:szCs w:val="24"/>
          <w:rtl w:val="0"/>
          <w:lang w:val="en-US"/>
        </w:rPr>
        <w:t xml:space="preserve">and insure </w:t>
      </w:r>
      <w:r>
        <w:rPr>
          <w:sz w:val="24"/>
          <w:szCs w:val="24"/>
          <w:rtl w:val="0"/>
          <w:lang w:val="en-US"/>
        </w:rPr>
        <w:t xml:space="preserve">their success.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Slide 16:</w:t>
      </w:r>
    </w:p>
    <w:p>
      <w:pPr>
        <w:pStyle w:val="Body"/>
        <w:spacing w:line="480" w:lineRule="auto"/>
        <w:jc w:val="left"/>
        <w:rPr>
          <w:sz w:val="24"/>
          <w:szCs w:val="24"/>
        </w:rPr>
      </w:pPr>
    </w:p>
    <w:p>
      <w:pPr>
        <w:pStyle w:val="Body"/>
        <w:spacing w:line="480" w:lineRule="auto"/>
        <w:jc w:val="left"/>
        <w:rPr>
          <w:b w:val="1"/>
          <w:bCs w:val="1"/>
          <w:sz w:val="24"/>
          <w:szCs w:val="24"/>
        </w:rPr>
      </w:pPr>
      <w:r>
        <w:rPr>
          <w:b w:val="1"/>
          <w:bCs w:val="1"/>
          <w:sz w:val="24"/>
          <w:szCs w:val="24"/>
          <w:rtl w:val="0"/>
          <w:lang w:val="en-US"/>
        </w:rPr>
        <w:t>BEWARE OF THE COMPETITION</w:t>
      </w:r>
    </w:p>
    <w:p>
      <w:pPr>
        <w:pStyle w:val="Body"/>
        <w:spacing w:line="480" w:lineRule="auto"/>
        <w:jc w:val="left"/>
        <w:rPr>
          <w:sz w:val="24"/>
          <w:szCs w:val="24"/>
        </w:rPr>
      </w:pPr>
      <w:r>
        <w:rPr>
          <w:b w:val="1"/>
          <w:bCs w:val="1"/>
          <w:sz w:val="24"/>
          <w:szCs w:val="24"/>
          <w:rtl w:val="0"/>
          <w:lang w:val="en-US"/>
        </w:rPr>
        <w:t>Never forget</w:t>
      </w:r>
      <w:r>
        <w:rPr>
          <w:sz w:val="24"/>
          <w:szCs w:val="24"/>
          <w:rtl w:val="0"/>
          <w:lang w:val="en-US"/>
        </w:rPr>
        <w:t xml:space="preserve"> </w:t>
      </w:r>
      <w:r>
        <w:rPr>
          <w:sz w:val="24"/>
          <w:szCs w:val="24"/>
          <w:rtl w:val="0"/>
        </w:rPr>
        <w:t xml:space="preserve"> </w:t>
      </w:r>
      <w:r>
        <w:rPr>
          <w:sz w:val="24"/>
          <w:szCs w:val="24"/>
          <w:rtl w:val="0"/>
          <w:lang w:val="en-US"/>
        </w:rPr>
        <w:t xml:space="preserve">that whatever you do, </w:t>
      </w:r>
      <w:r>
        <w:rPr>
          <w:b w:val="1"/>
          <w:bCs w:val="1"/>
          <w:sz w:val="24"/>
          <w:szCs w:val="24"/>
          <w:rtl w:val="0"/>
          <w:lang w:val="en-US"/>
        </w:rPr>
        <w:t>someone is watching</w:t>
      </w:r>
      <w:r>
        <w:rPr>
          <w:sz w:val="24"/>
          <w:szCs w:val="24"/>
          <w:rtl w:val="0"/>
        </w:rPr>
        <w:t xml:space="preserve">. </w:t>
      </w:r>
      <w:r>
        <w:rPr>
          <w:sz w:val="24"/>
          <w:szCs w:val="24"/>
          <w:rtl w:val="0"/>
          <w:lang w:val="en-US"/>
        </w:rPr>
        <w:t xml:space="preserve">As well as we rely on market intelligence, so do others. </w:t>
      </w:r>
      <w:r>
        <w:rPr>
          <w:sz w:val="24"/>
          <w:szCs w:val="24"/>
          <w:rtl w:val="0"/>
          <w:lang w:val="en-US"/>
        </w:rPr>
        <w:t xml:space="preserve">Customers have choices. Especially in the new world of S/4 HANA and SIs ruling the roost, there is a high degree of risk that they may choose to go with </w:t>
      </w:r>
      <w:r>
        <w:rPr>
          <w:sz w:val="24"/>
          <w:szCs w:val="24"/>
          <w:rtl w:val="0"/>
          <w:lang w:val="en-US"/>
        </w:rPr>
        <w:t>more cost conscious</w:t>
      </w:r>
      <w:r>
        <w:rPr>
          <w:sz w:val="24"/>
          <w:szCs w:val="24"/>
          <w:rtl w:val="0"/>
          <w:lang w:val="en-US"/>
        </w:rPr>
        <w:t xml:space="preserve"> alternatives. We </w:t>
      </w:r>
      <w:r>
        <w:rPr>
          <w:b w:val="1"/>
          <w:bCs w:val="1"/>
          <w:sz w:val="24"/>
          <w:szCs w:val="24"/>
          <w:rtl w:val="0"/>
          <w:lang w:val="en-US"/>
        </w:rPr>
        <w:t>MUST</w:t>
      </w:r>
      <w:r>
        <w:rPr>
          <w:sz w:val="24"/>
          <w:szCs w:val="24"/>
          <w:rtl w:val="0"/>
          <w:lang w:val="en-US"/>
        </w:rPr>
        <w:t xml:space="preserve"> </w:t>
      </w:r>
      <w:r>
        <w:rPr>
          <w:sz w:val="24"/>
          <w:szCs w:val="24"/>
          <w:rtl w:val="0"/>
          <w:lang w:val="en-US"/>
        </w:rPr>
        <w:t>stay in high alert</w:t>
      </w:r>
      <w:r>
        <w:rPr>
          <w:sz w:val="24"/>
          <w:szCs w:val="24"/>
          <w:rtl w:val="0"/>
          <w:lang w:val="en-US"/>
        </w:rPr>
        <w:t xml:space="preserve">, guard our assets, and protect and preserve our edge. In particular, with </w:t>
      </w:r>
      <w:r>
        <w:rPr>
          <w:sz w:val="24"/>
          <w:szCs w:val="24"/>
          <w:rtl w:val="0"/>
          <w:lang w:val="en-US"/>
        </w:rPr>
        <w:t xml:space="preserve">the SAs and CEMs, </w:t>
      </w:r>
      <w:r>
        <w:rPr>
          <w:b w:val="1"/>
          <w:bCs w:val="1"/>
          <w:sz w:val="24"/>
          <w:szCs w:val="24"/>
          <w:rtl w:val="0"/>
          <w:lang w:val="en-US"/>
        </w:rPr>
        <w:t>we can</w:t>
      </w:r>
      <w:r>
        <w:rPr>
          <w:b w:val="1"/>
          <w:bCs w:val="1"/>
          <w:sz w:val="24"/>
          <w:szCs w:val="24"/>
          <w:rtl w:val="0"/>
        </w:rPr>
        <w:t>’</w:t>
      </w:r>
      <w:r>
        <w:rPr>
          <w:b w:val="1"/>
          <w:bCs w:val="1"/>
          <w:sz w:val="24"/>
          <w:szCs w:val="24"/>
          <w:rtl w:val="0"/>
          <w:lang w:val="en-US"/>
        </w:rPr>
        <w:t xml:space="preserve">t assume </w:t>
      </w:r>
      <w:r>
        <w:rPr>
          <w:b w:val="1"/>
          <w:bCs w:val="1"/>
          <w:sz w:val="24"/>
          <w:szCs w:val="24"/>
          <w:rtl w:val="0"/>
          <w:lang w:val="en-US"/>
        </w:rPr>
        <w:t>anything</w:t>
      </w:r>
      <w:r>
        <w:rPr>
          <w:sz w:val="24"/>
          <w:szCs w:val="24"/>
          <w:rtl w:val="0"/>
          <w:lang w:val="en-US"/>
        </w:rPr>
        <w:t xml:space="preserve"> </w:t>
      </w:r>
      <w:r>
        <w:rPr>
          <w:sz w:val="24"/>
          <w:szCs w:val="24"/>
          <w:rtl w:val="0"/>
          <w:lang w:val="en-US"/>
        </w:rPr>
        <w:t xml:space="preserve">or take </w:t>
      </w:r>
      <w:r>
        <w:rPr>
          <w:sz w:val="24"/>
          <w:szCs w:val="24"/>
          <w:rtl w:val="0"/>
          <w:lang w:val="en-US"/>
        </w:rPr>
        <w:t>anything</w:t>
      </w:r>
      <w:r>
        <w:rPr>
          <w:sz w:val="24"/>
          <w:szCs w:val="24"/>
          <w:rtl w:val="0"/>
          <w:lang w:val="en-US"/>
        </w:rPr>
        <w:t xml:space="preserve"> for granted.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 xml:space="preserve">Slide 17: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Everyone in this room is an integral part of the team. Our success and effectiveness depends on </w:t>
      </w:r>
      <w:r>
        <w:rPr>
          <w:sz w:val="24"/>
          <w:szCs w:val="24"/>
          <w:rtl w:val="0"/>
          <w:lang w:val="en-US"/>
        </w:rPr>
        <w:t>everyone</w:t>
      </w:r>
      <w:r>
        <w:rPr>
          <w:sz w:val="24"/>
          <w:szCs w:val="24"/>
          <w:rtl w:val="0"/>
        </w:rPr>
        <w:t>’</w:t>
      </w:r>
      <w:r>
        <w:rPr>
          <w:sz w:val="24"/>
          <w:szCs w:val="24"/>
          <w:rtl w:val="0"/>
          <w:lang w:val="en-US"/>
        </w:rPr>
        <w:t xml:space="preserve">s contribution to grow </w:t>
      </w:r>
      <w:r>
        <w:rPr>
          <w:sz w:val="24"/>
          <w:szCs w:val="24"/>
          <w:rtl w:val="0"/>
          <w:lang w:val="en-US"/>
        </w:rPr>
        <w:t xml:space="preserve">and support </w:t>
      </w:r>
      <w:r>
        <w:rPr>
          <w:sz w:val="24"/>
          <w:szCs w:val="24"/>
          <w:rtl w:val="0"/>
          <w:lang w:val="en-US"/>
        </w:rPr>
        <w:t xml:space="preserve">the </w:t>
      </w:r>
      <w:r>
        <w:rPr>
          <w:sz w:val="24"/>
          <w:szCs w:val="24"/>
          <w:rtl w:val="0"/>
          <w:lang w:val="en-US"/>
        </w:rPr>
        <w:t>whole</w:t>
      </w:r>
      <w:r>
        <w:rPr>
          <w:sz w:val="24"/>
          <w:szCs w:val="24"/>
          <w:rtl w:val="0"/>
        </w:rPr>
        <w:t xml:space="preserve"> – </w:t>
      </w:r>
      <w:r>
        <w:rPr>
          <w:sz w:val="24"/>
          <w:szCs w:val="24"/>
          <w:rtl w:val="0"/>
          <w:lang w:val="en-US"/>
        </w:rPr>
        <w:t>whether it is referring talented resources, contributing to the knowledge community, KnowledgeBase, QA reviews etc.</w:t>
      </w:r>
      <w:r>
        <w:rPr>
          <w:sz w:val="24"/>
          <w:szCs w:val="24"/>
          <w:rtl w:val="0"/>
          <w:lang w:val="en-US"/>
        </w:rPr>
        <w:t xml:space="preserve"> The way we will build and sustain success is through a sense of pride in what we do, maintaining an entrepreneurial attitude... taking ownership in participation... going those extra steps to more than meet expectations... for yourself, the team, and ultimately the client.  Thomas Edison said, </w:t>
      </w:r>
      <w:r>
        <w:rPr>
          <w:sz w:val="24"/>
          <w:szCs w:val="24"/>
          <w:rtl w:val="0"/>
          <w:lang w:val="en-US"/>
        </w:rPr>
        <w:t>“</w:t>
      </w:r>
      <w:r>
        <w:rPr>
          <w:sz w:val="24"/>
          <w:szCs w:val="24"/>
          <w:rtl w:val="0"/>
          <w:lang w:val="en-US"/>
        </w:rPr>
        <w:t>There is no substitute for hard work....</w:t>
      </w:r>
      <w:r>
        <w:rPr>
          <w:sz w:val="24"/>
          <w:szCs w:val="24"/>
          <w:rtl w:val="0"/>
          <w:lang w:val="en-US"/>
        </w:rPr>
        <w:t xml:space="preserve">” </w:t>
      </w:r>
      <w:r>
        <w:rPr>
          <w:sz w:val="24"/>
          <w:szCs w:val="24"/>
          <w:rtl w:val="0"/>
          <w:lang w:val="en-US"/>
        </w:rPr>
        <w:t xml:space="preserve">but with that, and with unified participation, we will see the light and be the light in this organization and for the industries we serve. 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rFonts w:ascii="Arial Unicode MS" w:cs="Arial Unicode MS" w:hAnsi="Arial Unicode MS" w:eastAsia="Arial Unicode MS"/>
          <w:b w:val="0"/>
          <w:bCs w:val="0"/>
          <w:i w:val="0"/>
          <w:iCs w:val="0"/>
          <w:sz w:val="24"/>
          <w:szCs w:val="24"/>
        </w:rPr>
        <w:br w:type="column"/>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Big">
    <w:name w:val="Bullet Big"/>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