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8854"/>
        <w:gridCol w:w="146"/>
      </w:tblGrid>
      <w:tr w:rsidR="009E4898" w:rsidRPr="009E4898" w14:paraId="4048DE3D" w14:textId="77777777" w:rsidTr="009E4898">
        <w:trPr>
          <w:tblCellSpacing w:w="20" w:type="dxa"/>
        </w:trPr>
        <w:tc>
          <w:tcPr>
            <w:tcW w:w="0" w:type="auto"/>
            <w:shd w:val="clear" w:color="auto" w:fill="FFFFFF"/>
            <w:vAlign w:val="center"/>
            <w:hideMark/>
          </w:tcPr>
          <w:p w14:paraId="78C26FFE" w14:textId="3D697E2E" w:rsidR="009E4898" w:rsidRPr="009E4898" w:rsidRDefault="009E4898" w:rsidP="009E4898">
            <w:pPr>
              <w:rPr>
                <w:rFonts w:ascii="Tahoma" w:eastAsia="Times New Roman" w:hAnsi="Tahoma" w:cs="Tahoma"/>
                <w:color w:val="323232"/>
                <w:sz w:val="15"/>
                <w:szCs w:val="15"/>
              </w:rPr>
            </w:pPr>
            <w:r w:rsidRPr="009E4898">
              <w:rPr>
                <w:rFonts w:ascii="Arial" w:eastAsia="Times New Roman" w:hAnsi="Arial" w:cs="Arial"/>
                <w:b/>
                <w:bCs/>
                <w:color w:val="49394E"/>
                <w:sz w:val="20"/>
                <w:szCs w:val="20"/>
              </w:rPr>
              <w:t>1. To what size group will the speech be delivered?</w:t>
            </w:r>
            <w:r w:rsidRPr="009E4898">
              <w:rPr>
                <w:rFonts w:ascii="Tahoma" w:eastAsia="Times New Roman" w:hAnsi="Tahoma" w:cs="Tahoma"/>
                <w:color w:val="323232"/>
                <w:sz w:val="15"/>
                <w:szCs w:val="15"/>
              </w:rPr>
              <w:br/>
            </w:r>
            <w:r w:rsidRPr="009E4898">
              <w:rPr>
                <w:rFonts w:ascii="Tahoma" w:eastAsia="Times New Roman" w:hAnsi="Tahoma" w:cs="Tahoma"/>
                <w:color w:val="FF0000"/>
                <w:sz w:val="20"/>
                <w:szCs w:val="20"/>
              </w:rPr>
              <w:t>Large (100+ people)</w:t>
            </w:r>
          </w:p>
        </w:tc>
        <w:tc>
          <w:tcPr>
            <w:tcW w:w="0" w:type="auto"/>
            <w:shd w:val="clear" w:color="auto" w:fill="FFFFFF"/>
            <w:vAlign w:val="center"/>
            <w:hideMark/>
          </w:tcPr>
          <w:p w14:paraId="564F6E57" w14:textId="77777777" w:rsidR="009E4898" w:rsidRPr="009E4898" w:rsidRDefault="009E4898" w:rsidP="009E4898">
            <w:pPr>
              <w:rPr>
                <w:rFonts w:ascii="Tahoma" w:eastAsia="Times New Roman" w:hAnsi="Tahoma" w:cs="Tahoma"/>
                <w:color w:val="323232"/>
                <w:sz w:val="15"/>
                <w:szCs w:val="15"/>
              </w:rPr>
            </w:pPr>
          </w:p>
        </w:tc>
      </w:tr>
      <w:tr w:rsidR="009E4898" w:rsidRPr="009E4898" w14:paraId="658497CD" w14:textId="77777777" w:rsidTr="009E4898">
        <w:trPr>
          <w:tblCellSpacing w:w="20" w:type="dxa"/>
        </w:trPr>
        <w:tc>
          <w:tcPr>
            <w:tcW w:w="0" w:type="auto"/>
            <w:shd w:val="clear" w:color="auto" w:fill="FFFFFF"/>
            <w:vAlign w:val="center"/>
            <w:hideMark/>
          </w:tcPr>
          <w:p w14:paraId="4682B3CF" w14:textId="6457A409" w:rsidR="009E4898" w:rsidRPr="009E4898" w:rsidRDefault="009E4898" w:rsidP="009E4898">
            <w:pPr>
              <w:rPr>
                <w:rFonts w:ascii="Tahoma" w:eastAsia="Times New Roman" w:hAnsi="Tahoma" w:cs="Tahoma"/>
                <w:color w:val="323232"/>
                <w:sz w:val="20"/>
                <w:szCs w:val="20"/>
              </w:rPr>
            </w:pPr>
            <w:r w:rsidRPr="009E4898">
              <w:rPr>
                <w:rFonts w:ascii="Arial" w:eastAsia="Times New Roman" w:hAnsi="Arial" w:cs="Arial"/>
                <w:b/>
                <w:bCs/>
                <w:color w:val="49394E"/>
                <w:sz w:val="20"/>
                <w:szCs w:val="20"/>
              </w:rPr>
              <w:t>2. The speech will be delivered to a group made up of mostly?</w:t>
            </w:r>
            <w:r w:rsidRPr="009E4898">
              <w:rPr>
                <w:rFonts w:ascii="Tahoma" w:eastAsia="Times New Roman" w:hAnsi="Tahoma" w:cs="Tahoma"/>
                <w:color w:val="323232"/>
                <w:sz w:val="20"/>
                <w:szCs w:val="20"/>
              </w:rPr>
              <w:br/>
            </w:r>
            <w:r w:rsidRPr="009E4898">
              <w:rPr>
                <w:rFonts w:ascii="Tahoma" w:eastAsia="Times New Roman" w:hAnsi="Tahoma" w:cs="Tahoma"/>
                <w:color w:val="FF0000"/>
                <w:sz w:val="20"/>
                <w:szCs w:val="20"/>
              </w:rPr>
              <w:t>Family, Friends, Colleagues, Business Associates</w:t>
            </w:r>
            <w:r w:rsidRPr="00726A3B">
              <w:rPr>
                <w:rFonts w:ascii="Tahoma" w:eastAsia="Times New Roman" w:hAnsi="Tahoma" w:cs="Tahoma"/>
                <w:color w:val="FF0000"/>
                <w:sz w:val="20"/>
                <w:szCs w:val="20"/>
              </w:rPr>
              <w:t xml:space="preserve"> - The organization is the Women in Cable Television Association</w:t>
            </w:r>
          </w:p>
        </w:tc>
        <w:tc>
          <w:tcPr>
            <w:tcW w:w="0" w:type="auto"/>
            <w:shd w:val="clear" w:color="auto" w:fill="FFFFFF"/>
            <w:vAlign w:val="center"/>
            <w:hideMark/>
          </w:tcPr>
          <w:p w14:paraId="1F38EA63" w14:textId="77777777" w:rsidR="009E4898" w:rsidRPr="009E4898" w:rsidRDefault="009E4898" w:rsidP="009E4898">
            <w:pPr>
              <w:rPr>
                <w:rFonts w:ascii="Tahoma" w:eastAsia="Times New Roman" w:hAnsi="Tahoma" w:cs="Tahoma"/>
                <w:color w:val="323232"/>
                <w:sz w:val="15"/>
                <w:szCs w:val="15"/>
              </w:rPr>
            </w:pPr>
          </w:p>
        </w:tc>
      </w:tr>
      <w:tr w:rsidR="009E4898" w:rsidRPr="009E4898" w14:paraId="3906EE44" w14:textId="77777777" w:rsidTr="009E4898">
        <w:trPr>
          <w:tblCellSpacing w:w="20" w:type="dxa"/>
        </w:trPr>
        <w:tc>
          <w:tcPr>
            <w:tcW w:w="0" w:type="auto"/>
            <w:shd w:val="clear" w:color="auto" w:fill="FFFFFF"/>
            <w:vAlign w:val="center"/>
            <w:hideMark/>
          </w:tcPr>
          <w:p w14:paraId="4BF11978" w14:textId="77777777" w:rsidR="009E4898" w:rsidRDefault="009E4898" w:rsidP="009E4898">
            <w:pPr>
              <w:rPr>
                <w:rFonts w:ascii="Arial" w:eastAsia="Times New Roman" w:hAnsi="Arial" w:cs="Arial"/>
                <w:b/>
                <w:bCs/>
                <w:color w:val="49394E"/>
                <w:sz w:val="20"/>
                <w:szCs w:val="20"/>
              </w:rPr>
            </w:pPr>
            <w:r w:rsidRPr="009E4898">
              <w:rPr>
                <w:rFonts w:ascii="Arial" w:eastAsia="Times New Roman" w:hAnsi="Arial" w:cs="Arial"/>
                <w:b/>
                <w:bCs/>
                <w:color w:val="49394E"/>
                <w:sz w:val="20"/>
                <w:szCs w:val="20"/>
              </w:rPr>
              <w:t>3. Where will the event be held?</w:t>
            </w:r>
          </w:p>
          <w:p w14:paraId="2AC08A63" w14:textId="5983C33E" w:rsidR="009E4898" w:rsidRPr="009E4898" w:rsidRDefault="009E4898" w:rsidP="009E4898">
            <w:pPr>
              <w:rPr>
                <w:rFonts w:ascii="Tahoma" w:eastAsia="Times New Roman" w:hAnsi="Tahoma" w:cs="Tahoma"/>
                <w:color w:val="323232"/>
                <w:sz w:val="15"/>
                <w:szCs w:val="15"/>
              </w:rPr>
            </w:pPr>
            <w:r w:rsidRPr="009E4898">
              <w:rPr>
                <w:rFonts w:ascii="Arial" w:eastAsia="Times New Roman" w:hAnsi="Arial" w:cs="Arial"/>
                <w:b/>
                <w:bCs/>
                <w:color w:val="FF0000"/>
                <w:sz w:val="20"/>
                <w:szCs w:val="20"/>
              </w:rPr>
              <w:t>Georgia Aquarium</w:t>
            </w:r>
          </w:p>
        </w:tc>
        <w:tc>
          <w:tcPr>
            <w:tcW w:w="0" w:type="auto"/>
            <w:shd w:val="clear" w:color="auto" w:fill="FFFFFF"/>
            <w:vAlign w:val="center"/>
            <w:hideMark/>
          </w:tcPr>
          <w:p w14:paraId="3789B58F" w14:textId="77777777" w:rsidR="009E4898" w:rsidRPr="009E4898" w:rsidRDefault="009E4898" w:rsidP="009E4898">
            <w:pPr>
              <w:rPr>
                <w:rFonts w:ascii="Tahoma" w:eastAsia="Times New Roman" w:hAnsi="Tahoma" w:cs="Tahoma"/>
                <w:color w:val="323232"/>
                <w:sz w:val="15"/>
                <w:szCs w:val="15"/>
              </w:rPr>
            </w:pPr>
          </w:p>
        </w:tc>
      </w:tr>
      <w:tr w:rsidR="009E4898" w:rsidRPr="009E4898" w14:paraId="19254FC5" w14:textId="77777777" w:rsidTr="009E4898">
        <w:trPr>
          <w:tblCellSpacing w:w="20" w:type="dxa"/>
        </w:trPr>
        <w:tc>
          <w:tcPr>
            <w:tcW w:w="0" w:type="auto"/>
            <w:shd w:val="clear" w:color="auto" w:fill="FFFFFF"/>
            <w:vAlign w:val="center"/>
            <w:hideMark/>
          </w:tcPr>
          <w:p w14:paraId="59EF6CD6" w14:textId="2DDB6C1B" w:rsidR="009E4898" w:rsidRPr="009E4898" w:rsidRDefault="009E4898" w:rsidP="009E4898">
            <w:pPr>
              <w:rPr>
                <w:rFonts w:ascii="Tahoma" w:eastAsia="Times New Roman" w:hAnsi="Tahoma" w:cs="Tahoma"/>
                <w:color w:val="323232"/>
                <w:sz w:val="20"/>
                <w:szCs w:val="20"/>
              </w:rPr>
            </w:pPr>
            <w:r w:rsidRPr="009E4898">
              <w:rPr>
                <w:rFonts w:ascii="Arial" w:eastAsia="Times New Roman" w:hAnsi="Arial" w:cs="Arial"/>
                <w:b/>
                <w:bCs/>
                <w:color w:val="49394E"/>
                <w:sz w:val="20"/>
                <w:szCs w:val="20"/>
              </w:rPr>
              <w:t>4. What kind of speech do you want?</w:t>
            </w:r>
            <w:r w:rsidRPr="009E4898">
              <w:rPr>
                <w:rFonts w:ascii="Tahoma" w:eastAsia="Times New Roman" w:hAnsi="Tahoma" w:cs="Tahoma"/>
                <w:color w:val="323232"/>
                <w:sz w:val="20"/>
                <w:szCs w:val="20"/>
              </w:rPr>
              <w:br/>
            </w:r>
            <w:r w:rsidRPr="009E4898">
              <w:rPr>
                <w:rFonts w:ascii="Tahoma" w:eastAsia="Times New Roman" w:hAnsi="Tahoma" w:cs="Tahoma"/>
                <w:color w:val="FF0000"/>
                <w:sz w:val="20"/>
                <w:szCs w:val="20"/>
              </w:rPr>
              <w:t>Funny,</w:t>
            </w:r>
            <w:r w:rsidRPr="00726A3B">
              <w:rPr>
                <w:rFonts w:ascii="Tahoma" w:eastAsia="Times New Roman" w:hAnsi="Tahoma" w:cs="Tahoma"/>
                <w:color w:val="FF0000"/>
                <w:sz w:val="20"/>
                <w:szCs w:val="20"/>
              </w:rPr>
              <w:t xml:space="preserve"> </w:t>
            </w:r>
            <w:r w:rsidRPr="009E4898">
              <w:rPr>
                <w:rFonts w:ascii="Tahoma" w:eastAsia="Times New Roman" w:hAnsi="Tahoma" w:cs="Tahoma"/>
                <w:color w:val="FF0000"/>
                <w:sz w:val="20"/>
                <w:szCs w:val="20"/>
              </w:rPr>
              <w:t xml:space="preserve">Heartwarming, </w:t>
            </w:r>
            <w:r w:rsidRPr="00726A3B">
              <w:rPr>
                <w:rFonts w:ascii="Tahoma" w:eastAsia="Times New Roman" w:hAnsi="Tahoma" w:cs="Tahoma"/>
                <w:color w:val="FF0000"/>
                <w:sz w:val="20"/>
                <w:szCs w:val="20"/>
              </w:rPr>
              <w:t xml:space="preserve">Empowering, </w:t>
            </w:r>
            <w:proofErr w:type="spellStart"/>
            <w:r w:rsidRPr="009E4898">
              <w:rPr>
                <w:rFonts w:ascii="Tahoma" w:eastAsia="Times New Roman" w:hAnsi="Tahoma" w:cs="Tahoma"/>
                <w:color w:val="FF0000"/>
                <w:sz w:val="20"/>
                <w:szCs w:val="20"/>
              </w:rPr>
              <w:t>Story telling</w:t>
            </w:r>
            <w:proofErr w:type="spellEnd"/>
            <w:r w:rsidRPr="009E4898">
              <w:rPr>
                <w:rFonts w:ascii="Tahoma" w:eastAsia="Times New Roman" w:hAnsi="Tahoma" w:cs="Tahoma"/>
                <w:color w:val="FF0000"/>
                <w:sz w:val="20"/>
                <w:szCs w:val="20"/>
              </w:rPr>
              <w:t xml:space="preserve">, Professional presentation, </w:t>
            </w:r>
            <w:r w:rsidRPr="00726A3B">
              <w:rPr>
                <w:rFonts w:ascii="Tahoma" w:eastAsia="Times New Roman" w:hAnsi="Tahoma" w:cs="Tahoma"/>
                <w:color w:val="FF0000"/>
                <w:sz w:val="20"/>
                <w:szCs w:val="20"/>
              </w:rPr>
              <w:t>a c</w:t>
            </w:r>
            <w:r w:rsidRPr="009E4898">
              <w:rPr>
                <w:rFonts w:ascii="Tahoma" w:eastAsia="Times New Roman" w:hAnsi="Tahoma" w:cs="Tahoma"/>
                <w:color w:val="FF0000"/>
                <w:sz w:val="20"/>
                <w:szCs w:val="20"/>
              </w:rPr>
              <w:t>ombination</w:t>
            </w:r>
            <w:r w:rsidRPr="00726A3B">
              <w:rPr>
                <w:rFonts w:ascii="Tahoma" w:eastAsia="Times New Roman" w:hAnsi="Tahoma" w:cs="Tahoma"/>
                <w:color w:val="FF0000"/>
                <w:sz w:val="20"/>
                <w:szCs w:val="20"/>
              </w:rPr>
              <w:t>.</w:t>
            </w:r>
          </w:p>
        </w:tc>
        <w:tc>
          <w:tcPr>
            <w:tcW w:w="0" w:type="auto"/>
            <w:shd w:val="clear" w:color="auto" w:fill="FFFFFF"/>
            <w:vAlign w:val="center"/>
            <w:hideMark/>
          </w:tcPr>
          <w:p w14:paraId="512F282E" w14:textId="77777777" w:rsidR="009E4898" w:rsidRPr="009E4898" w:rsidRDefault="009E4898" w:rsidP="009E4898">
            <w:pPr>
              <w:rPr>
                <w:rFonts w:ascii="Tahoma" w:eastAsia="Times New Roman" w:hAnsi="Tahoma" w:cs="Tahoma"/>
                <w:color w:val="323232"/>
                <w:sz w:val="15"/>
                <w:szCs w:val="15"/>
              </w:rPr>
            </w:pPr>
          </w:p>
        </w:tc>
      </w:tr>
      <w:tr w:rsidR="009E4898" w:rsidRPr="009E4898" w14:paraId="4AE74D4B" w14:textId="77777777" w:rsidTr="009E4898">
        <w:trPr>
          <w:tblCellSpacing w:w="20" w:type="dxa"/>
        </w:trPr>
        <w:tc>
          <w:tcPr>
            <w:tcW w:w="0" w:type="auto"/>
            <w:shd w:val="clear" w:color="auto" w:fill="FFFFFF"/>
            <w:vAlign w:val="center"/>
            <w:hideMark/>
          </w:tcPr>
          <w:p w14:paraId="4771F0FD" w14:textId="426B3FF4" w:rsidR="009E4898" w:rsidRPr="009E4898" w:rsidRDefault="009E4898" w:rsidP="009E4898">
            <w:pPr>
              <w:rPr>
                <w:rFonts w:ascii="Tahoma" w:eastAsia="Times New Roman" w:hAnsi="Tahoma" w:cs="Tahoma"/>
                <w:color w:val="323232"/>
                <w:sz w:val="15"/>
                <w:szCs w:val="15"/>
              </w:rPr>
            </w:pPr>
            <w:r w:rsidRPr="009E4898">
              <w:rPr>
                <w:rFonts w:ascii="Arial" w:eastAsia="Times New Roman" w:hAnsi="Arial" w:cs="Arial"/>
                <w:b/>
                <w:bCs/>
                <w:color w:val="49394E"/>
                <w:sz w:val="20"/>
                <w:szCs w:val="20"/>
              </w:rPr>
              <w:t>5. Is there a key person(s) to whom the speech will be given? Tell us their name(s) and a little about his/her personality.</w:t>
            </w:r>
            <w:r>
              <w:rPr>
                <w:rFonts w:ascii="Arial" w:eastAsia="Times New Roman" w:hAnsi="Arial" w:cs="Arial"/>
                <w:b/>
                <w:bCs/>
                <w:color w:val="49394E"/>
                <w:sz w:val="20"/>
                <w:szCs w:val="20"/>
              </w:rPr>
              <w:t xml:space="preserve"> </w:t>
            </w:r>
            <w:r w:rsidRPr="009E4898">
              <w:rPr>
                <w:rFonts w:ascii="Arial" w:eastAsia="Times New Roman" w:hAnsi="Arial" w:cs="Arial"/>
                <w:b/>
                <w:bCs/>
                <w:color w:val="FF0000"/>
                <w:sz w:val="20"/>
                <w:szCs w:val="20"/>
              </w:rPr>
              <w:t>No, just a thank you for being given the honor of receiving the award.</w:t>
            </w:r>
            <w:r>
              <w:rPr>
                <w:rFonts w:ascii="Arial" w:eastAsia="Times New Roman" w:hAnsi="Arial" w:cs="Arial"/>
                <w:b/>
                <w:bCs/>
                <w:color w:val="FF0000"/>
                <w:sz w:val="20"/>
                <w:szCs w:val="20"/>
              </w:rPr>
              <w:t xml:space="preserve">  Empowering women and thanking my co-workers and </w:t>
            </w:r>
            <w:proofErr w:type="spellStart"/>
            <w:r>
              <w:rPr>
                <w:rFonts w:ascii="Arial" w:eastAsia="Times New Roman" w:hAnsi="Arial" w:cs="Arial"/>
                <w:b/>
                <w:bCs/>
                <w:color w:val="FF0000"/>
                <w:sz w:val="20"/>
                <w:szCs w:val="20"/>
              </w:rPr>
              <w:t>familt</w:t>
            </w:r>
            <w:proofErr w:type="spellEnd"/>
            <w:r>
              <w:rPr>
                <w:rFonts w:ascii="Arial" w:eastAsia="Times New Roman" w:hAnsi="Arial" w:cs="Arial"/>
                <w:b/>
                <w:bCs/>
                <w:color w:val="FF0000"/>
                <w:sz w:val="20"/>
                <w:szCs w:val="20"/>
              </w:rPr>
              <w:t xml:space="preserve">.  See page 2 of notes for specifics. </w:t>
            </w:r>
          </w:p>
        </w:tc>
        <w:tc>
          <w:tcPr>
            <w:tcW w:w="0" w:type="auto"/>
            <w:shd w:val="clear" w:color="auto" w:fill="FFFFFF"/>
            <w:vAlign w:val="center"/>
            <w:hideMark/>
          </w:tcPr>
          <w:p w14:paraId="7936EB21" w14:textId="77777777" w:rsidR="009E4898" w:rsidRPr="009E4898" w:rsidRDefault="009E4898" w:rsidP="009E4898">
            <w:pPr>
              <w:rPr>
                <w:rFonts w:ascii="Tahoma" w:eastAsia="Times New Roman" w:hAnsi="Tahoma" w:cs="Tahoma"/>
                <w:color w:val="323232"/>
                <w:sz w:val="15"/>
                <w:szCs w:val="15"/>
              </w:rPr>
            </w:pPr>
          </w:p>
        </w:tc>
      </w:tr>
      <w:tr w:rsidR="009E4898" w:rsidRPr="009E4898" w14:paraId="7E4938E7" w14:textId="77777777" w:rsidTr="009E4898">
        <w:trPr>
          <w:tblCellSpacing w:w="20" w:type="dxa"/>
        </w:trPr>
        <w:tc>
          <w:tcPr>
            <w:tcW w:w="0" w:type="auto"/>
            <w:shd w:val="clear" w:color="auto" w:fill="FFFFFF"/>
            <w:vAlign w:val="center"/>
            <w:hideMark/>
          </w:tcPr>
          <w:p w14:paraId="679A06F4" w14:textId="3C479ED8" w:rsidR="009E4898" w:rsidRDefault="009E4898" w:rsidP="009E4898">
            <w:pPr>
              <w:rPr>
                <w:rFonts w:ascii="Arial" w:eastAsia="Times New Roman" w:hAnsi="Arial" w:cs="Arial"/>
                <w:b/>
                <w:bCs/>
                <w:color w:val="49394E"/>
                <w:sz w:val="20"/>
                <w:szCs w:val="20"/>
              </w:rPr>
            </w:pPr>
            <w:r w:rsidRPr="009E4898">
              <w:rPr>
                <w:rFonts w:ascii="Arial" w:eastAsia="Times New Roman" w:hAnsi="Arial" w:cs="Arial"/>
                <w:b/>
                <w:bCs/>
                <w:color w:val="49394E"/>
                <w:sz w:val="20"/>
                <w:szCs w:val="20"/>
              </w:rPr>
              <w:t>6. Please share information about events or memories you have together that you would like mentioned in the speech.</w:t>
            </w:r>
            <w:r w:rsidR="00726A3B">
              <w:rPr>
                <w:rFonts w:ascii="Arial" w:eastAsia="Times New Roman" w:hAnsi="Arial" w:cs="Arial"/>
                <w:b/>
                <w:bCs/>
                <w:color w:val="49394E"/>
                <w:sz w:val="20"/>
                <w:szCs w:val="20"/>
              </w:rPr>
              <w:t xml:space="preserve">  </w:t>
            </w:r>
            <w:r w:rsidR="00726A3B" w:rsidRPr="00726A3B">
              <w:rPr>
                <w:rFonts w:ascii="Arial" w:eastAsia="Times New Roman" w:hAnsi="Arial" w:cs="Arial"/>
                <w:b/>
                <w:bCs/>
                <w:color w:val="FF0000"/>
                <w:sz w:val="20"/>
                <w:szCs w:val="20"/>
              </w:rPr>
              <w:t>There is no one focus person for this speech.</w:t>
            </w:r>
          </w:p>
          <w:p w14:paraId="268D1D46" w14:textId="2D1A5E22" w:rsidR="00726A3B" w:rsidRPr="009E4898" w:rsidRDefault="00726A3B" w:rsidP="009E4898">
            <w:pPr>
              <w:rPr>
                <w:rFonts w:ascii="Tahoma" w:eastAsia="Times New Roman" w:hAnsi="Tahoma" w:cs="Tahoma"/>
                <w:color w:val="323232"/>
                <w:sz w:val="15"/>
                <w:szCs w:val="15"/>
              </w:rPr>
            </w:pPr>
          </w:p>
        </w:tc>
        <w:tc>
          <w:tcPr>
            <w:tcW w:w="0" w:type="auto"/>
            <w:shd w:val="clear" w:color="auto" w:fill="FFFFFF"/>
            <w:vAlign w:val="center"/>
            <w:hideMark/>
          </w:tcPr>
          <w:p w14:paraId="0EA8D6E8" w14:textId="77777777" w:rsidR="009E4898" w:rsidRPr="009E4898" w:rsidRDefault="009E4898" w:rsidP="009E4898">
            <w:pPr>
              <w:rPr>
                <w:rFonts w:ascii="Tahoma" w:eastAsia="Times New Roman" w:hAnsi="Tahoma" w:cs="Tahoma"/>
                <w:color w:val="323232"/>
                <w:sz w:val="15"/>
                <w:szCs w:val="15"/>
              </w:rPr>
            </w:pPr>
          </w:p>
        </w:tc>
      </w:tr>
      <w:tr w:rsidR="009E4898" w:rsidRPr="009E4898" w14:paraId="710600E7" w14:textId="77777777" w:rsidTr="009E4898">
        <w:trPr>
          <w:tblCellSpacing w:w="20" w:type="dxa"/>
        </w:trPr>
        <w:tc>
          <w:tcPr>
            <w:tcW w:w="0" w:type="auto"/>
            <w:shd w:val="clear" w:color="auto" w:fill="FFFFFF"/>
            <w:vAlign w:val="center"/>
            <w:hideMark/>
          </w:tcPr>
          <w:p w14:paraId="78B8E510" w14:textId="77777777" w:rsidR="009E4898" w:rsidRPr="00726A3B" w:rsidRDefault="009E4898" w:rsidP="009E4898">
            <w:pPr>
              <w:rPr>
                <w:rFonts w:ascii="Arial" w:eastAsia="Times New Roman" w:hAnsi="Arial" w:cs="Arial"/>
                <w:b/>
                <w:bCs/>
                <w:color w:val="FF0000"/>
                <w:sz w:val="20"/>
                <w:szCs w:val="20"/>
              </w:rPr>
            </w:pPr>
            <w:r w:rsidRPr="009E4898">
              <w:rPr>
                <w:rFonts w:ascii="Arial" w:eastAsia="Times New Roman" w:hAnsi="Arial" w:cs="Arial"/>
                <w:b/>
                <w:bCs/>
                <w:color w:val="49394E"/>
                <w:sz w:val="20"/>
                <w:szCs w:val="20"/>
              </w:rPr>
              <w:t>7. What do you want your audience to think or feel as a result of experiencing your presentation?</w:t>
            </w:r>
            <w:r w:rsidR="00726A3B">
              <w:rPr>
                <w:rFonts w:ascii="Arial" w:eastAsia="Times New Roman" w:hAnsi="Arial" w:cs="Arial"/>
                <w:b/>
                <w:bCs/>
                <w:color w:val="49394E"/>
                <w:sz w:val="20"/>
                <w:szCs w:val="20"/>
              </w:rPr>
              <w:t xml:space="preserve"> </w:t>
            </w:r>
            <w:r w:rsidR="00726A3B" w:rsidRPr="00726A3B">
              <w:rPr>
                <w:rFonts w:ascii="Arial" w:eastAsia="Times New Roman" w:hAnsi="Arial" w:cs="Arial"/>
                <w:b/>
                <w:bCs/>
                <w:color w:val="FF0000"/>
                <w:sz w:val="20"/>
                <w:szCs w:val="20"/>
              </w:rPr>
              <w:t xml:space="preserve">Inspired, Empowered and a better understanding of my leadership skills over my career. </w:t>
            </w:r>
          </w:p>
          <w:p w14:paraId="5A18DFB7" w14:textId="7D491BB5" w:rsidR="00726A3B" w:rsidRPr="009E4898" w:rsidRDefault="00726A3B" w:rsidP="009E4898">
            <w:pPr>
              <w:rPr>
                <w:rFonts w:ascii="Tahoma" w:eastAsia="Times New Roman" w:hAnsi="Tahoma" w:cs="Tahoma"/>
                <w:color w:val="323232"/>
                <w:sz w:val="15"/>
                <w:szCs w:val="15"/>
              </w:rPr>
            </w:pPr>
          </w:p>
        </w:tc>
        <w:tc>
          <w:tcPr>
            <w:tcW w:w="0" w:type="auto"/>
            <w:shd w:val="clear" w:color="auto" w:fill="FFFFFF"/>
            <w:vAlign w:val="center"/>
            <w:hideMark/>
          </w:tcPr>
          <w:p w14:paraId="074B5B9B" w14:textId="77777777" w:rsidR="009E4898" w:rsidRPr="009E4898" w:rsidRDefault="009E4898" w:rsidP="009E4898">
            <w:pPr>
              <w:rPr>
                <w:rFonts w:ascii="Tahoma" w:eastAsia="Times New Roman" w:hAnsi="Tahoma" w:cs="Tahoma"/>
                <w:color w:val="323232"/>
                <w:sz w:val="15"/>
                <w:szCs w:val="15"/>
              </w:rPr>
            </w:pPr>
          </w:p>
        </w:tc>
      </w:tr>
      <w:tr w:rsidR="009E4898" w:rsidRPr="009E4898" w14:paraId="33DB4E8D" w14:textId="77777777" w:rsidTr="009E4898">
        <w:trPr>
          <w:tblCellSpacing w:w="20" w:type="dxa"/>
        </w:trPr>
        <w:tc>
          <w:tcPr>
            <w:tcW w:w="0" w:type="auto"/>
            <w:shd w:val="clear" w:color="auto" w:fill="FFFFFF"/>
            <w:vAlign w:val="center"/>
            <w:hideMark/>
          </w:tcPr>
          <w:p w14:paraId="0E5D9595" w14:textId="33943C37" w:rsidR="00726A3B" w:rsidRPr="009E4898" w:rsidRDefault="009E4898" w:rsidP="009E4898">
            <w:pPr>
              <w:rPr>
                <w:rFonts w:ascii="Arial" w:eastAsia="Times New Roman" w:hAnsi="Arial" w:cs="Arial"/>
                <w:b/>
                <w:bCs/>
                <w:color w:val="49394E"/>
                <w:sz w:val="20"/>
                <w:szCs w:val="20"/>
              </w:rPr>
            </w:pPr>
            <w:r w:rsidRPr="009E4898">
              <w:rPr>
                <w:rFonts w:ascii="Arial" w:eastAsia="Times New Roman" w:hAnsi="Arial" w:cs="Arial"/>
                <w:b/>
                <w:bCs/>
                <w:color w:val="49394E"/>
                <w:sz w:val="20"/>
                <w:szCs w:val="20"/>
              </w:rPr>
              <w:t>8. Is there an action that you would like your audience to take as a result of experiencing your presentation?</w:t>
            </w:r>
            <w:r w:rsidR="00726A3B">
              <w:rPr>
                <w:rFonts w:ascii="Arial" w:eastAsia="Times New Roman" w:hAnsi="Arial" w:cs="Arial"/>
                <w:b/>
                <w:bCs/>
                <w:color w:val="49394E"/>
                <w:sz w:val="20"/>
                <w:szCs w:val="20"/>
              </w:rPr>
              <w:t xml:space="preserve"> </w:t>
            </w:r>
            <w:r w:rsidR="00726A3B" w:rsidRPr="00726A3B">
              <w:rPr>
                <w:rFonts w:ascii="Arial" w:eastAsia="Times New Roman" w:hAnsi="Arial" w:cs="Arial"/>
                <w:b/>
                <w:bCs/>
                <w:color w:val="FF0000"/>
                <w:sz w:val="20"/>
                <w:szCs w:val="20"/>
              </w:rPr>
              <w:t>No</w:t>
            </w:r>
          </w:p>
        </w:tc>
        <w:tc>
          <w:tcPr>
            <w:tcW w:w="0" w:type="auto"/>
            <w:shd w:val="clear" w:color="auto" w:fill="FFFFFF"/>
            <w:vAlign w:val="center"/>
            <w:hideMark/>
          </w:tcPr>
          <w:p w14:paraId="37402BC1" w14:textId="77777777" w:rsidR="009E4898" w:rsidRPr="009E4898" w:rsidRDefault="009E4898" w:rsidP="009E4898">
            <w:pPr>
              <w:rPr>
                <w:rFonts w:ascii="Tahoma" w:eastAsia="Times New Roman" w:hAnsi="Tahoma" w:cs="Tahoma"/>
                <w:color w:val="323232"/>
                <w:sz w:val="15"/>
                <w:szCs w:val="15"/>
              </w:rPr>
            </w:pPr>
          </w:p>
        </w:tc>
      </w:tr>
      <w:tr w:rsidR="009E4898" w:rsidRPr="009E4898" w14:paraId="0B4F27E4" w14:textId="77777777" w:rsidTr="009E4898">
        <w:trPr>
          <w:tblCellSpacing w:w="20" w:type="dxa"/>
        </w:trPr>
        <w:tc>
          <w:tcPr>
            <w:tcW w:w="0" w:type="auto"/>
            <w:shd w:val="clear" w:color="auto" w:fill="FFFFFF"/>
            <w:vAlign w:val="center"/>
            <w:hideMark/>
          </w:tcPr>
          <w:p w14:paraId="7F613CFA" w14:textId="281E03B2" w:rsidR="009E4898" w:rsidRPr="009E4898" w:rsidRDefault="009E4898" w:rsidP="009E4898">
            <w:pPr>
              <w:rPr>
                <w:rFonts w:ascii="Tahoma" w:eastAsia="Times New Roman" w:hAnsi="Tahoma" w:cs="Tahoma"/>
                <w:color w:val="323232"/>
                <w:sz w:val="15"/>
                <w:szCs w:val="15"/>
              </w:rPr>
            </w:pPr>
            <w:r w:rsidRPr="009E4898">
              <w:rPr>
                <w:rFonts w:ascii="Arial" w:eastAsia="Times New Roman" w:hAnsi="Arial" w:cs="Arial"/>
                <w:b/>
                <w:bCs/>
                <w:color w:val="49394E"/>
                <w:sz w:val="20"/>
                <w:szCs w:val="20"/>
              </w:rPr>
              <w:t>9. What is your deadline for delivering the speech?</w:t>
            </w:r>
            <w:r w:rsidR="00726A3B">
              <w:rPr>
                <w:rFonts w:ascii="Arial" w:eastAsia="Times New Roman" w:hAnsi="Arial" w:cs="Arial"/>
                <w:b/>
                <w:bCs/>
                <w:color w:val="49394E"/>
                <w:sz w:val="20"/>
                <w:szCs w:val="20"/>
              </w:rPr>
              <w:t xml:space="preserve">  </w:t>
            </w:r>
            <w:r w:rsidR="00726A3B" w:rsidRPr="00726A3B">
              <w:rPr>
                <w:rFonts w:ascii="Arial" w:eastAsia="Times New Roman" w:hAnsi="Arial" w:cs="Arial"/>
                <w:b/>
                <w:bCs/>
                <w:color w:val="FF0000"/>
                <w:sz w:val="20"/>
                <w:szCs w:val="20"/>
              </w:rPr>
              <w:t xml:space="preserve">Need to have by </w:t>
            </w:r>
            <w:proofErr w:type="spellStart"/>
            <w:r w:rsidR="00726A3B" w:rsidRPr="00726A3B">
              <w:rPr>
                <w:rFonts w:ascii="Arial" w:eastAsia="Times New Roman" w:hAnsi="Arial" w:cs="Arial"/>
                <w:b/>
                <w:bCs/>
                <w:color w:val="FF0000"/>
                <w:sz w:val="20"/>
                <w:szCs w:val="20"/>
              </w:rPr>
              <w:t>Sept</w:t>
            </w:r>
            <w:proofErr w:type="spellEnd"/>
            <w:r w:rsidR="00726A3B" w:rsidRPr="00726A3B">
              <w:rPr>
                <w:rFonts w:ascii="Arial" w:eastAsia="Times New Roman" w:hAnsi="Arial" w:cs="Arial"/>
                <w:b/>
                <w:bCs/>
                <w:color w:val="FF0000"/>
                <w:sz w:val="20"/>
                <w:szCs w:val="20"/>
              </w:rPr>
              <w:t xml:space="preserve">. </w:t>
            </w:r>
            <w:r w:rsidR="00726A3B">
              <w:rPr>
                <w:rFonts w:ascii="Arial" w:eastAsia="Times New Roman" w:hAnsi="Arial" w:cs="Arial"/>
                <w:b/>
                <w:bCs/>
                <w:color w:val="FF0000"/>
                <w:sz w:val="20"/>
                <w:szCs w:val="20"/>
              </w:rPr>
              <w:t>18</w:t>
            </w:r>
            <w:r w:rsidR="00726A3B" w:rsidRPr="00726A3B">
              <w:rPr>
                <w:rFonts w:ascii="Arial" w:eastAsia="Times New Roman" w:hAnsi="Arial" w:cs="Arial"/>
                <w:b/>
                <w:bCs/>
                <w:color w:val="FF0000"/>
                <w:sz w:val="20"/>
                <w:szCs w:val="20"/>
                <w:vertAlign w:val="superscript"/>
              </w:rPr>
              <w:t>th</w:t>
            </w:r>
          </w:p>
        </w:tc>
        <w:tc>
          <w:tcPr>
            <w:tcW w:w="0" w:type="auto"/>
            <w:shd w:val="clear" w:color="auto" w:fill="FFFFFF"/>
            <w:vAlign w:val="center"/>
            <w:hideMark/>
          </w:tcPr>
          <w:p w14:paraId="506D4725" w14:textId="77777777" w:rsidR="009E4898" w:rsidRPr="009E4898" w:rsidRDefault="009E4898" w:rsidP="009E4898">
            <w:pPr>
              <w:rPr>
                <w:rFonts w:ascii="Tahoma" w:eastAsia="Times New Roman" w:hAnsi="Tahoma" w:cs="Tahoma"/>
                <w:color w:val="323232"/>
                <w:sz w:val="15"/>
                <w:szCs w:val="15"/>
              </w:rPr>
            </w:pPr>
          </w:p>
        </w:tc>
      </w:tr>
      <w:tr w:rsidR="009E4898" w:rsidRPr="009E4898" w14:paraId="26665660" w14:textId="77777777" w:rsidTr="009E4898">
        <w:trPr>
          <w:tblCellSpacing w:w="20" w:type="dxa"/>
        </w:trPr>
        <w:tc>
          <w:tcPr>
            <w:tcW w:w="0" w:type="auto"/>
            <w:shd w:val="clear" w:color="auto" w:fill="FFFFFF"/>
            <w:vAlign w:val="center"/>
            <w:hideMark/>
          </w:tcPr>
          <w:p w14:paraId="76BA1A4F" w14:textId="77777777" w:rsidR="009E4898" w:rsidRPr="009E4898" w:rsidRDefault="009E4898" w:rsidP="009E4898">
            <w:pPr>
              <w:rPr>
                <w:rFonts w:ascii="Tahoma" w:eastAsia="Times New Roman" w:hAnsi="Tahoma" w:cs="Tahoma"/>
                <w:color w:val="323232"/>
                <w:sz w:val="15"/>
                <w:szCs w:val="15"/>
              </w:rPr>
            </w:pPr>
            <w:r w:rsidRPr="009E4898">
              <w:rPr>
                <w:rFonts w:ascii="Arial" w:eastAsia="Times New Roman" w:hAnsi="Arial" w:cs="Arial"/>
                <w:b/>
                <w:bCs/>
                <w:color w:val="49394E"/>
                <w:sz w:val="20"/>
                <w:szCs w:val="20"/>
              </w:rPr>
              <w:t>10. Finally, please provide your speechwriter with any additional information you would like to have included in your speech. Include all information you feel is essential to your speech.</w:t>
            </w:r>
          </w:p>
        </w:tc>
        <w:tc>
          <w:tcPr>
            <w:tcW w:w="0" w:type="auto"/>
            <w:shd w:val="clear" w:color="auto" w:fill="FFFFFF"/>
            <w:vAlign w:val="center"/>
            <w:hideMark/>
          </w:tcPr>
          <w:p w14:paraId="5C9049A6" w14:textId="77777777" w:rsidR="009E4898" w:rsidRPr="009E4898" w:rsidRDefault="009E4898" w:rsidP="009E4898">
            <w:pPr>
              <w:rPr>
                <w:rFonts w:ascii="Times New Roman" w:eastAsia="Times New Roman" w:hAnsi="Times New Roman" w:cs="Times New Roman"/>
                <w:sz w:val="20"/>
                <w:szCs w:val="20"/>
              </w:rPr>
            </w:pPr>
          </w:p>
        </w:tc>
      </w:tr>
    </w:tbl>
    <w:p w14:paraId="37795934" w14:textId="3D56168A" w:rsidR="00392D9B" w:rsidRPr="00670314" w:rsidRDefault="00670314">
      <w:pPr>
        <w:rPr>
          <w:color w:val="FF0000"/>
        </w:rPr>
      </w:pPr>
      <w:bookmarkStart w:id="0" w:name="_GoBack"/>
      <w:r w:rsidRPr="00670314">
        <w:rPr>
          <w:color w:val="FF0000"/>
        </w:rPr>
        <w:t>I have included the award and some bullet points to consider – but not all mandatory to use.</w:t>
      </w:r>
    </w:p>
    <w:bookmarkEnd w:id="0"/>
    <w:p w14:paraId="2AAB7D82" w14:textId="77777777" w:rsidR="00670314" w:rsidRDefault="00670314"/>
    <w:p w14:paraId="58C4B6C9" w14:textId="3389166E" w:rsidR="00726A3B" w:rsidRPr="00726A3B" w:rsidRDefault="00726A3B">
      <w:pPr>
        <w:rPr>
          <w:color w:val="FF0000"/>
          <w:u w:val="single"/>
        </w:rPr>
      </w:pPr>
      <w:r w:rsidRPr="00726A3B">
        <w:rPr>
          <w:color w:val="FF0000"/>
          <w:u w:val="single"/>
        </w:rPr>
        <w:t>The Award I am receiving:</w:t>
      </w:r>
    </w:p>
    <w:p w14:paraId="5721CB44" w14:textId="77777777" w:rsidR="00726A3B" w:rsidRPr="00726A3B" w:rsidRDefault="00726A3B" w:rsidP="00726A3B">
      <w:pPr>
        <w:rPr>
          <w:rFonts w:ascii="Times New Roman" w:eastAsia="Times New Roman" w:hAnsi="Times New Roman" w:cs="Times New Roman"/>
          <w:sz w:val="20"/>
          <w:szCs w:val="20"/>
        </w:rPr>
      </w:pPr>
      <w:r w:rsidRPr="00726A3B">
        <w:rPr>
          <w:rFonts w:ascii="Arial" w:eastAsia="Times New Roman" w:hAnsi="Arial" w:cs="Arial"/>
          <w:b/>
          <w:bCs/>
          <w:color w:val="FF0000"/>
          <w:sz w:val="20"/>
          <w:szCs w:val="20"/>
          <w:u w:val="single"/>
          <w:shd w:val="clear" w:color="auto" w:fill="FFFFFF"/>
        </w:rPr>
        <w:t xml:space="preserve">The Horizon Award for Woman to Watch </w:t>
      </w:r>
      <w:r w:rsidRPr="00726A3B">
        <w:rPr>
          <w:rFonts w:ascii="Arial" w:eastAsia="Times New Roman" w:hAnsi="Arial" w:cs="Arial"/>
          <w:color w:val="333333"/>
          <w:sz w:val="20"/>
          <w:szCs w:val="20"/>
          <w:shd w:val="clear" w:color="auto" w:fill="FFFFFF"/>
        </w:rPr>
        <w:t>recognizes a woman with a consistent record of professional success and job excellence. She is a strong strategic leader, a role model and significant contributor to the growth of her organization. This award is presented to an individual who has been in the industry for at least five years and who is at the VP level or above.</w:t>
      </w:r>
    </w:p>
    <w:p w14:paraId="467FD0BC" w14:textId="77777777" w:rsidR="00726A3B" w:rsidRPr="00726A3B" w:rsidRDefault="00726A3B" w:rsidP="00726A3B">
      <w:pPr>
        <w:rPr>
          <w:rFonts w:ascii="Times New Roman" w:eastAsia="Times New Roman" w:hAnsi="Times New Roman" w:cs="Times New Roman"/>
          <w:sz w:val="20"/>
          <w:szCs w:val="20"/>
        </w:rPr>
      </w:pPr>
    </w:p>
    <w:p w14:paraId="30779EC1" w14:textId="77777777" w:rsidR="00726A3B" w:rsidRPr="00726A3B" w:rsidRDefault="00726A3B" w:rsidP="00726A3B">
      <w:pPr>
        <w:rPr>
          <w:rFonts w:ascii="Times New Roman" w:eastAsia="Times New Roman" w:hAnsi="Times New Roman" w:cs="Times New Roman"/>
          <w:color w:val="FF0000"/>
          <w:sz w:val="20"/>
          <w:szCs w:val="20"/>
        </w:rPr>
      </w:pPr>
      <w:r w:rsidRPr="00726A3B">
        <w:rPr>
          <w:rFonts w:ascii="Arial" w:eastAsia="Times New Roman" w:hAnsi="Arial" w:cs="Arial"/>
          <w:b/>
          <w:bCs/>
          <w:color w:val="FF0000"/>
          <w:sz w:val="20"/>
          <w:szCs w:val="20"/>
          <w:u w:val="single"/>
        </w:rPr>
        <w:t>Speech Points to Consider:</w:t>
      </w:r>
    </w:p>
    <w:p w14:paraId="78121F83" w14:textId="77777777" w:rsidR="00726A3B" w:rsidRPr="00726A3B" w:rsidRDefault="00726A3B" w:rsidP="00726A3B">
      <w:pPr>
        <w:rPr>
          <w:rFonts w:ascii="Times New Roman" w:eastAsia="Times New Roman" w:hAnsi="Times New Roman" w:cs="Times New Roman"/>
          <w:sz w:val="20"/>
          <w:szCs w:val="20"/>
        </w:rPr>
      </w:pPr>
    </w:p>
    <w:p w14:paraId="6A4FD6C7" w14:textId="77777777" w:rsidR="00726A3B" w:rsidRPr="00726A3B" w:rsidRDefault="00726A3B" w:rsidP="00726A3B">
      <w:pPr>
        <w:numPr>
          <w:ilvl w:val="0"/>
          <w:numId w:val="1"/>
        </w:numPr>
        <w:textAlignment w:val="baseline"/>
        <w:rPr>
          <w:rFonts w:ascii="Arial" w:eastAsia="Times New Roman" w:hAnsi="Arial" w:cs="Arial"/>
          <w:color w:val="000000"/>
          <w:sz w:val="20"/>
          <w:szCs w:val="20"/>
        </w:rPr>
      </w:pPr>
      <w:r w:rsidRPr="00726A3B">
        <w:rPr>
          <w:rFonts w:ascii="Arial" w:eastAsia="Times New Roman" w:hAnsi="Arial" w:cs="Arial"/>
          <w:color w:val="000000"/>
          <w:sz w:val="20"/>
          <w:szCs w:val="20"/>
        </w:rPr>
        <w:t>Standing before you tonight as WICT Red Letter Awards - The Horizon Woman to Watch is an extreme honor and I’m humbled by WICT and the awards committee for this prestigious recognition.</w:t>
      </w:r>
    </w:p>
    <w:p w14:paraId="13EF899B" w14:textId="77777777" w:rsidR="00726A3B" w:rsidRPr="00726A3B" w:rsidRDefault="00726A3B" w:rsidP="00726A3B">
      <w:pPr>
        <w:rPr>
          <w:rFonts w:ascii="Times New Roman" w:eastAsia="Times New Roman" w:hAnsi="Times New Roman" w:cs="Times New Roman"/>
          <w:sz w:val="20"/>
          <w:szCs w:val="20"/>
        </w:rPr>
      </w:pPr>
    </w:p>
    <w:p w14:paraId="677EB5B4" w14:textId="77777777" w:rsidR="00726A3B" w:rsidRPr="00726A3B" w:rsidRDefault="00726A3B" w:rsidP="00726A3B">
      <w:pPr>
        <w:numPr>
          <w:ilvl w:val="0"/>
          <w:numId w:val="2"/>
        </w:numPr>
        <w:textAlignment w:val="baseline"/>
        <w:rPr>
          <w:rFonts w:ascii="Arial" w:eastAsia="Times New Roman" w:hAnsi="Arial" w:cs="Arial"/>
          <w:color w:val="000000"/>
          <w:sz w:val="20"/>
          <w:szCs w:val="20"/>
        </w:rPr>
      </w:pPr>
      <w:r w:rsidRPr="00726A3B">
        <w:rPr>
          <w:rFonts w:ascii="Arial" w:eastAsia="Times New Roman" w:hAnsi="Arial" w:cs="Arial"/>
          <w:color w:val="000000"/>
          <w:sz w:val="20"/>
          <w:szCs w:val="20"/>
        </w:rPr>
        <w:t xml:space="preserve">My journey to tonight has been exciting, fun, challenging, and has stretched me beyond where my </w:t>
      </w:r>
      <w:proofErr w:type="gramStart"/>
      <w:r w:rsidRPr="00726A3B">
        <w:rPr>
          <w:rFonts w:ascii="Arial" w:eastAsia="Times New Roman" w:hAnsi="Arial" w:cs="Arial"/>
          <w:color w:val="000000"/>
          <w:sz w:val="20"/>
          <w:szCs w:val="20"/>
        </w:rPr>
        <w:t>22 year</w:t>
      </w:r>
      <w:proofErr w:type="gramEnd"/>
      <w:r w:rsidRPr="00726A3B">
        <w:rPr>
          <w:rFonts w:ascii="Arial" w:eastAsia="Times New Roman" w:hAnsi="Arial" w:cs="Arial"/>
          <w:color w:val="000000"/>
          <w:sz w:val="20"/>
          <w:szCs w:val="20"/>
        </w:rPr>
        <w:t xml:space="preserve"> mind could have ever comprehended as I was dressed in my Red blazer, black skirt and black bow-tie in my first job at CBS Television City as a “Page”.</w:t>
      </w:r>
    </w:p>
    <w:p w14:paraId="030DB5A7" w14:textId="77777777" w:rsidR="00726A3B" w:rsidRPr="00726A3B" w:rsidRDefault="00726A3B" w:rsidP="00726A3B">
      <w:pPr>
        <w:rPr>
          <w:rFonts w:ascii="Times New Roman" w:eastAsia="Times New Roman" w:hAnsi="Times New Roman" w:cs="Times New Roman"/>
          <w:sz w:val="20"/>
          <w:szCs w:val="20"/>
        </w:rPr>
      </w:pPr>
    </w:p>
    <w:p w14:paraId="3FFE736D" w14:textId="77777777" w:rsidR="00726A3B" w:rsidRPr="00726A3B" w:rsidRDefault="00726A3B" w:rsidP="00726A3B">
      <w:pPr>
        <w:numPr>
          <w:ilvl w:val="0"/>
          <w:numId w:val="3"/>
        </w:numPr>
        <w:textAlignment w:val="baseline"/>
        <w:rPr>
          <w:rFonts w:ascii="Arial" w:eastAsia="Times New Roman" w:hAnsi="Arial" w:cs="Arial"/>
          <w:color w:val="000000"/>
          <w:sz w:val="20"/>
          <w:szCs w:val="20"/>
        </w:rPr>
      </w:pPr>
      <w:r w:rsidRPr="00726A3B">
        <w:rPr>
          <w:rFonts w:ascii="Arial" w:eastAsia="Times New Roman" w:hAnsi="Arial" w:cs="Arial"/>
          <w:color w:val="000000"/>
          <w:sz w:val="20"/>
          <w:szCs w:val="20"/>
        </w:rPr>
        <w:t xml:space="preserve">As a Page, we worked on shows like the Price is Right, Politically Incorrect and answered phones for </w:t>
      </w:r>
      <w:proofErr w:type="gramStart"/>
      <w:r w:rsidRPr="00726A3B">
        <w:rPr>
          <w:rFonts w:ascii="Arial" w:eastAsia="Times New Roman" w:hAnsi="Arial" w:cs="Arial"/>
          <w:color w:val="000000"/>
          <w:sz w:val="20"/>
          <w:szCs w:val="20"/>
        </w:rPr>
        <w:t>12-16 hour</w:t>
      </w:r>
      <w:proofErr w:type="gramEnd"/>
      <w:r w:rsidRPr="00726A3B">
        <w:rPr>
          <w:rFonts w:ascii="Arial" w:eastAsia="Times New Roman" w:hAnsi="Arial" w:cs="Arial"/>
          <w:color w:val="000000"/>
          <w:sz w:val="20"/>
          <w:szCs w:val="20"/>
        </w:rPr>
        <w:t xml:space="preserve"> days on the Bold and the Beautiful and The Young and The Restless.</w:t>
      </w:r>
    </w:p>
    <w:p w14:paraId="1F9EF970" w14:textId="77777777" w:rsidR="00726A3B" w:rsidRPr="00726A3B" w:rsidRDefault="00726A3B" w:rsidP="00726A3B">
      <w:pPr>
        <w:rPr>
          <w:rFonts w:ascii="Times New Roman" w:eastAsia="Times New Roman" w:hAnsi="Times New Roman" w:cs="Times New Roman"/>
          <w:sz w:val="20"/>
          <w:szCs w:val="20"/>
        </w:rPr>
      </w:pPr>
    </w:p>
    <w:p w14:paraId="30D40A31" w14:textId="7A030CA3" w:rsidR="00726A3B" w:rsidRPr="00726A3B" w:rsidRDefault="00726A3B" w:rsidP="00726A3B">
      <w:pPr>
        <w:numPr>
          <w:ilvl w:val="0"/>
          <w:numId w:val="4"/>
        </w:numPr>
        <w:textAlignment w:val="baseline"/>
        <w:rPr>
          <w:rFonts w:ascii="Arial" w:eastAsia="Times New Roman" w:hAnsi="Arial" w:cs="Arial"/>
          <w:color w:val="000000"/>
          <w:sz w:val="20"/>
          <w:szCs w:val="20"/>
        </w:rPr>
      </w:pPr>
      <w:r w:rsidRPr="00726A3B">
        <w:rPr>
          <w:rFonts w:ascii="Arial" w:eastAsia="Times New Roman" w:hAnsi="Arial" w:cs="Arial"/>
          <w:color w:val="000000"/>
          <w:sz w:val="20"/>
          <w:szCs w:val="20"/>
        </w:rPr>
        <w:t xml:space="preserve">Now, 20+ years later, I often think about all the “no’s”, the “you’re not qualified”, the “pay disparities”, the sabotage - but the thoughts always end with BUT GOD. And I know all things are possible, there are no obstacles </w:t>
      </w:r>
      <w:proofErr w:type="spellStart"/>
      <w:r w:rsidRPr="00726A3B">
        <w:rPr>
          <w:rFonts w:ascii="Arial" w:eastAsia="Times New Roman" w:hAnsi="Arial" w:cs="Arial"/>
          <w:color w:val="000000"/>
          <w:sz w:val="20"/>
          <w:szCs w:val="20"/>
        </w:rPr>
        <w:t>unachieveable</w:t>
      </w:r>
      <w:proofErr w:type="spellEnd"/>
      <w:r w:rsidRPr="00726A3B">
        <w:rPr>
          <w:rFonts w:ascii="Arial" w:eastAsia="Times New Roman" w:hAnsi="Arial" w:cs="Arial"/>
          <w:color w:val="000000"/>
          <w:sz w:val="20"/>
          <w:szCs w:val="20"/>
        </w:rPr>
        <w:t xml:space="preserve"> and </w:t>
      </w:r>
      <w:r>
        <w:rPr>
          <w:rFonts w:ascii="Arial" w:eastAsia="Times New Roman" w:hAnsi="Arial" w:cs="Arial"/>
          <w:color w:val="000000"/>
          <w:sz w:val="20"/>
          <w:szCs w:val="20"/>
        </w:rPr>
        <w:t>“N</w:t>
      </w:r>
      <w:r w:rsidRPr="00726A3B">
        <w:rPr>
          <w:rFonts w:ascii="Arial" w:eastAsia="Times New Roman" w:hAnsi="Arial" w:cs="Arial"/>
          <w:color w:val="000000"/>
          <w:sz w:val="20"/>
          <w:szCs w:val="20"/>
        </w:rPr>
        <w:t>o</w:t>
      </w:r>
      <w:r>
        <w:rPr>
          <w:rFonts w:ascii="Arial" w:eastAsia="Times New Roman" w:hAnsi="Arial" w:cs="Arial"/>
          <w:color w:val="000000"/>
          <w:sz w:val="20"/>
          <w:szCs w:val="20"/>
        </w:rPr>
        <w:t>”</w:t>
      </w:r>
      <w:r w:rsidRPr="00726A3B">
        <w:rPr>
          <w:rFonts w:ascii="Arial" w:eastAsia="Times New Roman" w:hAnsi="Arial" w:cs="Arial"/>
          <w:color w:val="000000"/>
          <w:sz w:val="20"/>
          <w:szCs w:val="20"/>
        </w:rPr>
        <w:t xml:space="preserve">, really means </w:t>
      </w:r>
      <w:r>
        <w:rPr>
          <w:rFonts w:ascii="Arial" w:eastAsia="Times New Roman" w:hAnsi="Arial" w:cs="Arial"/>
          <w:color w:val="000000"/>
          <w:sz w:val="20"/>
          <w:szCs w:val="20"/>
        </w:rPr>
        <w:t>“</w:t>
      </w:r>
      <w:r w:rsidRPr="00726A3B">
        <w:rPr>
          <w:rFonts w:ascii="Arial" w:eastAsia="Times New Roman" w:hAnsi="Arial" w:cs="Arial"/>
          <w:color w:val="000000"/>
          <w:sz w:val="20"/>
          <w:szCs w:val="20"/>
        </w:rPr>
        <w:t>Not yet</w:t>
      </w:r>
      <w:r>
        <w:rPr>
          <w:rFonts w:ascii="Arial" w:eastAsia="Times New Roman" w:hAnsi="Arial" w:cs="Arial"/>
          <w:color w:val="000000"/>
          <w:sz w:val="20"/>
          <w:szCs w:val="20"/>
        </w:rPr>
        <w:t>”</w:t>
      </w:r>
      <w:r w:rsidRPr="00726A3B">
        <w:rPr>
          <w:rFonts w:ascii="Arial" w:eastAsia="Times New Roman" w:hAnsi="Arial" w:cs="Arial"/>
          <w:color w:val="000000"/>
          <w:sz w:val="20"/>
          <w:szCs w:val="20"/>
        </w:rPr>
        <w:t xml:space="preserve">, or </w:t>
      </w:r>
      <w:r>
        <w:rPr>
          <w:rFonts w:ascii="Arial" w:eastAsia="Times New Roman" w:hAnsi="Arial" w:cs="Arial"/>
          <w:color w:val="000000"/>
          <w:sz w:val="20"/>
          <w:szCs w:val="20"/>
        </w:rPr>
        <w:t>“</w:t>
      </w:r>
      <w:r w:rsidRPr="00726A3B">
        <w:rPr>
          <w:rFonts w:ascii="Arial" w:eastAsia="Times New Roman" w:hAnsi="Arial" w:cs="Arial"/>
          <w:color w:val="000000"/>
          <w:sz w:val="20"/>
          <w:szCs w:val="20"/>
        </w:rPr>
        <w:t>there is something better for me</w:t>
      </w:r>
      <w:r>
        <w:rPr>
          <w:rFonts w:ascii="Arial" w:eastAsia="Times New Roman" w:hAnsi="Arial" w:cs="Arial"/>
          <w:color w:val="000000"/>
          <w:sz w:val="20"/>
          <w:szCs w:val="20"/>
        </w:rPr>
        <w:t>”</w:t>
      </w:r>
      <w:r w:rsidRPr="00726A3B">
        <w:rPr>
          <w:rFonts w:ascii="Arial" w:eastAsia="Times New Roman" w:hAnsi="Arial" w:cs="Arial"/>
          <w:color w:val="000000"/>
          <w:sz w:val="20"/>
          <w:szCs w:val="20"/>
        </w:rPr>
        <w:t>.</w:t>
      </w:r>
    </w:p>
    <w:p w14:paraId="5197BEBC" w14:textId="77777777" w:rsidR="00726A3B" w:rsidRPr="00726A3B" w:rsidRDefault="00726A3B" w:rsidP="00726A3B">
      <w:pPr>
        <w:rPr>
          <w:rFonts w:ascii="Times New Roman" w:eastAsia="Times New Roman" w:hAnsi="Times New Roman" w:cs="Times New Roman"/>
          <w:sz w:val="20"/>
          <w:szCs w:val="20"/>
        </w:rPr>
      </w:pPr>
    </w:p>
    <w:p w14:paraId="457D1055" w14:textId="77777777" w:rsidR="00726A3B" w:rsidRPr="00726A3B" w:rsidRDefault="00726A3B" w:rsidP="00726A3B">
      <w:pPr>
        <w:numPr>
          <w:ilvl w:val="0"/>
          <w:numId w:val="5"/>
        </w:numPr>
        <w:textAlignment w:val="baseline"/>
        <w:rPr>
          <w:rFonts w:ascii="Arial" w:eastAsia="Times New Roman" w:hAnsi="Arial" w:cs="Arial"/>
          <w:color w:val="000000"/>
          <w:sz w:val="20"/>
          <w:szCs w:val="20"/>
        </w:rPr>
      </w:pPr>
      <w:r w:rsidRPr="00726A3B">
        <w:rPr>
          <w:rFonts w:ascii="Arial" w:eastAsia="Times New Roman" w:hAnsi="Arial" w:cs="Arial"/>
          <w:color w:val="000000"/>
          <w:sz w:val="20"/>
          <w:szCs w:val="20"/>
        </w:rPr>
        <w:t xml:space="preserve"> I often get asked about my career path and decisions. And my answer is undoubted, when your inspired to make a difference and live beyond the job, it’s not really just a job.  I’ve been </w:t>
      </w:r>
      <w:proofErr w:type="spellStart"/>
      <w:r w:rsidRPr="00726A3B">
        <w:rPr>
          <w:rFonts w:ascii="Arial" w:eastAsia="Times New Roman" w:hAnsi="Arial" w:cs="Arial"/>
          <w:color w:val="000000"/>
          <w:sz w:val="20"/>
          <w:szCs w:val="20"/>
        </w:rPr>
        <w:t>privvy</w:t>
      </w:r>
      <w:proofErr w:type="spellEnd"/>
      <w:r w:rsidRPr="00726A3B">
        <w:rPr>
          <w:rFonts w:ascii="Arial" w:eastAsia="Times New Roman" w:hAnsi="Arial" w:cs="Arial"/>
          <w:color w:val="000000"/>
          <w:sz w:val="20"/>
          <w:szCs w:val="20"/>
        </w:rPr>
        <w:t xml:space="preserve"> to milestones that have sparked career transitions I didn’t even see coming:</w:t>
      </w:r>
    </w:p>
    <w:p w14:paraId="69E86524" w14:textId="3383B3B8" w:rsidR="00726A3B" w:rsidRPr="00726A3B" w:rsidRDefault="00726A3B" w:rsidP="00726A3B">
      <w:pPr>
        <w:numPr>
          <w:ilvl w:val="1"/>
          <w:numId w:val="5"/>
        </w:numPr>
        <w:textAlignment w:val="baseline"/>
        <w:rPr>
          <w:rFonts w:ascii="Arial" w:eastAsia="Times New Roman" w:hAnsi="Arial" w:cs="Arial"/>
          <w:color w:val="000000"/>
          <w:sz w:val="20"/>
          <w:szCs w:val="20"/>
        </w:rPr>
      </w:pPr>
      <w:r w:rsidRPr="00726A3B">
        <w:rPr>
          <w:rFonts w:ascii="Arial" w:eastAsia="Times New Roman" w:hAnsi="Arial" w:cs="Arial"/>
          <w:color w:val="000000"/>
          <w:sz w:val="20"/>
          <w:szCs w:val="20"/>
        </w:rPr>
        <w:t>Employee #6 at a cable start-up called Gospel Music Channel - using my years in research to create sales decks for ad sales and affiliates sales teams</w:t>
      </w:r>
    </w:p>
    <w:p w14:paraId="137D153C" w14:textId="77777777" w:rsidR="00726A3B" w:rsidRPr="00726A3B" w:rsidRDefault="00726A3B" w:rsidP="00726A3B">
      <w:pPr>
        <w:numPr>
          <w:ilvl w:val="1"/>
          <w:numId w:val="5"/>
        </w:numPr>
        <w:textAlignment w:val="baseline"/>
        <w:rPr>
          <w:rFonts w:ascii="Arial" w:eastAsia="Times New Roman" w:hAnsi="Arial" w:cs="Arial"/>
          <w:color w:val="000000"/>
          <w:sz w:val="20"/>
          <w:szCs w:val="20"/>
        </w:rPr>
      </w:pPr>
      <w:r w:rsidRPr="00726A3B">
        <w:rPr>
          <w:rFonts w:ascii="Arial" w:eastAsia="Times New Roman" w:hAnsi="Arial" w:cs="Arial"/>
          <w:color w:val="000000"/>
          <w:sz w:val="20"/>
          <w:szCs w:val="20"/>
        </w:rPr>
        <w:t>Starting the affiliate marketing department and being instrumental in helping the network gain 60Mill + subscribers</w:t>
      </w:r>
    </w:p>
    <w:p w14:paraId="40A45BA4" w14:textId="77777777" w:rsidR="00726A3B" w:rsidRPr="00726A3B" w:rsidRDefault="00726A3B" w:rsidP="00726A3B">
      <w:pPr>
        <w:numPr>
          <w:ilvl w:val="1"/>
          <w:numId w:val="5"/>
        </w:numPr>
        <w:textAlignment w:val="baseline"/>
        <w:rPr>
          <w:rFonts w:ascii="Arial" w:eastAsia="Times New Roman" w:hAnsi="Arial" w:cs="Arial"/>
          <w:color w:val="000000"/>
          <w:sz w:val="20"/>
          <w:szCs w:val="20"/>
        </w:rPr>
      </w:pPr>
      <w:r w:rsidRPr="00726A3B">
        <w:rPr>
          <w:rFonts w:ascii="Arial" w:eastAsia="Times New Roman" w:hAnsi="Arial" w:cs="Arial"/>
          <w:color w:val="000000"/>
          <w:sz w:val="20"/>
          <w:szCs w:val="20"/>
        </w:rPr>
        <w:t>Working with a team of 4 to conceptualize, develop the pitch and launch what is now known as aspire - the network that celebrates the black culture and urban lifestyle.</w:t>
      </w:r>
    </w:p>
    <w:p w14:paraId="7C5C68EF" w14:textId="5E926200" w:rsidR="00726A3B" w:rsidRDefault="00726A3B" w:rsidP="00726A3B">
      <w:pPr>
        <w:numPr>
          <w:ilvl w:val="1"/>
          <w:numId w:val="5"/>
        </w:numPr>
        <w:textAlignment w:val="baseline"/>
        <w:rPr>
          <w:rFonts w:ascii="Arial" w:eastAsia="Times New Roman" w:hAnsi="Arial" w:cs="Arial"/>
          <w:color w:val="000000"/>
          <w:sz w:val="20"/>
          <w:szCs w:val="20"/>
        </w:rPr>
      </w:pPr>
      <w:r w:rsidRPr="00726A3B">
        <w:rPr>
          <w:rFonts w:ascii="Arial" w:eastAsia="Times New Roman" w:hAnsi="Arial" w:cs="Arial"/>
          <w:color w:val="000000"/>
          <w:sz w:val="20"/>
          <w:szCs w:val="20"/>
        </w:rPr>
        <w:t xml:space="preserve">And building marketing plans to launch our SVOD </w:t>
      </w:r>
      <w:proofErr w:type="spellStart"/>
      <w:r w:rsidRPr="00726A3B">
        <w:rPr>
          <w:rFonts w:ascii="Arial" w:eastAsia="Times New Roman" w:hAnsi="Arial" w:cs="Arial"/>
          <w:color w:val="000000"/>
          <w:sz w:val="20"/>
          <w:szCs w:val="20"/>
        </w:rPr>
        <w:t>gmovies</w:t>
      </w:r>
      <w:proofErr w:type="spellEnd"/>
      <w:r w:rsidRPr="00726A3B">
        <w:rPr>
          <w:rFonts w:ascii="Arial" w:eastAsia="Times New Roman" w:hAnsi="Arial" w:cs="Arial"/>
          <w:color w:val="000000"/>
          <w:sz w:val="20"/>
          <w:szCs w:val="20"/>
        </w:rPr>
        <w:t>, which is now UP Faith &amp; Family.</w:t>
      </w:r>
    </w:p>
    <w:p w14:paraId="30C670C5" w14:textId="034203CA" w:rsidR="00726A3B" w:rsidRPr="00726A3B" w:rsidRDefault="00726A3B" w:rsidP="00726A3B">
      <w:pPr>
        <w:numPr>
          <w:ilvl w:val="1"/>
          <w:numId w:val="5"/>
        </w:numPr>
        <w:textAlignment w:val="baseline"/>
        <w:rPr>
          <w:rFonts w:ascii="Arial" w:eastAsia="Times New Roman" w:hAnsi="Arial" w:cs="Arial"/>
          <w:color w:val="000000"/>
          <w:sz w:val="20"/>
          <w:szCs w:val="20"/>
        </w:rPr>
      </w:pPr>
      <w:r>
        <w:rPr>
          <w:rFonts w:ascii="Arial" w:eastAsia="Times New Roman" w:hAnsi="Arial" w:cs="Arial"/>
          <w:color w:val="000000"/>
          <w:sz w:val="20"/>
          <w:szCs w:val="20"/>
        </w:rPr>
        <w:t>And now, running Up Faith &amp; Family streaming service, surpassing goals and making</w:t>
      </w:r>
      <w:r w:rsidR="00670314">
        <w:rPr>
          <w:rFonts w:ascii="Arial" w:eastAsia="Times New Roman" w:hAnsi="Arial" w:cs="Arial"/>
          <w:color w:val="000000"/>
          <w:sz w:val="20"/>
          <w:szCs w:val="20"/>
        </w:rPr>
        <w:t xml:space="preserve"> transformative changes in the world of streaming for those that stand with me and those to follow me.</w:t>
      </w:r>
    </w:p>
    <w:p w14:paraId="0032882C" w14:textId="77777777" w:rsidR="00726A3B" w:rsidRPr="00726A3B" w:rsidRDefault="00726A3B" w:rsidP="00726A3B">
      <w:pPr>
        <w:rPr>
          <w:rFonts w:ascii="Times New Roman" w:eastAsia="Times New Roman" w:hAnsi="Times New Roman" w:cs="Times New Roman"/>
          <w:sz w:val="20"/>
          <w:szCs w:val="20"/>
        </w:rPr>
      </w:pPr>
    </w:p>
    <w:p w14:paraId="2D9EB077" w14:textId="1697FBC8" w:rsidR="00726A3B" w:rsidRPr="00726A3B" w:rsidRDefault="00726A3B" w:rsidP="00726A3B">
      <w:pPr>
        <w:numPr>
          <w:ilvl w:val="0"/>
          <w:numId w:val="6"/>
        </w:numPr>
        <w:textAlignment w:val="baseline"/>
        <w:rPr>
          <w:rFonts w:ascii="Arial" w:eastAsia="Times New Roman" w:hAnsi="Arial" w:cs="Arial"/>
          <w:color w:val="000000"/>
          <w:sz w:val="20"/>
          <w:szCs w:val="20"/>
        </w:rPr>
      </w:pPr>
      <w:r w:rsidRPr="00726A3B">
        <w:rPr>
          <w:rFonts w:ascii="Arial" w:eastAsia="Times New Roman" w:hAnsi="Arial" w:cs="Arial"/>
          <w:color w:val="000000"/>
          <w:sz w:val="20"/>
          <w:szCs w:val="20"/>
        </w:rPr>
        <w:t xml:space="preserve">Thanks to Charley </w:t>
      </w:r>
      <w:proofErr w:type="spellStart"/>
      <w:r w:rsidRPr="00726A3B">
        <w:rPr>
          <w:rFonts w:ascii="Arial" w:eastAsia="Times New Roman" w:hAnsi="Arial" w:cs="Arial"/>
          <w:color w:val="000000"/>
          <w:sz w:val="20"/>
          <w:szCs w:val="20"/>
        </w:rPr>
        <w:t>Humbard</w:t>
      </w:r>
      <w:proofErr w:type="spellEnd"/>
      <w:r w:rsidRPr="00726A3B">
        <w:rPr>
          <w:rFonts w:ascii="Arial" w:eastAsia="Times New Roman" w:hAnsi="Arial" w:cs="Arial"/>
          <w:color w:val="000000"/>
          <w:sz w:val="20"/>
          <w:szCs w:val="20"/>
        </w:rPr>
        <w:t xml:space="preserve"> &amp; Brad Siegel - the founder and former vice chairman of Gospel Music Channel for taking a chance on a random resume that was sent to your email that all of these pivotal moments, and many, many more were even able to happen.  </w:t>
      </w:r>
    </w:p>
    <w:p w14:paraId="3BE48CB7" w14:textId="427B1CDF" w:rsidR="00726A3B" w:rsidRPr="00726A3B" w:rsidRDefault="00726A3B" w:rsidP="00726A3B">
      <w:pPr>
        <w:numPr>
          <w:ilvl w:val="0"/>
          <w:numId w:val="6"/>
        </w:numPr>
        <w:textAlignment w:val="baseline"/>
        <w:rPr>
          <w:rFonts w:ascii="Arial" w:eastAsia="Times New Roman" w:hAnsi="Arial" w:cs="Arial"/>
          <w:color w:val="000000"/>
          <w:sz w:val="20"/>
          <w:szCs w:val="20"/>
        </w:rPr>
      </w:pPr>
      <w:r w:rsidRPr="00726A3B">
        <w:rPr>
          <w:rFonts w:ascii="Arial" w:eastAsia="Times New Roman" w:hAnsi="Arial" w:cs="Arial"/>
          <w:color w:val="000000"/>
          <w:sz w:val="20"/>
          <w:szCs w:val="20"/>
        </w:rPr>
        <w:t xml:space="preserve">These moments allowed me the opportunity to not only learn and grow, but to plant seeds of encouragement, seeds of support, seeds of inspiration, </w:t>
      </w:r>
      <w:r w:rsidR="00670314">
        <w:rPr>
          <w:rFonts w:ascii="Arial" w:eastAsia="Times New Roman" w:hAnsi="Arial" w:cs="Arial"/>
          <w:color w:val="000000"/>
          <w:sz w:val="20"/>
          <w:szCs w:val="20"/>
        </w:rPr>
        <w:t xml:space="preserve">seeds of empowerment, </w:t>
      </w:r>
      <w:r w:rsidRPr="00726A3B">
        <w:rPr>
          <w:rFonts w:ascii="Arial" w:eastAsia="Times New Roman" w:hAnsi="Arial" w:cs="Arial"/>
          <w:color w:val="000000"/>
          <w:sz w:val="20"/>
          <w:szCs w:val="20"/>
        </w:rPr>
        <w:t xml:space="preserve">seeds that were planted, that now can help open doors for others.  I believe seeds must still be planted - even when the encouragement, support or guidance don’t </w:t>
      </w:r>
      <w:r w:rsidR="00670314">
        <w:rPr>
          <w:rFonts w:ascii="Arial" w:eastAsia="Times New Roman" w:hAnsi="Arial" w:cs="Arial"/>
          <w:color w:val="000000"/>
          <w:sz w:val="20"/>
          <w:szCs w:val="20"/>
        </w:rPr>
        <w:t xml:space="preserve">always </w:t>
      </w:r>
      <w:r w:rsidRPr="00726A3B">
        <w:rPr>
          <w:rFonts w:ascii="Arial" w:eastAsia="Times New Roman" w:hAnsi="Arial" w:cs="Arial"/>
          <w:color w:val="000000"/>
          <w:sz w:val="20"/>
          <w:szCs w:val="20"/>
        </w:rPr>
        <w:t>fall on me. </w:t>
      </w:r>
    </w:p>
    <w:p w14:paraId="49F71548" w14:textId="77777777" w:rsidR="00726A3B" w:rsidRPr="00726A3B" w:rsidRDefault="00726A3B" w:rsidP="00726A3B">
      <w:pPr>
        <w:rPr>
          <w:rFonts w:ascii="Times New Roman" w:eastAsia="Times New Roman" w:hAnsi="Times New Roman" w:cs="Times New Roman"/>
          <w:sz w:val="20"/>
          <w:szCs w:val="20"/>
        </w:rPr>
      </w:pPr>
    </w:p>
    <w:p w14:paraId="26F84BF7" w14:textId="2642DDE7" w:rsidR="00726A3B" w:rsidRPr="00726A3B" w:rsidRDefault="00726A3B" w:rsidP="00726A3B">
      <w:pPr>
        <w:numPr>
          <w:ilvl w:val="0"/>
          <w:numId w:val="7"/>
        </w:numPr>
        <w:textAlignment w:val="baseline"/>
        <w:rPr>
          <w:rFonts w:ascii="Arial" w:eastAsia="Times New Roman" w:hAnsi="Arial" w:cs="Arial"/>
          <w:color w:val="000000"/>
          <w:sz w:val="20"/>
          <w:szCs w:val="20"/>
        </w:rPr>
      </w:pPr>
      <w:r w:rsidRPr="00726A3B">
        <w:rPr>
          <w:rFonts w:ascii="Arial" w:eastAsia="Times New Roman" w:hAnsi="Arial" w:cs="Arial"/>
          <w:color w:val="000000"/>
          <w:sz w:val="20"/>
          <w:szCs w:val="20"/>
        </w:rPr>
        <w:t xml:space="preserve">The world of streaming and technology is shifting conversations and shifting the culture for other women and for those that look like me. I feel a sense of pride knowing that I’ve been able to inspire so many of my mentees, colleagues and my team to do and be all they desire - but now they see the reflection of a risk taker, an innovative thinker, a woman not afraid to say I don’t know all the answers, but I’m willing to do what’s necessary to find out - even if that means taking several classes to do so, a woman not afraid to play in a male-dominated industry of technology.  By taking these steps in </w:t>
      </w:r>
      <w:proofErr w:type="spellStart"/>
      <w:r w:rsidRPr="00726A3B">
        <w:rPr>
          <w:rFonts w:ascii="Arial" w:eastAsia="Times New Roman" w:hAnsi="Arial" w:cs="Arial"/>
          <w:color w:val="000000"/>
          <w:sz w:val="20"/>
          <w:szCs w:val="20"/>
        </w:rPr>
        <w:t>martech</w:t>
      </w:r>
      <w:proofErr w:type="spellEnd"/>
      <w:r w:rsidRPr="00726A3B">
        <w:rPr>
          <w:rFonts w:ascii="Arial" w:eastAsia="Times New Roman" w:hAnsi="Arial" w:cs="Arial"/>
          <w:color w:val="000000"/>
          <w:sz w:val="20"/>
          <w:szCs w:val="20"/>
        </w:rPr>
        <w:t xml:space="preserve">, I can be a </w:t>
      </w:r>
      <w:r w:rsidR="00670314">
        <w:rPr>
          <w:rFonts w:ascii="Arial" w:eastAsia="Times New Roman" w:hAnsi="Arial" w:cs="Arial"/>
          <w:color w:val="000000"/>
          <w:sz w:val="20"/>
          <w:szCs w:val="20"/>
        </w:rPr>
        <w:t>“</w:t>
      </w:r>
      <w:r w:rsidRPr="00726A3B">
        <w:rPr>
          <w:rFonts w:ascii="Arial" w:eastAsia="Times New Roman" w:hAnsi="Arial" w:cs="Arial"/>
          <w:color w:val="000000"/>
          <w:sz w:val="20"/>
          <w:szCs w:val="20"/>
        </w:rPr>
        <w:t>change agent</w:t>
      </w:r>
      <w:r w:rsidR="00670314">
        <w:rPr>
          <w:rFonts w:ascii="Arial" w:eastAsia="Times New Roman" w:hAnsi="Arial" w:cs="Arial"/>
          <w:color w:val="000000"/>
          <w:sz w:val="20"/>
          <w:szCs w:val="20"/>
        </w:rPr>
        <w:t>”</w:t>
      </w:r>
      <w:r w:rsidRPr="00726A3B">
        <w:rPr>
          <w:rFonts w:ascii="Arial" w:eastAsia="Times New Roman" w:hAnsi="Arial" w:cs="Arial"/>
          <w:color w:val="000000"/>
          <w:sz w:val="20"/>
          <w:szCs w:val="20"/>
        </w:rPr>
        <w:t xml:space="preserve"> that will help bridge our community from just being consumers, but by modeling a career path not known to many, they will now be developers, engineers, CTO’s, digital marketers, ecommerce </w:t>
      </w:r>
      <w:r w:rsidRPr="00726A3B">
        <w:rPr>
          <w:rFonts w:ascii="Arial" w:eastAsia="Times New Roman" w:hAnsi="Arial" w:cs="Arial"/>
          <w:color w:val="222222"/>
          <w:sz w:val="20"/>
          <w:szCs w:val="20"/>
        </w:rPr>
        <w:t>entrepreneurs</w:t>
      </w:r>
      <w:r w:rsidRPr="00726A3B">
        <w:rPr>
          <w:rFonts w:ascii="Arial" w:eastAsia="Times New Roman" w:hAnsi="Arial" w:cs="Arial"/>
          <w:color w:val="000000"/>
          <w:sz w:val="20"/>
          <w:szCs w:val="20"/>
        </w:rPr>
        <w:t xml:space="preserve"> etc.   Showcasing new dimensions of ourselves that our community has not seen before. </w:t>
      </w:r>
    </w:p>
    <w:p w14:paraId="1E871049" w14:textId="77777777" w:rsidR="00726A3B" w:rsidRPr="00726A3B" w:rsidRDefault="00726A3B" w:rsidP="00726A3B">
      <w:pPr>
        <w:rPr>
          <w:rFonts w:ascii="Times New Roman" w:eastAsia="Times New Roman" w:hAnsi="Times New Roman" w:cs="Times New Roman"/>
          <w:sz w:val="20"/>
          <w:szCs w:val="20"/>
        </w:rPr>
      </w:pPr>
    </w:p>
    <w:p w14:paraId="3E8873EC" w14:textId="77777777" w:rsidR="00726A3B" w:rsidRPr="00726A3B" w:rsidRDefault="00726A3B" w:rsidP="00726A3B">
      <w:pPr>
        <w:numPr>
          <w:ilvl w:val="0"/>
          <w:numId w:val="8"/>
        </w:numPr>
        <w:textAlignment w:val="baseline"/>
        <w:rPr>
          <w:rFonts w:ascii="Arial" w:eastAsia="Times New Roman" w:hAnsi="Arial" w:cs="Arial"/>
          <w:color w:val="000000"/>
          <w:sz w:val="20"/>
          <w:szCs w:val="20"/>
        </w:rPr>
      </w:pPr>
      <w:r w:rsidRPr="00726A3B">
        <w:rPr>
          <w:rFonts w:ascii="Arial" w:eastAsia="Times New Roman" w:hAnsi="Arial" w:cs="Arial"/>
          <w:color w:val="000000"/>
          <w:sz w:val="20"/>
          <w:szCs w:val="20"/>
        </w:rPr>
        <w:t xml:space="preserve">Everyone just needs the space to grow and to blossom and in streaming, which is vastly evolving </w:t>
      </w:r>
      <w:proofErr w:type="spellStart"/>
      <w:r w:rsidRPr="00726A3B">
        <w:rPr>
          <w:rFonts w:ascii="Arial" w:eastAsia="Times New Roman" w:hAnsi="Arial" w:cs="Arial"/>
          <w:color w:val="000000"/>
          <w:sz w:val="20"/>
          <w:szCs w:val="20"/>
        </w:rPr>
        <w:t>everyday</w:t>
      </w:r>
      <w:proofErr w:type="spellEnd"/>
      <w:r w:rsidRPr="00726A3B">
        <w:rPr>
          <w:rFonts w:ascii="Arial" w:eastAsia="Times New Roman" w:hAnsi="Arial" w:cs="Arial"/>
          <w:color w:val="000000"/>
          <w:sz w:val="20"/>
          <w:szCs w:val="20"/>
        </w:rPr>
        <w:t xml:space="preserve"> and becoming a saturated space, I’m inspired by the challenge and ultimately, the possibilities.</w:t>
      </w:r>
    </w:p>
    <w:p w14:paraId="13D3EF71" w14:textId="77777777" w:rsidR="00726A3B" w:rsidRPr="00726A3B" w:rsidRDefault="00726A3B" w:rsidP="00726A3B">
      <w:pPr>
        <w:rPr>
          <w:rFonts w:ascii="Times New Roman" w:eastAsia="Times New Roman" w:hAnsi="Times New Roman" w:cs="Times New Roman"/>
          <w:sz w:val="20"/>
          <w:szCs w:val="20"/>
        </w:rPr>
      </w:pPr>
    </w:p>
    <w:p w14:paraId="44957933" w14:textId="49ECBFF2" w:rsidR="00726A3B" w:rsidRPr="00726A3B" w:rsidRDefault="00726A3B" w:rsidP="00726A3B">
      <w:pPr>
        <w:numPr>
          <w:ilvl w:val="0"/>
          <w:numId w:val="9"/>
        </w:numPr>
        <w:textAlignment w:val="baseline"/>
        <w:rPr>
          <w:rFonts w:ascii="Arial" w:eastAsia="Times New Roman" w:hAnsi="Arial" w:cs="Arial"/>
          <w:color w:val="000000"/>
          <w:sz w:val="20"/>
          <w:szCs w:val="20"/>
        </w:rPr>
      </w:pPr>
      <w:r w:rsidRPr="00726A3B">
        <w:rPr>
          <w:rFonts w:ascii="Arial" w:eastAsia="Times New Roman" w:hAnsi="Arial" w:cs="Arial"/>
          <w:color w:val="000000"/>
          <w:sz w:val="20"/>
          <w:szCs w:val="20"/>
        </w:rPr>
        <w:t xml:space="preserve"> I’m inspired by my team. Tracey </w:t>
      </w:r>
      <w:proofErr w:type="spellStart"/>
      <w:r w:rsidRPr="00726A3B">
        <w:rPr>
          <w:rFonts w:ascii="Arial" w:eastAsia="Times New Roman" w:hAnsi="Arial" w:cs="Arial"/>
          <w:color w:val="000000"/>
          <w:sz w:val="20"/>
          <w:szCs w:val="20"/>
        </w:rPr>
        <w:t>Tooks</w:t>
      </w:r>
      <w:proofErr w:type="spellEnd"/>
      <w:r w:rsidRPr="00726A3B">
        <w:rPr>
          <w:rFonts w:ascii="Arial" w:eastAsia="Times New Roman" w:hAnsi="Arial" w:cs="Arial"/>
          <w:color w:val="000000"/>
          <w:sz w:val="20"/>
          <w:szCs w:val="20"/>
        </w:rPr>
        <w:t xml:space="preserve">, Dre Barnes &amp; DeEtta West all (here tonight) along with </w:t>
      </w:r>
      <w:r w:rsidR="00670314">
        <w:rPr>
          <w:rFonts w:ascii="Arial" w:eastAsia="Times New Roman" w:hAnsi="Arial" w:cs="Arial"/>
          <w:color w:val="000000"/>
          <w:sz w:val="20"/>
          <w:szCs w:val="20"/>
        </w:rPr>
        <w:t>the others that could not make it</w:t>
      </w:r>
      <w:r w:rsidRPr="00726A3B">
        <w:rPr>
          <w:rFonts w:ascii="Arial" w:eastAsia="Times New Roman" w:hAnsi="Arial" w:cs="Arial"/>
          <w:color w:val="000000"/>
          <w:sz w:val="20"/>
          <w:szCs w:val="20"/>
        </w:rPr>
        <w:t xml:space="preserve">.  We have overcome many, many obstacles, impossible deadlines, new technologies and have still been able to meet and exceed year end goals and we are only at October. I Thank you all for being open to learning from me as I certainly learn from you. I’m inspired by my former team CDM, Hal Rosenberg, debate partner and ultimate cheerleader, Greg Madsen and Heather </w:t>
      </w:r>
      <w:proofErr w:type="spellStart"/>
      <w:r w:rsidRPr="00726A3B">
        <w:rPr>
          <w:rFonts w:ascii="Arial" w:eastAsia="Times New Roman" w:hAnsi="Arial" w:cs="Arial"/>
          <w:color w:val="000000"/>
          <w:sz w:val="20"/>
          <w:szCs w:val="20"/>
        </w:rPr>
        <w:t>Symmes</w:t>
      </w:r>
      <w:proofErr w:type="spellEnd"/>
      <w:r w:rsidRPr="00726A3B">
        <w:rPr>
          <w:rFonts w:ascii="Arial" w:eastAsia="Times New Roman" w:hAnsi="Arial" w:cs="Arial"/>
          <w:color w:val="000000"/>
          <w:sz w:val="20"/>
          <w:szCs w:val="20"/>
        </w:rPr>
        <w:t>, Thank you!</w:t>
      </w:r>
    </w:p>
    <w:p w14:paraId="35576761" w14:textId="77777777" w:rsidR="00726A3B" w:rsidRPr="00726A3B" w:rsidRDefault="00726A3B" w:rsidP="00726A3B">
      <w:pPr>
        <w:rPr>
          <w:rFonts w:ascii="Times New Roman" w:eastAsia="Times New Roman" w:hAnsi="Times New Roman" w:cs="Times New Roman"/>
          <w:sz w:val="20"/>
          <w:szCs w:val="20"/>
        </w:rPr>
      </w:pPr>
    </w:p>
    <w:p w14:paraId="7525C382" w14:textId="083A80B3" w:rsidR="00726A3B" w:rsidRPr="00726A3B" w:rsidRDefault="00726A3B" w:rsidP="00726A3B">
      <w:pPr>
        <w:numPr>
          <w:ilvl w:val="0"/>
          <w:numId w:val="10"/>
        </w:numPr>
        <w:textAlignment w:val="baseline"/>
        <w:rPr>
          <w:rFonts w:ascii="Arial" w:eastAsia="Times New Roman" w:hAnsi="Arial" w:cs="Arial"/>
          <w:color w:val="000000"/>
          <w:sz w:val="20"/>
          <w:szCs w:val="20"/>
        </w:rPr>
      </w:pPr>
      <w:r w:rsidRPr="00726A3B">
        <w:rPr>
          <w:rFonts w:ascii="Arial" w:eastAsia="Times New Roman" w:hAnsi="Arial" w:cs="Arial"/>
          <w:color w:val="000000"/>
          <w:sz w:val="20"/>
          <w:szCs w:val="20"/>
        </w:rPr>
        <w:t>But I’m also inspired as I come from a long l</w:t>
      </w:r>
      <w:r w:rsidR="00670314">
        <w:rPr>
          <w:rFonts w:ascii="Arial" w:eastAsia="Times New Roman" w:hAnsi="Arial" w:cs="Arial"/>
          <w:color w:val="000000"/>
          <w:sz w:val="20"/>
          <w:szCs w:val="20"/>
        </w:rPr>
        <w:t>i</w:t>
      </w:r>
      <w:r w:rsidRPr="00726A3B">
        <w:rPr>
          <w:rFonts w:ascii="Arial" w:eastAsia="Times New Roman" w:hAnsi="Arial" w:cs="Arial"/>
          <w:color w:val="000000"/>
          <w:sz w:val="20"/>
          <w:szCs w:val="20"/>
        </w:rPr>
        <w:t>n</w:t>
      </w:r>
      <w:r w:rsidR="00670314">
        <w:rPr>
          <w:rFonts w:ascii="Arial" w:eastAsia="Times New Roman" w:hAnsi="Arial" w:cs="Arial"/>
          <w:color w:val="000000"/>
          <w:sz w:val="20"/>
          <w:szCs w:val="20"/>
        </w:rPr>
        <w:t>e</w:t>
      </w:r>
      <w:r w:rsidRPr="00726A3B">
        <w:rPr>
          <w:rFonts w:ascii="Arial" w:eastAsia="Times New Roman" w:hAnsi="Arial" w:cs="Arial"/>
          <w:color w:val="000000"/>
          <w:sz w:val="20"/>
          <w:szCs w:val="20"/>
        </w:rPr>
        <w:t xml:space="preserve">age of inspiring, powerful women.  My Grandmother, </w:t>
      </w:r>
      <w:proofErr w:type="spellStart"/>
      <w:r w:rsidRPr="00726A3B">
        <w:rPr>
          <w:rFonts w:ascii="Arial" w:eastAsia="Times New Roman" w:hAnsi="Arial" w:cs="Arial"/>
          <w:color w:val="000000"/>
          <w:sz w:val="20"/>
          <w:szCs w:val="20"/>
        </w:rPr>
        <w:t>VIvian</w:t>
      </w:r>
      <w:proofErr w:type="spellEnd"/>
      <w:r w:rsidRPr="00726A3B">
        <w:rPr>
          <w:rFonts w:ascii="Arial" w:eastAsia="Times New Roman" w:hAnsi="Arial" w:cs="Arial"/>
          <w:color w:val="000000"/>
          <w:sz w:val="20"/>
          <w:szCs w:val="20"/>
        </w:rPr>
        <w:t xml:space="preserve"> Farr - was one of the first black nurses in the city of Colorado Springs, Colorado.</w:t>
      </w:r>
    </w:p>
    <w:p w14:paraId="44CA592C" w14:textId="77777777" w:rsidR="00726A3B" w:rsidRPr="00726A3B" w:rsidRDefault="00726A3B" w:rsidP="00726A3B">
      <w:pPr>
        <w:numPr>
          <w:ilvl w:val="0"/>
          <w:numId w:val="10"/>
        </w:numPr>
        <w:textAlignment w:val="baseline"/>
        <w:rPr>
          <w:rFonts w:ascii="Arial" w:eastAsia="Times New Roman" w:hAnsi="Arial" w:cs="Arial"/>
          <w:color w:val="000000"/>
          <w:sz w:val="20"/>
          <w:szCs w:val="20"/>
        </w:rPr>
      </w:pPr>
      <w:r w:rsidRPr="00726A3B">
        <w:rPr>
          <w:rFonts w:ascii="Arial" w:eastAsia="Times New Roman" w:hAnsi="Arial" w:cs="Arial"/>
          <w:color w:val="000000"/>
          <w:sz w:val="20"/>
          <w:szCs w:val="20"/>
        </w:rPr>
        <w:t xml:space="preserve">My sister, who knows no </w:t>
      </w:r>
      <w:proofErr w:type="spellStart"/>
      <w:r w:rsidRPr="00726A3B">
        <w:rPr>
          <w:rFonts w:ascii="Arial" w:eastAsia="Times New Roman" w:hAnsi="Arial" w:cs="Arial"/>
          <w:color w:val="000000"/>
          <w:sz w:val="20"/>
          <w:szCs w:val="20"/>
        </w:rPr>
        <w:t>boundries</w:t>
      </w:r>
      <w:proofErr w:type="spellEnd"/>
      <w:r w:rsidRPr="00726A3B">
        <w:rPr>
          <w:rFonts w:ascii="Arial" w:eastAsia="Times New Roman" w:hAnsi="Arial" w:cs="Arial"/>
          <w:color w:val="000000"/>
          <w:sz w:val="20"/>
          <w:szCs w:val="20"/>
        </w:rPr>
        <w:t xml:space="preserve">, has a heart of gold and laugh that brightens any day and I are blessed to be the daughters of Vivian Farr (yes, my mom was names after her mom). </w:t>
      </w:r>
      <w:proofErr w:type="gramStart"/>
      <w:r w:rsidRPr="00726A3B">
        <w:rPr>
          <w:rFonts w:ascii="Arial" w:eastAsia="Times New Roman" w:hAnsi="Arial" w:cs="Arial"/>
          <w:color w:val="000000"/>
          <w:sz w:val="20"/>
          <w:szCs w:val="20"/>
        </w:rPr>
        <w:t>A career educator of 47 years,</w:t>
      </w:r>
      <w:proofErr w:type="gramEnd"/>
      <w:r w:rsidRPr="00726A3B">
        <w:rPr>
          <w:rFonts w:ascii="Arial" w:eastAsia="Times New Roman" w:hAnsi="Arial" w:cs="Arial"/>
          <w:color w:val="000000"/>
          <w:sz w:val="20"/>
          <w:szCs w:val="20"/>
        </w:rPr>
        <w:t xml:space="preserve"> has been awarded many fellowships that took her all around the world - China and Brazil to name a few and was one of the few Black Public School Administrators in the state of Colorado, again an inspiration to many.</w:t>
      </w:r>
    </w:p>
    <w:p w14:paraId="21CBCC12" w14:textId="77777777" w:rsidR="00726A3B" w:rsidRPr="00726A3B" w:rsidRDefault="00726A3B" w:rsidP="00726A3B">
      <w:pPr>
        <w:numPr>
          <w:ilvl w:val="0"/>
          <w:numId w:val="10"/>
        </w:numPr>
        <w:textAlignment w:val="baseline"/>
        <w:rPr>
          <w:rFonts w:ascii="Arial" w:eastAsia="Times New Roman" w:hAnsi="Arial" w:cs="Arial"/>
          <w:color w:val="000000"/>
          <w:sz w:val="20"/>
          <w:szCs w:val="20"/>
        </w:rPr>
      </w:pPr>
      <w:r w:rsidRPr="00726A3B">
        <w:rPr>
          <w:rFonts w:ascii="Arial" w:eastAsia="Times New Roman" w:hAnsi="Arial" w:cs="Arial"/>
          <w:color w:val="000000"/>
          <w:sz w:val="20"/>
          <w:szCs w:val="20"/>
        </w:rPr>
        <w:lastRenderedPageBreak/>
        <w:t> And today, I stand before you one of the few women in the streaming industry and one of 2 black women that run a streaming service here in Atlanta.  Paving the way for many more to enter into this new wave of content and technology.</w:t>
      </w:r>
    </w:p>
    <w:p w14:paraId="22609546" w14:textId="3443BF8B" w:rsidR="00726A3B" w:rsidRPr="00726A3B" w:rsidRDefault="00726A3B" w:rsidP="00726A3B">
      <w:pPr>
        <w:numPr>
          <w:ilvl w:val="0"/>
          <w:numId w:val="10"/>
        </w:numPr>
        <w:textAlignment w:val="baseline"/>
        <w:rPr>
          <w:rFonts w:ascii="Arial" w:eastAsia="Times New Roman" w:hAnsi="Arial" w:cs="Arial"/>
          <w:color w:val="000000"/>
          <w:sz w:val="20"/>
          <w:szCs w:val="20"/>
        </w:rPr>
      </w:pPr>
      <w:r w:rsidRPr="00726A3B">
        <w:rPr>
          <w:rFonts w:ascii="Arial" w:eastAsia="Times New Roman" w:hAnsi="Arial" w:cs="Arial"/>
          <w:color w:val="000000"/>
          <w:sz w:val="20"/>
          <w:szCs w:val="20"/>
        </w:rPr>
        <w:t xml:space="preserve">Finally to my niece, I hope tonight, as you see all the other incredible, trailblazing WICT honorees, and this entire room full of powerful women &amp; Men, and you see your </w:t>
      </w:r>
      <w:r w:rsidR="00670314">
        <w:rPr>
          <w:rFonts w:ascii="Arial" w:eastAsia="Times New Roman" w:hAnsi="Arial" w:cs="Arial"/>
          <w:color w:val="000000"/>
          <w:sz w:val="20"/>
          <w:szCs w:val="20"/>
        </w:rPr>
        <w:t>Aunt</w:t>
      </w:r>
      <w:r w:rsidRPr="00726A3B">
        <w:rPr>
          <w:rFonts w:ascii="Arial" w:eastAsia="Times New Roman" w:hAnsi="Arial" w:cs="Arial"/>
          <w:color w:val="000000"/>
          <w:sz w:val="20"/>
          <w:szCs w:val="20"/>
        </w:rPr>
        <w:t xml:space="preserve"> receiving the Horizon Award as the Woman to Watch, that impress upon you what a gift God has given you to be a woman. A Strong woman that is not bound by glass ceilings, racial injustice or pay inequalities, </w:t>
      </w:r>
      <w:proofErr w:type="gramStart"/>
      <w:r w:rsidRPr="00726A3B">
        <w:rPr>
          <w:rFonts w:ascii="Arial" w:eastAsia="Times New Roman" w:hAnsi="Arial" w:cs="Arial"/>
          <w:color w:val="000000"/>
          <w:sz w:val="20"/>
          <w:szCs w:val="20"/>
        </w:rPr>
        <w:t>You</w:t>
      </w:r>
      <w:proofErr w:type="gramEnd"/>
      <w:r w:rsidRPr="00726A3B">
        <w:rPr>
          <w:rFonts w:ascii="Arial" w:eastAsia="Times New Roman" w:hAnsi="Arial" w:cs="Arial"/>
          <w:color w:val="000000"/>
          <w:sz w:val="20"/>
          <w:szCs w:val="20"/>
        </w:rPr>
        <w:t xml:space="preserve"> are a Farr-Cannon woman that is fearfully and wonderfully made by God.  You are a world changer, an innovator and inspiration to me now and forever. </w:t>
      </w:r>
    </w:p>
    <w:p w14:paraId="6E4B63E3" w14:textId="77777777" w:rsidR="00726A3B" w:rsidRPr="00726A3B" w:rsidRDefault="00726A3B" w:rsidP="00726A3B">
      <w:pPr>
        <w:rPr>
          <w:rFonts w:ascii="Times New Roman" w:eastAsia="Times New Roman" w:hAnsi="Times New Roman" w:cs="Times New Roman"/>
          <w:sz w:val="20"/>
          <w:szCs w:val="20"/>
        </w:rPr>
      </w:pPr>
    </w:p>
    <w:p w14:paraId="5D43E3EA" w14:textId="77777777" w:rsidR="00726A3B" w:rsidRPr="00726A3B" w:rsidRDefault="00726A3B" w:rsidP="00726A3B">
      <w:pPr>
        <w:numPr>
          <w:ilvl w:val="0"/>
          <w:numId w:val="11"/>
        </w:numPr>
        <w:textAlignment w:val="baseline"/>
        <w:rPr>
          <w:rFonts w:ascii="Arial" w:eastAsia="Times New Roman" w:hAnsi="Arial" w:cs="Arial"/>
          <w:color w:val="000000"/>
          <w:sz w:val="20"/>
          <w:szCs w:val="20"/>
        </w:rPr>
      </w:pPr>
      <w:r w:rsidRPr="00726A3B">
        <w:rPr>
          <w:rFonts w:ascii="Arial" w:eastAsia="Times New Roman" w:hAnsi="Arial" w:cs="Arial"/>
          <w:color w:val="000000"/>
          <w:sz w:val="20"/>
          <w:szCs w:val="20"/>
        </w:rPr>
        <w:t>This career has not been easy.  There have been twists and turns, ups and downs.  </w:t>
      </w:r>
    </w:p>
    <w:p w14:paraId="108B69F1" w14:textId="77777777" w:rsidR="00726A3B" w:rsidRPr="00726A3B" w:rsidRDefault="00726A3B" w:rsidP="00726A3B">
      <w:pPr>
        <w:ind w:left="720"/>
        <w:rPr>
          <w:rFonts w:ascii="Times New Roman" w:eastAsia="Times New Roman" w:hAnsi="Times New Roman" w:cs="Times New Roman"/>
          <w:sz w:val="20"/>
          <w:szCs w:val="20"/>
        </w:rPr>
      </w:pPr>
      <w:r w:rsidRPr="00726A3B">
        <w:rPr>
          <w:rFonts w:ascii="Arial" w:eastAsia="Times New Roman" w:hAnsi="Arial" w:cs="Arial"/>
          <w:color w:val="000000"/>
          <w:sz w:val="20"/>
          <w:szCs w:val="20"/>
        </w:rPr>
        <w:t xml:space="preserve">It’s a climb.  The climb is what builds you, the climb strengthens you, the climb inspires you to keep going </w:t>
      </w:r>
      <w:proofErr w:type="gramStart"/>
      <w:r w:rsidRPr="00726A3B">
        <w:rPr>
          <w:rFonts w:ascii="Arial" w:eastAsia="Times New Roman" w:hAnsi="Arial" w:cs="Arial"/>
          <w:color w:val="000000"/>
          <w:sz w:val="20"/>
          <w:szCs w:val="20"/>
        </w:rPr>
        <w:t>but in the end</w:t>
      </w:r>
      <w:proofErr w:type="gramEnd"/>
      <w:r w:rsidRPr="00726A3B">
        <w:rPr>
          <w:rFonts w:ascii="Arial" w:eastAsia="Times New Roman" w:hAnsi="Arial" w:cs="Arial"/>
          <w:color w:val="000000"/>
          <w:sz w:val="20"/>
          <w:szCs w:val="20"/>
        </w:rPr>
        <w:t>, it’s not done yet.</w:t>
      </w:r>
    </w:p>
    <w:p w14:paraId="4F6C0589" w14:textId="77777777" w:rsidR="00726A3B" w:rsidRPr="00726A3B" w:rsidRDefault="00726A3B" w:rsidP="00726A3B">
      <w:pPr>
        <w:rPr>
          <w:rFonts w:ascii="Times New Roman" w:eastAsia="Times New Roman" w:hAnsi="Times New Roman" w:cs="Times New Roman"/>
          <w:sz w:val="20"/>
          <w:szCs w:val="20"/>
        </w:rPr>
      </w:pPr>
    </w:p>
    <w:p w14:paraId="7E1D4171" w14:textId="26181948" w:rsidR="00726A3B" w:rsidRPr="00726A3B" w:rsidRDefault="00726A3B" w:rsidP="00726A3B">
      <w:pPr>
        <w:numPr>
          <w:ilvl w:val="0"/>
          <w:numId w:val="12"/>
        </w:numPr>
        <w:textAlignment w:val="baseline"/>
        <w:rPr>
          <w:rFonts w:ascii="Arial" w:eastAsia="Times New Roman" w:hAnsi="Arial" w:cs="Arial"/>
          <w:color w:val="000000"/>
          <w:sz w:val="20"/>
          <w:szCs w:val="20"/>
        </w:rPr>
      </w:pPr>
      <w:r w:rsidRPr="00726A3B">
        <w:rPr>
          <w:rFonts w:ascii="Arial" w:eastAsia="Times New Roman" w:hAnsi="Arial" w:cs="Arial"/>
          <w:color w:val="000000"/>
          <w:sz w:val="20"/>
          <w:szCs w:val="20"/>
        </w:rPr>
        <w:t xml:space="preserve">I believe our steps are ordered by God.  This life is like a staircase - we have to touch each level, starting at the bottom and ascending to the top. There are things you need at every step, things that will grow you and build you along your journey.  You have to pick up valuable information, relationships, experiences along the way. But just as you climb up the stairs, you can fall.  But even in the fall, your steps are ordered.  All the lessons and growth </w:t>
      </w:r>
      <w:proofErr w:type="gramStart"/>
      <w:r w:rsidRPr="00726A3B">
        <w:rPr>
          <w:rFonts w:ascii="Arial" w:eastAsia="Times New Roman" w:hAnsi="Arial" w:cs="Arial"/>
          <w:color w:val="000000"/>
          <w:sz w:val="20"/>
          <w:szCs w:val="20"/>
        </w:rPr>
        <w:t>is</w:t>
      </w:r>
      <w:proofErr w:type="gramEnd"/>
      <w:r w:rsidRPr="00726A3B">
        <w:rPr>
          <w:rFonts w:ascii="Arial" w:eastAsia="Times New Roman" w:hAnsi="Arial" w:cs="Arial"/>
          <w:color w:val="000000"/>
          <w:sz w:val="20"/>
          <w:szCs w:val="20"/>
        </w:rPr>
        <w:t xml:space="preserve"> in the climb - The Horizon Award Woman to Watch is one I humbled, honored and will cherish as I continue to climb these stairs to higher heights.</w:t>
      </w:r>
    </w:p>
    <w:p w14:paraId="436482BD" w14:textId="77777777" w:rsidR="00726A3B" w:rsidRPr="00726A3B" w:rsidRDefault="00726A3B" w:rsidP="00726A3B">
      <w:pPr>
        <w:rPr>
          <w:rFonts w:ascii="Times New Roman" w:eastAsia="Times New Roman" w:hAnsi="Times New Roman" w:cs="Times New Roman"/>
          <w:sz w:val="20"/>
          <w:szCs w:val="20"/>
        </w:rPr>
      </w:pPr>
    </w:p>
    <w:p w14:paraId="3991E1C5" w14:textId="77777777" w:rsidR="00726A3B" w:rsidRPr="00726A3B" w:rsidRDefault="00726A3B">
      <w:pPr>
        <w:rPr>
          <w:sz w:val="20"/>
          <w:szCs w:val="20"/>
        </w:rPr>
      </w:pPr>
    </w:p>
    <w:sectPr w:rsidR="00726A3B" w:rsidRPr="00726A3B" w:rsidSect="00D43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745F6"/>
    <w:multiLevelType w:val="multilevel"/>
    <w:tmpl w:val="87B0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C4D87"/>
    <w:multiLevelType w:val="multilevel"/>
    <w:tmpl w:val="DC36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442737"/>
    <w:multiLevelType w:val="multilevel"/>
    <w:tmpl w:val="4810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404300"/>
    <w:multiLevelType w:val="multilevel"/>
    <w:tmpl w:val="1810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862145"/>
    <w:multiLevelType w:val="multilevel"/>
    <w:tmpl w:val="17DA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C6421"/>
    <w:multiLevelType w:val="multilevel"/>
    <w:tmpl w:val="3B7A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05E17"/>
    <w:multiLevelType w:val="multilevel"/>
    <w:tmpl w:val="E82E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17EC6"/>
    <w:multiLevelType w:val="multilevel"/>
    <w:tmpl w:val="81D4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985684"/>
    <w:multiLevelType w:val="multilevel"/>
    <w:tmpl w:val="796CA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BC3073"/>
    <w:multiLevelType w:val="multilevel"/>
    <w:tmpl w:val="BFE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111FA1"/>
    <w:multiLevelType w:val="multilevel"/>
    <w:tmpl w:val="33CA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D452C3"/>
    <w:multiLevelType w:val="multilevel"/>
    <w:tmpl w:val="74E6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2"/>
  </w:num>
  <w:num w:numId="4">
    <w:abstractNumId w:val="4"/>
  </w:num>
  <w:num w:numId="5">
    <w:abstractNumId w:val="8"/>
  </w:num>
  <w:num w:numId="6">
    <w:abstractNumId w:val="10"/>
  </w:num>
  <w:num w:numId="7">
    <w:abstractNumId w:val="11"/>
  </w:num>
  <w:num w:numId="8">
    <w:abstractNumId w:val="7"/>
  </w:num>
  <w:num w:numId="9">
    <w:abstractNumId w:val="1"/>
  </w:num>
  <w:num w:numId="10">
    <w:abstractNumId w:val="3"/>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98"/>
    <w:rsid w:val="00670314"/>
    <w:rsid w:val="00726A3B"/>
    <w:rsid w:val="009E4898"/>
    <w:rsid w:val="00AA6929"/>
    <w:rsid w:val="00C366FB"/>
    <w:rsid w:val="00CD0C03"/>
    <w:rsid w:val="00D4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CEA5B3"/>
  <w15:chartTrackingRefBased/>
  <w15:docId w15:val="{01C4BDC3-DBA4-AF4D-A6CA-7F659E2E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6A3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555179">
      <w:bodyDiv w:val="1"/>
      <w:marLeft w:val="0"/>
      <w:marRight w:val="0"/>
      <w:marTop w:val="0"/>
      <w:marBottom w:val="0"/>
      <w:divBdr>
        <w:top w:val="none" w:sz="0" w:space="0" w:color="auto"/>
        <w:left w:val="none" w:sz="0" w:space="0" w:color="auto"/>
        <w:bottom w:val="none" w:sz="0" w:space="0" w:color="auto"/>
        <w:right w:val="none" w:sz="0" w:space="0" w:color="auto"/>
      </w:divBdr>
    </w:div>
    <w:div w:id="200870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2019-09-13T16:26:00Z</dcterms:created>
  <dcterms:modified xsi:type="dcterms:W3CDTF">2019-09-13T17:04:00Z</dcterms:modified>
</cp:coreProperties>
</file>